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A342E" w:rsidRPr="00662663" w:rsidRDefault="004A342E">
      <w:pPr>
        <w:suppressAutoHyphens/>
        <w:jc w:val="both"/>
        <w:rPr>
          <w:rFonts w:ascii="Arial" w:hAnsi="Arial" w:cs="Arial"/>
          <w:bCs/>
          <w:spacing w:val="-3"/>
          <w:sz w:val="22"/>
          <w:szCs w:val="24"/>
        </w:rPr>
      </w:pPr>
      <w:r w:rsidRPr="00662663">
        <w:rPr>
          <w:rFonts w:ascii="Arial" w:hAnsi="Arial" w:cs="Arial"/>
          <w:bCs/>
          <w:spacing w:val="-3"/>
          <w:sz w:val="22"/>
          <w:szCs w:val="24"/>
        </w:rPr>
        <w:tab/>
      </w:r>
    </w:p>
    <w:p w14:paraId="0A37501D" w14:textId="77777777" w:rsidR="004A342E" w:rsidRPr="00662663" w:rsidRDefault="004A342E">
      <w:pPr>
        <w:suppressAutoHyphens/>
        <w:jc w:val="both"/>
        <w:rPr>
          <w:rFonts w:ascii="Arial" w:hAnsi="Arial" w:cs="Arial"/>
          <w:bCs/>
          <w:spacing w:val="-3"/>
          <w:sz w:val="22"/>
          <w:szCs w:val="24"/>
        </w:rPr>
      </w:pPr>
    </w:p>
    <w:p w14:paraId="5DAB6C7B" w14:textId="77777777" w:rsidR="004A342E" w:rsidRPr="00662663" w:rsidRDefault="004A342E">
      <w:pPr>
        <w:suppressAutoHyphens/>
        <w:jc w:val="both"/>
        <w:rPr>
          <w:rFonts w:ascii="Arial" w:hAnsi="Arial" w:cs="Arial"/>
          <w:bCs/>
          <w:spacing w:val="-3"/>
          <w:sz w:val="22"/>
          <w:szCs w:val="24"/>
        </w:rPr>
      </w:pPr>
    </w:p>
    <w:p w14:paraId="02EB378F" w14:textId="77777777" w:rsidR="004A342E" w:rsidRPr="00662663" w:rsidRDefault="004A342E">
      <w:pPr>
        <w:suppressAutoHyphens/>
        <w:jc w:val="both"/>
        <w:rPr>
          <w:rFonts w:ascii="Arial" w:hAnsi="Arial" w:cs="Arial"/>
          <w:bCs/>
          <w:spacing w:val="-3"/>
          <w:sz w:val="22"/>
          <w:szCs w:val="24"/>
        </w:rPr>
      </w:pPr>
    </w:p>
    <w:p w14:paraId="6A05A809" w14:textId="77777777" w:rsidR="004A342E" w:rsidRPr="00662663" w:rsidRDefault="004A342E">
      <w:pPr>
        <w:suppressAutoHyphens/>
        <w:jc w:val="both"/>
        <w:rPr>
          <w:rFonts w:ascii="Arial" w:hAnsi="Arial" w:cs="Arial"/>
          <w:bCs/>
          <w:spacing w:val="-3"/>
          <w:sz w:val="22"/>
          <w:szCs w:val="24"/>
        </w:rPr>
      </w:pPr>
    </w:p>
    <w:p w14:paraId="5A39BBE3" w14:textId="77777777" w:rsidR="004A342E" w:rsidRPr="00662663" w:rsidRDefault="004A342E">
      <w:pPr>
        <w:suppressAutoHyphens/>
        <w:jc w:val="both"/>
        <w:rPr>
          <w:rFonts w:ascii="Arial" w:hAnsi="Arial" w:cs="Arial"/>
          <w:bCs/>
          <w:spacing w:val="-3"/>
          <w:sz w:val="22"/>
          <w:szCs w:val="24"/>
        </w:rPr>
      </w:pPr>
    </w:p>
    <w:p w14:paraId="41C8F396" w14:textId="77777777" w:rsidR="004A342E" w:rsidRPr="00662663" w:rsidRDefault="004A342E">
      <w:pPr>
        <w:suppressAutoHyphens/>
        <w:jc w:val="both"/>
        <w:rPr>
          <w:rFonts w:ascii="Arial" w:hAnsi="Arial" w:cs="Arial"/>
          <w:bCs/>
          <w:spacing w:val="-3"/>
          <w:sz w:val="22"/>
          <w:szCs w:val="24"/>
        </w:rPr>
      </w:pPr>
    </w:p>
    <w:p w14:paraId="72A3D3EC" w14:textId="77777777" w:rsidR="004A342E" w:rsidRPr="00662663" w:rsidRDefault="004A342E">
      <w:pPr>
        <w:suppressAutoHyphens/>
        <w:jc w:val="both"/>
        <w:rPr>
          <w:rFonts w:ascii="Arial" w:hAnsi="Arial" w:cs="Arial"/>
          <w:bCs/>
          <w:spacing w:val="-3"/>
          <w:sz w:val="22"/>
          <w:szCs w:val="24"/>
        </w:rPr>
      </w:pPr>
    </w:p>
    <w:p w14:paraId="0D0B940D" w14:textId="77777777" w:rsidR="004A342E" w:rsidRPr="00662663" w:rsidRDefault="004A342E">
      <w:pPr>
        <w:suppressAutoHyphens/>
        <w:jc w:val="both"/>
        <w:rPr>
          <w:rFonts w:ascii="Arial" w:hAnsi="Arial" w:cs="Arial"/>
          <w:bCs/>
          <w:spacing w:val="-3"/>
          <w:sz w:val="22"/>
          <w:szCs w:val="24"/>
        </w:rPr>
      </w:pPr>
    </w:p>
    <w:p w14:paraId="0E27B00A" w14:textId="77777777" w:rsidR="004A342E" w:rsidRPr="00662663" w:rsidRDefault="004A342E">
      <w:pPr>
        <w:suppressAutoHyphens/>
        <w:jc w:val="both"/>
        <w:rPr>
          <w:rFonts w:ascii="Arial" w:hAnsi="Arial" w:cs="Arial"/>
          <w:bCs/>
          <w:spacing w:val="-3"/>
          <w:sz w:val="22"/>
          <w:szCs w:val="24"/>
        </w:rPr>
      </w:pPr>
    </w:p>
    <w:p w14:paraId="60061E4C" w14:textId="77777777" w:rsidR="004A342E" w:rsidRPr="00662663" w:rsidRDefault="004A342E">
      <w:pPr>
        <w:suppressAutoHyphens/>
        <w:jc w:val="both"/>
        <w:rPr>
          <w:rFonts w:ascii="Arial" w:hAnsi="Arial" w:cs="Arial"/>
          <w:bCs/>
          <w:spacing w:val="-3"/>
          <w:sz w:val="22"/>
          <w:szCs w:val="24"/>
        </w:rPr>
      </w:pPr>
    </w:p>
    <w:p w14:paraId="44EAFD9C" w14:textId="77777777" w:rsidR="004A342E" w:rsidRPr="00662663" w:rsidRDefault="004A342E">
      <w:pPr>
        <w:suppressAutoHyphens/>
        <w:jc w:val="both"/>
        <w:rPr>
          <w:rFonts w:ascii="Arial" w:hAnsi="Arial" w:cs="Arial"/>
          <w:bCs/>
          <w:spacing w:val="-3"/>
          <w:sz w:val="22"/>
          <w:szCs w:val="24"/>
        </w:rPr>
      </w:pPr>
    </w:p>
    <w:p w14:paraId="4B94D5A5" w14:textId="77777777" w:rsidR="004A342E" w:rsidRPr="00662663" w:rsidRDefault="004A342E">
      <w:pPr>
        <w:suppressAutoHyphens/>
        <w:jc w:val="both"/>
        <w:rPr>
          <w:rFonts w:ascii="Arial" w:hAnsi="Arial" w:cs="Arial"/>
          <w:bCs/>
          <w:spacing w:val="-3"/>
          <w:sz w:val="22"/>
          <w:szCs w:val="24"/>
        </w:rPr>
      </w:pPr>
    </w:p>
    <w:p w14:paraId="3DEEC669" w14:textId="77777777" w:rsidR="004A342E" w:rsidRPr="00662663" w:rsidRDefault="004A342E">
      <w:pPr>
        <w:suppressAutoHyphens/>
        <w:jc w:val="both"/>
        <w:rPr>
          <w:rFonts w:ascii="Arial" w:hAnsi="Arial" w:cs="Arial"/>
          <w:bCs/>
          <w:spacing w:val="-3"/>
          <w:sz w:val="22"/>
          <w:szCs w:val="24"/>
        </w:rPr>
      </w:pPr>
    </w:p>
    <w:p w14:paraId="3656B9AB" w14:textId="77777777" w:rsidR="004A342E" w:rsidRPr="00662663" w:rsidRDefault="004A342E">
      <w:pPr>
        <w:suppressAutoHyphens/>
        <w:jc w:val="both"/>
        <w:rPr>
          <w:rFonts w:ascii="Arial" w:hAnsi="Arial" w:cs="Arial"/>
          <w:bCs/>
          <w:spacing w:val="-3"/>
          <w:sz w:val="22"/>
          <w:szCs w:val="24"/>
        </w:rPr>
      </w:pPr>
    </w:p>
    <w:p w14:paraId="2B051649" w14:textId="77777777" w:rsidR="004A342E" w:rsidRPr="00662663" w:rsidRDefault="004A342E" w:rsidP="008442F7">
      <w:pPr>
        <w:tabs>
          <w:tab w:val="center" w:pos="4680"/>
        </w:tabs>
        <w:suppressAutoHyphens/>
        <w:jc w:val="both"/>
        <w:rPr>
          <w:rFonts w:ascii="Arial" w:hAnsi="Arial" w:cs="Arial"/>
          <w:spacing w:val="-3"/>
          <w:sz w:val="22"/>
          <w:szCs w:val="24"/>
        </w:rPr>
      </w:pPr>
      <w:r w:rsidRPr="00662663">
        <w:rPr>
          <w:rFonts w:ascii="Arial" w:hAnsi="Arial" w:cs="Arial"/>
          <w:bCs/>
          <w:spacing w:val="-6"/>
          <w:sz w:val="22"/>
          <w:szCs w:val="48"/>
        </w:rPr>
        <w:tab/>
      </w:r>
      <w:r w:rsidRPr="00662663">
        <w:rPr>
          <w:rFonts w:ascii="Arial" w:hAnsi="Arial" w:cs="Arial"/>
          <w:bCs/>
          <w:spacing w:val="-6"/>
          <w:sz w:val="22"/>
          <w:szCs w:val="48"/>
        </w:rPr>
        <w:fldChar w:fldCharType="begin"/>
      </w:r>
      <w:r w:rsidRPr="00662663">
        <w:rPr>
          <w:rFonts w:ascii="Arial" w:hAnsi="Arial" w:cs="Arial"/>
          <w:bCs/>
          <w:spacing w:val="-6"/>
          <w:sz w:val="22"/>
          <w:szCs w:val="48"/>
        </w:rPr>
        <w:instrText xml:space="preserve">PRIVATE </w:instrText>
      </w:r>
      <w:r w:rsidRPr="00662663">
        <w:rPr>
          <w:rFonts w:ascii="Arial" w:hAnsi="Arial" w:cs="Arial"/>
          <w:bCs/>
          <w:spacing w:val="-6"/>
          <w:sz w:val="22"/>
          <w:szCs w:val="48"/>
        </w:rPr>
        <w:fldChar w:fldCharType="end"/>
      </w:r>
    </w:p>
    <w:p w14:paraId="2D54F4E8" w14:textId="77777777" w:rsidR="004A342E" w:rsidRPr="00662663" w:rsidRDefault="004A342E" w:rsidP="00292D7D">
      <w:pPr>
        <w:tabs>
          <w:tab w:val="center" w:pos="4680"/>
        </w:tabs>
        <w:suppressAutoHyphens/>
        <w:jc w:val="center"/>
        <w:rPr>
          <w:rFonts w:ascii="Arial" w:hAnsi="Arial" w:cs="Arial"/>
          <w:spacing w:val="-3"/>
          <w:sz w:val="44"/>
          <w:szCs w:val="44"/>
        </w:rPr>
      </w:pPr>
      <w:r w:rsidRPr="00662663">
        <w:rPr>
          <w:rFonts w:ascii="Arial" w:hAnsi="Arial" w:cs="Arial"/>
          <w:bCs/>
          <w:spacing w:val="-6"/>
          <w:sz w:val="44"/>
          <w:szCs w:val="44"/>
        </w:rPr>
        <w:t>MILLWORK</w:t>
      </w:r>
    </w:p>
    <w:p w14:paraId="45FB0818" w14:textId="77777777" w:rsidR="004A342E" w:rsidRPr="00662663" w:rsidRDefault="004A342E" w:rsidP="00292D7D">
      <w:pPr>
        <w:tabs>
          <w:tab w:val="left" w:pos="-720"/>
        </w:tabs>
        <w:suppressAutoHyphens/>
        <w:jc w:val="center"/>
        <w:rPr>
          <w:rFonts w:ascii="Arial" w:hAnsi="Arial" w:cs="Arial"/>
          <w:sz w:val="28"/>
          <w:szCs w:val="28"/>
        </w:rPr>
      </w:pPr>
    </w:p>
    <w:p w14:paraId="049F31CB" w14:textId="77777777" w:rsidR="004A342E" w:rsidRPr="00662663" w:rsidRDefault="004A342E" w:rsidP="00292D7D">
      <w:pPr>
        <w:tabs>
          <w:tab w:val="left" w:pos="-720"/>
        </w:tabs>
        <w:suppressAutoHyphens/>
        <w:jc w:val="center"/>
        <w:rPr>
          <w:rFonts w:ascii="Arial" w:hAnsi="Arial" w:cs="Arial"/>
          <w:spacing w:val="-3"/>
          <w:sz w:val="28"/>
          <w:szCs w:val="28"/>
        </w:rPr>
      </w:pPr>
    </w:p>
    <w:p w14:paraId="53128261" w14:textId="77777777" w:rsidR="004A342E" w:rsidRPr="00662663" w:rsidRDefault="004A342E" w:rsidP="00292D7D">
      <w:pPr>
        <w:tabs>
          <w:tab w:val="left" w:pos="-720"/>
        </w:tabs>
        <w:suppressAutoHyphens/>
        <w:jc w:val="center"/>
        <w:rPr>
          <w:rFonts w:ascii="Arial" w:hAnsi="Arial" w:cs="Arial"/>
          <w:spacing w:val="-3"/>
          <w:sz w:val="28"/>
          <w:szCs w:val="28"/>
        </w:rPr>
      </w:pPr>
    </w:p>
    <w:p w14:paraId="62486C05" w14:textId="77777777" w:rsidR="006E6972" w:rsidRPr="00662663" w:rsidRDefault="006E6972" w:rsidP="00292D7D">
      <w:pPr>
        <w:tabs>
          <w:tab w:val="left" w:pos="-720"/>
        </w:tabs>
        <w:suppressAutoHyphens/>
        <w:jc w:val="center"/>
        <w:rPr>
          <w:rFonts w:ascii="Arial" w:hAnsi="Arial" w:cs="Arial"/>
          <w:spacing w:val="-3"/>
          <w:sz w:val="28"/>
          <w:szCs w:val="28"/>
        </w:rPr>
      </w:pPr>
    </w:p>
    <w:p w14:paraId="23441CBF" w14:textId="77777777" w:rsidR="004A342E" w:rsidRPr="00662663" w:rsidRDefault="00292D7D" w:rsidP="00292D7D">
      <w:pPr>
        <w:tabs>
          <w:tab w:val="left" w:pos="-720"/>
        </w:tabs>
        <w:suppressAutoHyphens/>
        <w:jc w:val="center"/>
        <w:rPr>
          <w:rFonts w:ascii="Arial" w:hAnsi="Arial" w:cs="Arial"/>
          <w:bCs/>
          <w:spacing w:val="-4"/>
          <w:sz w:val="28"/>
          <w:szCs w:val="28"/>
        </w:rPr>
      </w:pPr>
      <w:r w:rsidRPr="00662663">
        <w:rPr>
          <w:rFonts w:ascii="Arial" w:hAnsi="Arial" w:cs="Arial"/>
          <w:bCs/>
          <w:spacing w:val="-4"/>
          <w:sz w:val="28"/>
          <w:szCs w:val="28"/>
        </w:rPr>
        <w:t>NAICS Code</w:t>
      </w:r>
    </w:p>
    <w:p w14:paraId="4101652C" w14:textId="77777777" w:rsidR="00292D7D" w:rsidRPr="00662663" w:rsidRDefault="00292D7D" w:rsidP="00292D7D">
      <w:pPr>
        <w:tabs>
          <w:tab w:val="left" w:pos="-720"/>
        </w:tabs>
        <w:suppressAutoHyphens/>
        <w:jc w:val="center"/>
        <w:rPr>
          <w:rFonts w:ascii="Arial" w:hAnsi="Arial" w:cs="Arial"/>
          <w:bCs/>
          <w:spacing w:val="-4"/>
          <w:sz w:val="28"/>
          <w:szCs w:val="28"/>
        </w:rPr>
      </w:pPr>
    </w:p>
    <w:p w14:paraId="4B99056E" w14:textId="77777777" w:rsidR="006E6972" w:rsidRPr="00662663" w:rsidRDefault="006E6972" w:rsidP="00292D7D">
      <w:pPr>
        <w:tabs>
          <w:tab w:val="left" w:pos="-720"/>
        </w:tabs>
        <w:suppressAutoHyphens/>
        <w:jc w:val="center"/>
        <w:rPr>
          <w:rFonts w:ascii="Arial" w:hAnsi="Arial" w:cs="Arial"/>
          <w:bCs/>
          <w:spacing w:val="-4"/>
          <w:sz w:val="28"/>
          <w:szCs w:val="28"/>
        </w:rPr>
      </w:pPr>
    </w:p>
    <w:p w14:paraId="18A65F1B" w14:textId="77777777" w:rsidR="00292D7D" w:rsidRPr="00662663" w:rsidRDefault="00292D7D" w:rsidP="00292D7D">
      <w:pPr>
        <w:tabs>
          <w:tab w:val="left" w:pos="-720"/>
        </w:tabs>
        <w:suppressAutoHyphens/>
        <w:jc w:val="center"/>
        <w:rPr>
          <w:rFonts w:ascii="Arial" w:hAnsi="Arial" w:cs="Arial"/>
          <w:spacing w:val="-3"/>
          <w:sz w:val="28"/>
          <w:szCs w:val="28"/>
        </w:rPr>
      </w:pPr>
      <w:r w:rsidRPr="00662663">
        <w:rPr>
          <w:rFonts w:ascii="Arial" w:hAnsi="Arial" w:cs="Arial"/>
          <w:bCs/>
          <w:spacing w:val="-4"/>
          <w:sz w:val="28"/>
          <w:szCs w:val="28"/>
        </w:rPr>
        <w:t>321911 Wood Window and Door Manufacturing</w:t>
      </w:r>
    </w:p>
    <w:p w14:paraId="1299C43A" w14:textId="77777777" w:rsidR="004A342E" w:rsidRPr="00662663" w:rsidRDefault="004A342E" w:rsidP="00292D7D">
      <w:pPr>
        <w:tabs>
          <w:tab w:val="left" w:pos="-720"/>
        </w:tabs>
        <w:suppressAutoHyphens/>
        <w:jc w:val="center"/>
        <w:rPr>
          <w:rFonts w:ascii="Arial" w:hAnsi="Arial" w:cs="Arial"/>
          <w:spacing w:val="-3"/>
          <w:sz w:val="22"/>
          <w:szCs w:val="24"/>
        </w:rPr>
      </w:pPr>
    </w:p>
    <w:p w14:paraId="4DDBEF00" w14:textId="77777777" w:rsidR="004A342E" w:rsidRPr="00662663" w:rsidRDefault="004A342E" w:rsidP="00292D7D">
      <w:pPr>
        <w:tabs>
          <w:tab w:val="left" w:pos="-720"/>
        </w:tabs>
        <w:suppressAutoHyphens/>
        <w:jc w:val="center"/>
        <w:rPr>
          <w:rFonts w:ascii="Arial" w:hAnsi="Arial" w:cs="Arial"/>
          <w:spacing w:val="-3"/>
          <w:sz w:val="22"/>
          <w:szCs w:val="24"/>
        </w:rPr>
      </w:pPr>
    </w:p>
    <w:p w14:paraId="3461D779" w14:textId="77777777" w:rsidR="004A342E" w:rsidRPr="00662663" w:rsidRDefault="004A342E">
      <w:pPr>
        <w:tabs>
          <w:tab w:val="left" w:pos="-720"/>
        </w:tabs>
        <w:suppressAutoHyphens/>
        <w:jc w:val="both"/>
        <w:rPr>
          <w:rFonts w:ascii="Arial" w:hAnsi="Arial" w:cs="Arial"/>
          <w:spacing w:val="-3"/>
          <w:sz w:val="22"/>
          <w:szCs w:val="24"/>
        </w:rPr>
      </w:pPr>
    </w:p>
    <w:p w14:paraId="3CF2D8B6" w14:textId="77777777" w:rsidR="004A342E" w:rsidRPr="00662663" w:rsidRDefault="004A342E">
      <w:pPr>
        <w:tabs>
          <w:tab w:val="left" w:pos="-720"/>
        </w:tabs>
        <w:suppressAutoHyphens/>
        <w:jc w:val="both"/>
        <w:rPr>
          <w:rFonts w:ascii="Arial" w:hAnsi="Arial" w:cs="Arial"/>
          <w:spacing w:val="-3"/>
          <w:sz w:val="22"/>
          <w:szCs w:val="24"/>
        </w:rPr>
      </w:pPr>
    </w:p>
    <w:p w14:paraId="34696CFC" w14:textId="77777777" w:rsidR="004A342E" w:rsidRPr="00662663" w:rsidRDefault="004A342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2"/>
          <w:szCs w:val="24"/>
        </w:rPr>
      </w:pPr>
      <w:r w:rsidRPr="00662663">
        <w:rPr>
          <w:rFonts w:ascii="Arial" w:hAnsi="Arial" w:cs="Arial"/>
          <w:spacing w:val="-3"/>
          <w:sz w:val="22"/>
          <w:szCs w:val="24"/>
        </w:rPr>
        <w:br w:type="page"/>
      </w:r>
    </w:p>
    <w:p w14:paraId="5EBDE65F" w14:textId="77777777" w:rsidR="00DA2085" w:rsidRPr="00662663" w:rsidRDefault="00DA208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2"/>
          <w:szCs w:val="24"/>
        </w:rPr>
      </w:pPr>
    </w:p>
    <w:p w14:paraId="0FB78278" w14:textId="77777777" w:rsidR="00DA2085" w:rsidRPr="00662663" w:rsidRDefault="00DA208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2"/>
          <w:szCs w:val="24"/>
        </w:rPr>
        <w:sectPr w:rsidR="00DA2085" w:rsidRPr="00662663" w:rsidSect="004B02BE">
          <w:footerReference w:type="default" r:id="rId11"/>
          <w:endnotePr>
            <w:numFmt w:val="decimal"/>
          </w:endnotePr>
          <w:type w:val="continuous"/>
          <w:pgSz w:w="12240" w:h="15840"/>
          <w:pgMar w:top="1152" w:right="1440" w:bottom="1152" w:left="1440" w:header="1152" w:footer="1152" w:gutter="0"/>
          <w:pgNumType w:start="1"/>
          <w:cols w:space="720"/>
          <w:noEndnote/>
        </w:sectPr>
      </w:pPr>
    </w:p>
    <w:p w14:paraId="3A5A9161" w14:textId="77777777" w:rsidR="004A342E" w:rsidRPr="00662663" w:rsidRDefault="004A342E">
      <w:pPr>
        <w:tabs>
          <w:tab w:val="center" w:pos="4680"/>
        </w:tabs>
        <w:suppressAutoHyphens/>
        <w:jc w:val="both"/>
        <w:rPr>
          <w:rFonts w:ascii="Arial" w:hAnsi="Arial" w:cs="Arial"/>
          <w:spacing w:val="-3"/>
          <w:sz w:val="24"/>
          <w:szCs w:val="24"/>
        </w:rPr>
      </w:pPr>
      <w:bookmarkStart w:id="0" w:name="RULES"/>
      <w:bookmarkEnd w:id="0"/>
      <w:r w:rsidRPr="00662663">
        <w:rPr>
          <w:rFonts w:ascii="Arial" w:hAnsi="Arial" w:cs="Arial"/>
          <w:bCs/>
          <w:spacing w:val="-3"/>
          <w:sz w:val="22"/>
          <w:szCs w:val="24"/>
        </w:rPr>
        <w:tab/>
      </w:r>
      <w:r w:rsidRPr="00662663">
        <w:rPr>
          <w:rFonts w:ascii="Arial" w:hAnsi="Arial" w:cs="Arial"/>
          <w:bCs/>
          <w:spacing w:val="-3"/>
          <w:sz w:val="24"/>
          <w:szCs w:val="24"/>
        </w:rPr>
        <w:t xml:space="preserve">Section </w:t>
      </w:r>
      <w:r w:rsidR="00B2423F" w:rsidRPr="00662663">
        <w:rPr>
          <w:rFonts w:ascii="Arial" w:hAnsi="Arial" w:cs="Arial"/>
          <w:bCs/>
          <w:spacing w:val="-3"/>
          <w:sz w:val="24"/>
          <w:szCs w:val="24"/>
        </w:rPr>
        <w:t>9</w:t>
      </w:r>
    </w:p>
    <w:p w14:paraId="1FC39945" w14:textId="77777777" w:rsidR="004A342E" w:rsidRPr="00662663" w:rsidRDefault="004A342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47E32A9E" w14:textId="77777777" w:rsidR="004A342E" w:rsidRPr="00662663" w:rsidRDefault="004A342E">
      <w:pPr>
        <w:tabs>
          <w:tab w:val="center" w:pos="4680"/>
        </w:tabs>
        <w:suppressAutoHyphens/>
        <w:jc w:val="both"/>
        <w:rPr>
          <w:rFonts w:ascii="Arial" w:hAnsi="Arial" w:cs="Arial"/>
          <w:spacing w:val="-3"/>
          <w:sz w:val="24"/>
          <w:szCs w:val="24"/>
        </w:rPr>
      </w:pPr>
      <w:r w:rsidRPr="00662663">
        <w:rPr>
          <w:rFonts w:ascii="Arial" w:hAnsi="Arial" w:cs="Arial"/>
          <w:bCs/>
          <w:spacing w:val="-3"/>
          <w:sz w:val="24"/>
          <w:szCs w:val="24"/>
        </w:rPr>
        <w:tab/>
        <w:t>SAFETY RULES, POLICIES, AND PROCEDURES</w:t>
      </w:r>
    </w:p>
    <w:p w14:paraId="0562CB0E" w14:textId="77777777" w:rsidR="004A342E" w:rsidRPr="00662663" w:rsidRDefault="004A342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6B1EB4D1"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The safety rules contained on these pages have been prepared to protect you in your daily work</w:t>
      </w:r>
      <w:r w:rsidR="006E6972" w:rsidRPr="00662663">
        <w:rPr>
          <w:rFonts w:ascii="Arial" w:hAnsi="Arial" w:cs="Arial"/>
          <w:spacing w:val="-3"/>
          <w:sz w:val="24"/>
          <w:szCs w:val="24"/>
        </w:rPr>
        <w:t xml:space="preserve">. </w:t>
      </w:r>
      <w:r w:rsidRPr="00662663">
        <w:rPr>
          <w:rFonts w:ascii="Arial" w:hAnsi="Arial" w:cs="Arial"/>
          <w:spacing w:val="-3"/>
          <w:sz w:val="24"/>
          <w:szCs w:val="24"/>
        </w:rPr>
        <w:t>Employees are to follow these rules, review them often and use good common sense in carrying out assigned duties.</w:t>
      </w:r>
    </w:p>
    <w:p w14:paraId="34CE0A41"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p>
    <w:p w14:paraId="058A75BF"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ALL PERSONNEL</w:t>
      </w:r>
    </w:p>
    <w:p w14:paraId="143A9B81"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ab/>
        <w:t>General Rules</w:t>
      </w:r>
      <w:r w:rsidRPr="00662663">
        <w:rPr>
          <w:rFonts w:ascii="Arial" w:hAnsi="Arial" w:cs="Arial"/>
          <w:spacing w:val="-3"/>
          <w:sz w:val="24"/>
          <w:szCs w:val="24"/>
        </w:rPr>
        <w:tab/>
        <w:t>3</w:t>
      </w:r>
    </w:p>
    <w:p w14:paraId="752230F5"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ab/>
        <w:t>Housekeeping</w:t>
      </w:r>
      <w:r w:rsidRPr="00662663">
        <w:rPr>
          <w:rFonts w:ascii="Arial" w:hAnsi="Arial" w:cs="Arial"/>
          <w:spacing w:val="-3"/>
          <w:sz w:val="24"/>
          <w:szCs w:val="24"/>
        </w:rPr>
        <w:tab/>
        <w:t>3</w:t>
      </w:r>
    </w:p>
    <w:p w14:paraId="2CF62B44"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ab/>
        <w:t>Lifting Techniques</w:t>
      </w:r>
      <w:r w:rsidRPr="00662663">
        <w:rPr>
          <w:rFonts w:ascii="Arial" w:hAnsi="Arial" w:cs="Arial"/>
          <w:spacing w:val="-3"/>
          <w:sz w:val="24"/>
          <w:szCs w:val="24"/>
        </w:rPr>
        <w:tab/>
        <w:t>3</w:t>
      </w:r>
    </w:p>
    <w:p w14:paraId="74D5CA2D"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ab/>
        <w:t>Lumber Carts</w:t>
      </w:r>
      <w:r w:rsidRPr="00662663">
        <w:rPr>
          <w:rFonts w:ascii="Arial" w:hAnsi="Arial" w:cs="Arial"/>
          <w:spacing w:val="-3"/>
          <w:sz w:val="24"/>
          <w:szCs w:val="24"/>
        </w:rPr>
        <w:tab/>
        <w:t>4</w:t>
      </w:r>
    </w:p>
    <w:p w14:paraId="7365115D"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ab/>
        <w:t>Pallet Jacks</w:t>
      </w:r>
      <w:r w:rsidRPr="00662663">
        <w:rPr>
          <w:rFonts w:ascii="Arial" w:hAnsi="Arial" w:cs="Arial"/>
          <w:spacing w:val="-3"/>
          <w:sz w:val="24"/>
          <w:szCs w:val="24"/>
        </w:rPr>
        <w:tab/>
        <w:t>4</w:t>
      </w:r>
    </w:p>
    <w:p w14:paraId="34083284"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FORKLIFT OPERATORS</w:t>
      </w:r>
    </w:p>
    <w:p w14:paraId="6732CEE6"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ab/>
        <w:t>Forklifts</w:t>
      </w:r>
      <w:r w:rsidRPr="00662663">
        <w:rPr>
          <w:rFonts w:ascii="Arial" w:hAnsi="Arial" w:cs="Arial"/>
          <w:spacing w:val="-3"/>
          <w:sz w:val="24"/>
          <w:szCs w:val="24"/>
        </w:rPr>
        <w:tab/>
        <w:t>4</w:t>
      </w:r>
    </w:p>
    <w:p w14:paraId="4A34A8E5"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SAWYERS/FABRICATORS</w:t>
      </w:r>
    </w:p>
    <w:p w14:paraId="3038817C"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ab/>
        <w:t xml:space="preserve">General </w:t>
      </w:r>
      <w:r w:rsidR="00A620B3" w:rsidRPr="00662663">
        <w:rPr>
          <w:rFonts w:ascii="Arial" w:hAnsi="Arial" w:cs="Arial"/>
          <w:spacing w:val="-3"/>
          <w:sz w:val="24"/>
          <w:szCs w:val="24"/>
        </w:rPr>
        <w:t>Rules</w:t>
      </w:r>
      <w:r w:rsidR="00A620B3" w:rsidRPr="00662663">
        <w:rPr>
          <w:rFonts w:ascii="Arial" w:hAnsi="Arial" w:cs="Arial"/>
          <w:spacing w:val="-3"/>
          <w:sz w:val="24"/>
          <w:szCs w:val="24"/>
        </w:rPr>
        <w:tab/>
        <w:t>5</w:t>
      </w:r>
    </w:p>
    <w:p w14:paraId="41AED7CB"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ab/>
        <w:t>Panel Saw (vertical and horizontal)</w:t>
      </w:r>
      <w:r w:rsidRPr="00662663">
        <w:rPr>
          <w:rFonts w:ascii="Arial" w:hAnsi="Arial" w:cs="Arial"/>
          <w:spacing w:val="-3"/>
          <w:sz w:val="24"/>
          <w:szCs w:val="24"/>
        </w:rPr>
        <w:tab/>
        <w:t>6</w:t>
      </w:r>
    </w:p>
    <w:p w14:paraId="0229B148"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ab/>
        <w:t>Table Saw</w:t>
      </w:r>
      <w:r w:rsidRPr="00662663">
        <w:rPr>
          <w:rFonts w:ascii="Arial" w:hAnsi="Arial" w:cs="Arial"/>
          <w:spacing w:val="-3"/>
          <w:sz w:val="24"/>
          <w:szCs w:val="24"/>
        </w:rPr>
        <w:tab/>
        <w:t>6</w:t>
      </w:r>
    </w:p>
    <w:p w14:paraId="5DA320A7"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ab/>
        <w:t>Radia</w:t>
      </w:r>
      <w:r w:rsidR="00D237AC" w:rsidRPr="00662663">
        <w:rPr>
          <w:rFonts w:ascii="Arial" w:hAnsi="Arial" w:cs="Arial"/>
          <w:spacing w:val="-3"/>
          <w:sz w:val="24"/>
          <w:szCs w:val="24"/>
        </w:rPr>
        <w:t>l Arm Saws and Metric Cut Saws</w:t>
      </w:r>
      <w:r w:rsidR="00D237AC" w:rsidRPr="00662663">
        <w:rPr>
          <w:rFonts w:ascii="Arial" w:hAnsi="Arial" w:cs="Arial"/>
          <w:spacing w:val="-3"/>
          <w:sz w:val="24"/>
          <w:szCs w:val="24"/>
        </w:rPr>
        <w:tab/>
        <w:t>6</w:t>
      </w:r>
    </w:p>
    <w:p w14:paraId="722558EF"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ab/>
        <w:t>Chop Saws and Miter Saws</w:t>
      </w:r>
      <w:r w:rsidRPr="00662663">
        <w:rPr>
          <w:rFonts w:ascii="Arial" w:hAnsi="Arial" w:cs="Arial"/>
          <w:spacing w:val="-3"/>
          <w:sz w:val="24"/>
          <w:szCs w:val="24"/>
        </w:rPr>
        <w:tab/>
        <w:t>7</w:t>
      </w:r>
    </w:p>
    <w:p w14:paraId="26BE0739"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ab/>
        <w:t>Saber Saws and Jig Saws</w:t>
      </w:r>
      <w:r w:rsidRPr="00662663">
        <w:rPr>
          <w:rFonts w:ascii="Arial" w:hAnsi="Arial" w:cs="Arial"/>
          <w:spacing w:val="-3"/>
          <w:sz w:val="24"/>
          <w:szCs w:val="24"/>
        </w:rPr>
        <w:tab/>
        <w:t>7</w:t>
      </w:r>
    </w:p>
    <w:p w14:paraId="03FD6109"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ab/>
        <w:t>Band Saws and Scroll Saws</w:t>
      </w:r>
      <w:r w:rsidRPr="00662663">
        <w:rPr>
          <w:rFonts w:ascii="Arial" w:hAnsi="Arial" w:cs="Arial"/>
          <w:spacing w:val="-3"/>
          <w:sz w:val="24"/>
          <w:szCs w:val="24"/>
        </w:rPr>
        <w:tab/>
        <w:t>7</w:t>
      </w:r>
    </w:p>
    <w:p w14:paraId="13FDDB5C"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ab/>
        <w:t>Thickness Planer/Surfacer</w:t>
      </w:r>
      <w:r w:rsidRPr="00662663">
        <w:rPr>
          <w:rFonts w:ascii="Arial" w:hAnsi="Arial" w:cs="Arial"/>
          <w:spacing w:val="-3"/>
          <w:sz w:val="24"/>
          <w:szCs w:val="24"/>
        </w:rPr>
        <w:tab/>
        <w:t>7</w:t>
      </w:r>
    </w:p>
    <w:p w14:paraId="14C7A18E" w14:textId="77777777" w:rsidR="004A342E" w:rsidRPr="00662663" w:rsidRDefault="00D237AC">
      <w:pPr>
        <w:tabs>
          <w:tab w:val="left" w:pos="0"/>
          <w:tab w:val="left" w:pos="72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ab/>
        <w:t>Jointer</w:t>
      </w:r>
      <w:r w:rsidRPr="00662663">
        <w:rPr>
          <w:rFonts w:ascii="Arial" w:hAnsi="Arial" w:cs="Arial"/>
          <w:spacing w:val="-3"/>
          <w:sz w:val="24"/>
          <w:szCs w:val="24"/>
        </w:rPr>
        <w:tab/>
        <w:t>7</w:t>
      </w:r>
    </w:p>
    <w:p w14:paraId="4A3B2C7C"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ab/>
        <w:t>Shaper</w:t>
      </w:r>
      <w:r w:rsidRPr="00662663">
        <w:rPr>
          <w:rFonts w:ascii="Arial" w:hAnsi="Arial" w:cs="Arial"/>
          <w:spacing w:val="-3"/>
          <w:sz w:val="24"/>
          <w:szCs w:val="24"/>
        </w:rPr>
        <w:tab/>
        <w:t>8</w:t>
      </w:r>
    </w:p>
    <w:p w14:paraId="7B7ABE71"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ab/>
        <w:t>Molders, Gang Saws and</w:t>
      </w:r>
      <w:r w:rsidR="00D237AC" w:rsidRPr="00662663">
        <w:rPr>
          <w:rFonts w:ascii="Arial" w:hAnsi="Arial" w:cs="Arial"/>
          <w:spacing w:val="-3"/>
          <w:sz w:val="24"/>
          <w:szCs w:val="24"/>
        </w:rPr>
        <w:t xml:space="preserve"> </w:t>
      </w:r>
      <w:r w:rsidR="006E6972" w:rsidRPr="00662663">
        <w:rPr>
          <w:rFonts w:ascii="Arial" w:hAnsi="Arial" w:cs="Arial"/>
          <w:spacing w:val="-3"/>
          <w:sz w:val="24"/>
          <w:szCs w:val="24"/>
        </w:rPr>
        <w:t>Straight-Line</w:t>
      </w:r>
      <w:r w:rsidR="00D237AC" w:rsidRPr="00662663">
        <w:rPr>
          <w:rFonts w:ascii="Arial" w:hAnsi="Arial" w:cs="Arial"/>
          <w:spacing w:val="-3"/>
          <w:sz w:val="24"/>
          <w:szCs w:val="24"/>
        </w:rPr>
        <w:t xml:space="preserve"> Saws</w:t>
      </w:r>
      <w:r w:rsidR="00D237AC" w:rsidRPr="00662663">
        <w:rPr>
          <w:rFonts w:ascii="Arial" w:hAnsi="Arial" w:cs="Arial"/>
          <w:spacing w:val="-3"/>
          <w:sz w:val="24"/>
          <w:szCs w:val="24"/>
        </w:rPr>
        <w:tab/>
        <w:t>8</w:t>
      </w:r>
    </w:p>
    <w:p w14:paraId="1CE5FF62"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ASSEMBLY PERSONNEL</w:t>
      </w:r>
    </w:p>
    <w:p w14:paraId="6382B0C7"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ab/>
        <w:t>General Rules</w:t>
      </w:r>
      <w:r w:rsidRPr="00662663">
        <w:rPr>
          <w:rFonts w:ascii="Arial" w:hAnsi="Arial" w:cs="Arial"/>
          <w:spacing w:val="-3"/>
          <w:sz w:val="24"/>
          <w:szCs w:val="24"/>
        </w:rPr>
        <w:tab/>
        <w:t>9</w:t>
      </w:r>
    </w:p>
    <w:p w14:paraId="18EB516C"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ab/>
        <w:t>Drills</w:t>
      </w:r>
      <w:r w:rsidRPr="00662663">
        <w:rPr>
          <w:rFonts w:ascii="Arial" w:hAnsi="Arial" w:cs="Arial"/>
          <w:spacing w:val="-3"/>
          <w:sz w:val="24"/>
          <w:szCs w:val="24"/>
        </w:rPr>
        <w:tab/>
        <w:t>9</w:t>
      </w:r>
    </w:p>
    <w:p w14:paraId="12471810"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ab/>
        <w:t>Routers</w:t>
      </w:r>
      <w:r w:rsidRPr="00662663">
        <w:rPr>
          <w:rFonts w:ascii="Arial" w:hAnsi="Arial" w:cs="Arial"/>
          <w:spacing w:val="-3"/>
          <w:sz w:val="24"/>
          <w:szCs w:val="24"/>
        </w:rPr>
        <w:tab/>
        <w:t>9</w:t>
      </w:r>
    </w:p>
    <w:p w14:paraId="3E5D7998" w14:textId="77777777" w:rsidR="004A342E" w:rsidRPr="00662663" w:rsidRDefault="00D237AC">
      <w:pPr>
        <w:tabs>
          <w:tab w:val="left" w:pos="0"/>
          <w:tab w:val="left" w:pos="72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ab/>
        <w:t>Belt Sanders</w:t>
      </w:r>
      <w:r w:rsidRPr="00662663">
        <w:rPr>
          <w:rFonts w:ascii="Arial" w:hAnsi="Arial" w:cs="Arial"/>
          <w:spacing w:val="-3"/>
          <w:sz w:val="24"/>
          <w:szCs w:val="24"/>
        </w:rPr>
        <w:tab/>
        <w:t>9</w:t>
      </w:r>
    </w:p>
    <w:p w14:paraId="27926A5E" w14:textId="77777777" w:rsidR="004A342E" w:rsidRPr="00662663" w:rsidRDefault="00D237AC">
      <w:pPr>
        <w:tabs>
          <w:tab w:val="left" w:pos="0"/>
          <w:tab w:val="left" w:pos="72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ab/>
        <w:t>Contact Glue Application</w:t>
      </w:r>
      <w:r w:rsidRPr="00662663">
        <w:rPr>
          <w:rFonts w:ascii="Arial" w:hAnsi="Arial" w:cs="Arial"/>
          <w:spacing w:val="-3"/>
          <w:sz w:val="24"/>
          <w:szCs w:val="24"/>
        </w:rPr>
        <w:tab/>
        <w:t>9</w:t>
      </w:r>
    </w:p>
    <w:p w14:paraId="4DB1A126"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ab/>
        <w:t>Pinch Roller Press</w:t>
      </w:r>
      <w:r w:rsidRPr="00662663">
        <w:rPr>
          <w:rFonts w:ascii="Arial" w:hAnsi="Arial" w:cs="Arial"/>
          <w:spacing w:val="-3"/>
          <w:sz w:val="24"/>
          <w:szCs w:val="24"/>
        </w:rPr>
        <w:tab/>
        <w:t>10</w:t>
      </w:r>
    </w:p>
    <w:p w14:paraId="147B7A17"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ab/>
        <w:t>Glue Guns</w:t>
      </w:r>
      <w:r w:rsidRPr="00662663">
        <w:rPr>
          <w:rFonts w:ascii="Arial" w:hAnsi="Arial" w:cs="Arial"/>
          <w:spacing w:val="-3"/>
          <w:sz w:val="24"/>
          <w:szCs w:val="24"/>
        </w:rPr>
        <w:tab/>
        <w:t>10</w:t>
      </w:r>
    </w:p>
    <w:p w14:paraId="7157A735"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ab/>
        <w:t>Pneumatic Staplers and Nail Guns</w:t>
      </w:r>
      <w:r w:rsidRPr="00662663">
        <w:rPr>
          <w:rFonts w:ascii="Arial" w:hAnsi="Arial" w:cs="Arial"/>
          <w:spacing w:val="-3"/>
          <w:sz w:val="24"/>
          <w:szCs w:val="24"/>
        </w:rPr>
        <w:tab/>
        <w:t>10</w:t>
      </w:r>
    </w:p>
    <w:p w14:paraId="0B37DB74"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EDGE BANDER OPERATOR</w:t>
      </w:r>
    </w:p>
    <w:p w14:paraId="795F7C85" w14:textId="77777777" w:rsidR="004A342E" w:rsidRPr="00662663" w:rsidRDefault="00D237AC">
      <w:pPr>
        <w:tabs>
          <w:tab w:val="left" w:pos="0"/>
          <w:tab w:val="left" w:pos="72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ab/>
        <w:t>Edge Bander</w:t>
      </w:r>
      <w:r w:rsidRPr="00662663">
        <w:rPr>
          <w:rFonts w:ascii="Arial" w:hAnsi="Arial" w:cs="Arial"/>
          <w:spacing w:val="-3"/>
          <w:sz w:val="24"/>
          <w:szCs w:val="24"/>
        </w:rPr>
        <w:tab/>
        <w:t>10</w:t>
      </w:r>
    </w:p>
    <w:p w14:paraId="32280572"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FINISHING PERSONNEL</w:t>
      </w:r>
    </w:p>
    <w:p w14:paraId="6756C2E7"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ab/>
        <w:t>Orbital Sanders</w:t>
      </w:r>
      <w:r w:rsidRPr="00662663">
        <w:rPr>
          <w:rFonts w:ascii="Arial" w:hAnsi="Arial" w:cs="Arial"/>
          <w:spacing w:val="-3"/>
          <w:sz w:val="24"/>
          <w:szCs w:val="24"/>
        </w:rPr>
        <w:tab/>
        <w:t>11</w:t>
      </w:r>
    </w:p>
    <w:p w14:paraId="10F7615E"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ab/>
        <w:t>Finishing</w:t>
      </w:r>
      <w:r w:rsidRPr="00662663">
        <w:rPr>
          <w:rFonts w:ascii="Arial" w:hAnsi="Arial" w:cs="Arial"/>
          <w:spacing w:val="-3"/>
          <w:sz w:val="24"/>
          <w:szCs w:val="24"/>
        </w:rPr>
        <w:tab/>
        <w:t>11</w:t>
      </w:r>
    </w:p>
    <w:p w14:paraId="7FF9706C"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MAINTENANCE PERSONNEL</w:t>
      </w:r>
    </w:p>
    <w:p w14:paraId="4BA2002E"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ab/>
        <w:t>Electrical Safety</w:t>
      </w:r>
      <w:r w:rsidRPr="00662663">
        <w:rPr>
          <w:rFonts w:ascii="Arial" w:hAnsi="Arial" w:cs="Arial"/>
          <w:spacing w:val="-3"/>
          <w:sz w:val="24"/>
          <w:szCs w:val="24"/>
        </w:rPr>
        <w:tab/>
        <w:t>11</w:t>
      </w:r>
    </w:p>
    <w:p w14:paraId="796DF5DB"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lastRenderedPageBreak/>
        <w:tab/>
        <w:t>Grinders/Profile Grinders</w:t>
      </w:r>
      <w:r w:rsidRPr="00662663">
        <w:rPr>
          <w:rFonts w:ascii="Arial" w:hAnsi="Arial" w:cs="Arial"/>
          <w:spacing w:val="-3"/>
          <w:sz w:val="24"/>
          <w:szCs w:val="24"/>
        </w:rPr>
        <w:tab/>
        <w:t>12</w:t>
      </w:r>
    </w:p>
    <w:p w14:paraId="224A20DD"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ab/>
        <w:t>Blade Storage</w:t>
      </w:r>
      <w:r w:rsidRPr="00662663">
        <w:rPr>
          <w:rFonts w:ascii="Arial" w:hAnsi="Arial" w:cs="Arial"/>
          <w:spacing w:val="-3"/>
          <w:sz w:val="24"/>
          <w:szCs w:val="24"/>
        </w:rPr>
        <w:tab/>
        <w:t>12</w:t>
      </w:r>
    </w:p>
    <w:p w14:paraId="1701FE00"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SHIPPING/RECEIVING PERSONNEL</w:t>
      </w:r>
    </w:p>
    <w:p w14:paraId="0A0BC44F"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ab/>
        <w:t>Scissor Lifts</w:t>
      </w:r>
      <w:r w:rsidRPr="00662663">
        <w:rPr>
          <w:rFonts w:ascii="Arial" w:hAnsi="Arial" w:cs="Arial"/>
          <w:spacing w:val="-3"/>
          <w:sz w:val="24"/>
          <w:szCs w:val="24"/>
        </w:rPr>
        <w:tab/>
        <w:t>1</w:t>
      </w:r>
      <w:r w:rsidR="006E6972" w:rsidRPr="00662663">
        <w:rPr>
          <w:rFonts w:ascii="Arial" w:hAnsi="Arial" w:cs="Arial"/>
          <w:spacing w:val="-3"/>
          <w:sz w:val="24"/>
          <w:szCs w:val="24"/>
        </w:rPr>
        <w:t>3</w:t>
      </w:r>
    </w:p>
    <w:p w14:paraId="5B13B9A6"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ab/>
        <w:t>Drivers</w:t>
      </w:r>
      <w:r w:rsidRPr="00662663">
        <w:rPr>
          <w:rFonts w:ascii="Arial" w:hAnsi="Arial" w:cs="Arial"/>
          <w:spacing w:val="-3"/>
          <w:sz w:val="24"/>
          <w:szCs w:val="24"/>
        </w:rPr>
        <w:tab/>
        <w:t>1</w:t>
      </w:r>
      <w:r w:rsidR="006E6972" w:rsidRPr="00662663">
        <w:rPr>
          <w:rFonts w:ascii="Arial" w:hAnsi="Arial" w:cs="Arial"/>
          <w:spacing w:val="-3"/>
          <w:sz w:val="24"/>
          <w:szCs w:val="24"/>
        </w:rPr>
        <w:t>3</w:t>
      </w:r>
    </w:p>
    <w:p w14:paraId="62EBF3C5"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p>
    <w:p w14:paraId="6D98A12B"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p>
    <w:p w14:paraId="2946DB82"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p>
    <w:p w14:paraId="5997CC1D" w14:textId="77777777" w:rsidR="00A7020C" w:rsidRPr="00662663" w:rsidRDefault="00A7020C">
      <w:pPr>
        <w:tabs>
          <w:tab w:val="left" w:pos="0"/>
          <w:tab w:val="left" w:pos="720"/>
          <w:tab w:val="left" w:leader="dot" w:pos="8635"/>
        </w:tabs>
        <w:suppressAutoHyphens/>
        <w:jc w:val="both"/>
        <w:rPr>
          <w:rFonts w:ascii="Arial" w:hAnsi="Arial" w:cs="Arial"/>
          <w:spacing w:val="-3"/>
          <w:sz w:val="24"/>
          <w:szCs w:val="24"/>
        </w:rPr>
      </w:pPr>
    </w:p>
    <w:p w14:paraId="110FFD37" w14:textId="77777777" w:rsidR="00A7020C" w:rsidRPr="00662663" w:rsidRDefault="00A7020C">
      <w:pPr>
        <w:tabs>
          <w:tab w:val="left" w:pos="0"/>
          <w:tab w:val="left" w:pos="720"/>
          <w:tab w:val="left" w:leader="dot" w:pos="8635"/>
        </w:tabs>
        <w:suppressAutoHyphens/>
        <w:jc w:val="both"/>
        <w:rPr>
          <w:rFonts w:ascii="Arial" w:hAnsi="Arial" w:cs="Arial"/>
          <w:spacing w:val="-3"/>
          <w:sz w:val="24"/>
          <w:szCs w:val="24"/>
        </w:rPr>
      </w:pPr>
    </w:p>
    <w:p w14:paraId="6B699379" w14:textId="77777777" w:rsidR="00A7020C" w:rsidRPr="00662663" w:rsidRDefault="00A7020C">
      <w:pPr>
        <w:tabs>
          <w:tab w:val="left" w:pos="0"/>
          <w:tab w:val="left" w:pos="720"/>
          <w:tab w:val="left" w:leader="dot" w:pos="8635"/>
        </w:tabs>
        <w:suppressAutoHyphens/>
        <w:jc w:val="both"/>
        <w:rPr>
          <w:rFonts w:ascii="Arial" w:hAnsi="Arial" w:cs="Arial"/>
          <w:spacing w:val="-3"/>
          <w:sz w:val="24"/>
          <w:szCs w:val="24"/>
        </w:rPr>
      </w:pPr>
    </w:p>
    <w:p w14:paraId="3FE9F23F" w14:textId="77777777" w:rsidR="00A7020C" w:rsidRPr="00662663" w:rsidRDefault="00A7020C">
      <w:pPr>
        <w:tabs>
          <w:tab w:val="left" w:pos="0"/>
          <w:tab w:val="left" w:pos="720"/>
          <w:tab w:val="left" w:leader="dot" w:pos="8635"/>
        </w:tabs>
        <w:suppressAutoHyphens/>
        <w:jc w:val="both"/>
        <w:rPr>
          <w:rFonts w:ascii="Arial" w:hAnsi="Arial" w:cs="Arial"/>
          <w:spacing w:val="-3"/>
          <w:sz w:val="24"/>
          <w:szCs w:val="24"/>
        </w:rPr>
      </w:pPr>
    </w:p>
    <w:p w14:paraId="1F72F646" w14:textId="77777777" w:rsidR="00A7020C" w:rsidRPr="00662663" w:rsidRDefault="00A7020C">
      <w:pPr>
        <w:tabs>
          <w:tab w:val="left" w:pos="0"/>
          <w:tab w:val="left" w:pos="720"/>
          <w:tab w:val="left" w:leader="dot" w:pos="8635"/>
        </w:tabs>
        <w:suppressAutoHyphens/>
        <w:jc w:val="both"/>
        <w:rPr>
          <w:rFonts w:ascii="Arial" w:hAnsi="Arial" w:cs="Arial"/>
          <w:spacing w:val="-3"/>
          <w:sz w:val="24"/>
          <w:szCs w:val="24"/>
        </w:rPr>
      </w:pPr>
    </w:p>
    <w:p w14:paraId="08CE6F91" w14:textId="77777777" w:rsidR="00A7020C" w:rsidRPr="00662663" w:rsidRDefault="00A7020C">
      <w:pPr>
        <w:tabs>
          <w:tab w:val="left" w:pos="0"/>
          <w:tab w:val="left" w:pos="720"/>
          <w:tab w:val="left" w:leader="dot" w:pos="8635"/>
        </w:tabs>
        <w:suppressAutoHyphens/>
        <w:jc w:val="both"/>
        <w:rPr>
          <w:rFonts w:ascii="Arial" w:hAnsi="Arial" w:cs="Arial"/>
          <w:spacing w:val="-3"/>
          <w:sz w:val="24"/>
          <w:szCs w:val="24"/>
        </w:rPr>
      </w:pPr>
    </w:p>
    <w:p w14:paraId="61CDCEAD" w14:textId="77777777" w:rsidR="00A7020C" w:rsidRPr="00662663" w:rsidRDefault="00A7020C">
      <w:pPr>
        <w:tabs>
          <w:tab w:val="left" w:pos="0"/>
          <w:tab w:val="left" w:pos="720"/>
          <w:tab w:val="left" w:leader="dot" w:pos="8635"/>
        </w:tabs>
        <w:suppressAutoHyphens/>
        <w:jc w:val="both"/>
        <w:rPr>
          <w:rFonts w:ascii="Arial" w:hAnsi="Arial" w:cs="Arial"/>
          <w:spacing w:val="-3"/>
          <w:sz w:val="24"/>
          <w:szCs w:val="24"/>
        </w:rPr>
      </w:pPr>
    </w:p>
    <w:p w14:paraId="6BB9E253" w14:textId="77777777" w:rsidR="00A7020C" w:rsidRPr="00662663" w:rsidRDefault="00A7020C">
      <w:pPr>
        <w:tabs>
          <w:tab w:val="left" w:pos="0"/>
          <w:tab w:val="left" w:pos="720"/>
          <w:tab w:val="left" w:leader="dot" w:pos="8635"/>
        </w:tabs>
        <w:suppressAutoHyphens/>
        <w:jc w:val="both"/>
        <w:rPr>
          <w:rFonts w:ascii="Arial" w:hAnsi="Arial" w:cs="Arial"/>
          <w:spacing w:val="-3"/>
          <w:sz w:val="24"/>
          <w:szCs w:val="24"/>
        </w:rPr>
      </w:pPr>
    </w:p>
    <w:p w14:paraId="23DE523C" w14:textId="77777777" w:rsidR="00A7020C" w:rsidRPr="00662663" w:rsidRDefault="00A7020C">
      <w:pPr>
        <w:tabs>
          <w:tab w:val="left" w:pos="0"/>
          <w:tab w:val="left" w:pos="720"/>
          <w:tab w:val="left" w:leader="dot" w:pos="8635"/>
        </w:tabs>
        <w:suppressAutoHyphens/>
        <w:jc w:val="both"/>
        <w:rPr>
          <w:rFonts w:ascii="Arial" w:hAnsi="Arial" w:cs="Arial"/>
          <w:spacing w:val="-3"/>
          <w:sz w:val="24"/>
          <w:szCs w:val="24"/>
        </w:rPr>
      </w:pPr>
    </w:p>
    <w:p w14:paraId="52E56223" w14:textId="77777777" w:rsidR="00A7020C" w:rsidRPr="00662663" w:rsidRDefault="00A7020C">
      <w:pPr>
        <w:tabs>
          <w:tab w:val="left" w:pos="0"/>
          <w:tab w:val="left" w:pos="720"/>
          <w:tab w:val="left" w:leader="dot" w:pos="8635"/>
        </w:tabs>
        <w:suppressAutoHyphens/>
        <w:jc w:val="both"/>
        <w:rPr>
          <w:rFonts w:ascii="Arial" w:hAnsi="Arial" w:cs="Arial"/>
          <w:spacing w:val="-3"/>
          <w:sz w:val="24"/>
          <w:szCs w:val="24"/>
        </w:rPr>
      </w:pPr>
    </w:p>
    <w:p w14:paraId="07547A01" w14:textId="77777777" w:rsidR="00A7020C" w:rsidRPr="00662663" w:rsidRDefault="00A7020C">
      <w:pPr>
        <w:tabs>
          <w:tab w:val="left" w:pos="0"/>
          <w:tab w:val="left" w:pos="720"/>
          <w:tab w:val="left" w:leader="dot" w:pos="8635"/>
        </w:tabs>
        <w:suppressAutoHyphens/>
        <w:jc w:val="both"/>
        <w:rPr>
          <w:rFonts w:ascii="Arial" w:hAnsi="Arial" w:cs="Arial"/>
          <w:spacing w:val="-3"/>
          <w:sz w:val="24"/>
          <w:szCs w:val="24"/>
        </w:rPr>
      </w:pPr>
    </w:p>
    <w:p w14:paraId="5043CB0F" w14:textId="77777777" w:rsidR="00A7020C" w:rsidRPr="00662663" w:rsidRDefault="00A7020C">
      <w:pPr>
        <w:tabs>
          <w:tab w:val="left" w:pos="0"/>
          <w:tab w:val="left" w:pos="720"/>
          <w:tab w:val="left" w:leader="dot" w:pos="8635"/>
        </w:tabs>
        <w:suppressAutoHyphens/>
        <w:jc w:val="both"/>
        <w:rPr>
          <w:rFonts w:ascii="Arial" w:hAnsi="Arial" w:cs="Arial"/>
          <w:spacing w:val="-3"/>
          <w:sz w:val="24"/>
          <w:szCs w:val="24"/>
        </w:rPr>
      </w:pPr>
    </w:p>
    <w:p w14:paraId="07459315" w14:textId="77777777" w:rsidR="00A7020C" w:rsidRPr="00662663" w:rsidRDefault="00A7020C">
      <w:pPr>
        <w:tabs>
          <w:tab w:val="left" w:pos="0"/>
          <w:tab w:val="left" w:pos="720"/>
          <w:tab w:val="left" w:leader="dot" w:pos="8635"/>
        </w:tabs>
        <w:suppressAutoHyphens/>
        <w:jc w:val="both"/>
        <w:rPr>
          <w:rFonts w:ascii="Arial" w:hAnsi="Arial" w:cs="Arial"/>
          <w:spacing w:val="-3"/>
          <w:sz w:val="24"/>
          <w:szCs w:val="24"/>
        </w:rPr>
      </w:pPr>
    </w:p>
    <w:p w14:paraId="6537F28F" w14:textId="77777777" w:rsidR="00A7020C" w:rsidRPr="00662663" w:rsidRDefault="00A7020C">
      <w:pPr>
        <w:tabs>
          <w:tab w:val="left" w:pos="0"/>
          <w:tab w:val="left" w:pos="720"/>
          <w:tab w:val="left" w:leader="dot" w:pos="8635"/>
        </w:tabs>
        <w:suppressAutoHyphens/>
        <w:jc w:val="both"/>
        <w:rPr>
          <w:rFonts w:ascii="Arial" w:hAnsi="Arial" w:cs="Arial"/>
          <w:spacing w:val="-3"/>
          <w:sz w:val="24"/>
          <w:szCs w:val="24"/>
        </w:rPr>
      </w:pPr>
    </w:p>
    <w:p w14:paraId="6DFB9E20" w14:textId="77777777" w:rsidR="00A7020C" w:rsidRPr="00662663" w:rsidRDefault="00A7020C">
      <w:pPr>
        <w:tabs>
          <w:tab w:val="left" w:pos="0"/>
          <w:tab w:val="left" w:pos="720"/>
          <w:tab w:val="left" w:leader="dot" w:pos="8635"/>
        </w:tabs>
        <w:suppressAutoHyphens/>
        <w:jc w:val="both"/>
        <w:rPr>
          <w:rFonts w:ascii="Arial" w:hAnsi="Arial" w:cs="Arial"/>
          <w:spacing w:val="-3"/>
          <w:sz w:val="24"/>
          <w:szCs w:val="24"/>
        </w:rPr>
      </w:pPr>
    </w:p>
    <w:p w14:paraId="70DF9E56" w14:textId="77777777" w:rsidR="00A7020C" w:rsidRPr="00662663" w:rsidRDefault="00A7020C">
      <w:pPr>
        <w:tabs>
          <w:tab w:val="left" w:pos="0"/>
          <w:tab w:val="left" w:pos="720"/>
          <w:tab w:val="left" w:leader="dot" w:pos="8635"/>
        </w:tabs>
        <w:suppressAutoHyphens/>
        <w:jc w:val="both"/>
        <w:rPr>
          <w:rFonts w:ascii="Arial" w:hAnsi="Arial" w:cs="Arial"/>
          <w:spacing w:val="-3"/>
          <w:sz w:val="24"/>
          <w:szCs w:val="24"/>
        </w:rPr>
      </w:pPr>
    </w:p>
    <w:p w14:paraId="44E871BC" w14:textId="77777777" w:rsidR="00A7020C" w:rsidRPr="00662663" w:rsidRDefault="00A7020C">
      <w:pPr>
        <w:tabs>
          <w:tab w:val="left" w:pos="0"/>
          <w:tab w:val="left" w:pos="720"/>
          <w:tab w:val="left" w:leader="dot" w:pos="8635"/>
        </w:tabs>
        <w:suppressAutoHyphens/>
        <w:jc w:val="both"/>
        <w:rPr>
          <w:rFonts w:ascii="Arial" w:hAnsi="Arial" w:cs="Arial"/>
          <w:spacing w:val="-3"/>
          <w:sz w:val="24"/>
          <w:szCs w:val="24"/>
        </w:rPr>
      </w:pPr>
    </w:p>
    <w:p w14:paraId="144A5D23" w14:textId="77777777" w:rsidR="00A7020C" w:rsidRPr="00662663" w:rsidRDefault="00A7020C">
      <w:pPr>
        <w:tabs>
          <w:tab w:val="left" w:pos="0"/>
          <w:tab w:val="left" w:pos="720"/>
          <w:tab w:val="left" w:leader="dot" w:pos="8635"/>
        </w:tabs>
        <w:suppressAutoHyphens/>
        <w:jc w:val="both"/>
        <w:rPr>
          <w:rFonts w:ascii="Arial" w:hAnsi="Arial" w:cs="Arial"/>
          <w:spacing w:val="-3"/>
          <w:sz w:val="24"/>
          <w:szCs w:val="24"/>
        </w:rPr>
      </w:pPr>
    </w:p>
    <w:p w14:paraId="738610EB" w14:textId="77777777" w:rsidR="00A7020C" w:rsidRPr="00662663" w:rsidRDefault="00A7020C">
      <w:pPr>
        <w:tabs>
          <w:tab w:val="left" w:pos="0"/>
          <w:tab w:val="left" w:pos="720"/>
          <w:tab w:val="left" w:leader="dot" w:pos="8635"/>
        </w:tabs>
        <w:suppressAutoHyphens/>
        <w:jc w:val="both"/>
        <w:rPr>
          <w:rFonts w:ascii="Arial" w:hAnsi="Arial" w:cs="Arial"/>
          <w:spacing w:val="-3"/>
          <w:sz w:val="24"/>
          <w:szCs w:val="24"/>
        </w:rPr>
      </w:pPr>
    </w:p>
    <w:p w14:paraId="637805D2" w14:textId="77777777" w:rsidR="00A7020C" w:rsidRPr="00662663" w:rsidRDefault="00A7020C">
      <w:pPr>
        <w:tabs>
          <w:tab w:val="left" w:pos="0"/>
          <w:tab w:val="left" w:pos="720"/>
          <w:tab w:val="left" w:leader="dot" w:pos="8635"/>
        </w:tabs>
        <w:suppressAutoHyphens/>
        <w:jc w:val="both"/>
        <w:rPr>
          <w:rFonts w:ascii="Arial" w:hAnsi="Arial" w:cs="Arial"/>
          <w:spacing w:val="-3"/>
          <w:sz w:val="24"/>
          <w:szCs w:val="24"/>
        </w:rPr>
      </w:pPr>
    </w:p>
    <w:p w14:paraId="463F29E8" w14:textId="77777777" w:rsidR="00A7020C" w:rsidRPr="00662663" w:rsidRDefault="00A7020C">
      <w:pPr>
        <w:tabs>
          <w:tab w:val="left" w:pos="0"/>
          <w:tab w:val="left" w:pos="720"/>
          <w:tab w:val="left" w:leader="dot" w:pos="8635"/>
        </w:tabs>
        <w:suppressAutoHyphens/>
        <w:jc w:val="both"/>
        <w:rPr>
          <w:rFonts w:ascii="Arial" w:hAnsi="Arial" w:cs="Arial"/>
          <w:spacing w:val="-3"/>
          <w:sz w:val="24"/>
          <w:szCs w:val="24"/>
        </w:rPr>
      </w:pPr>
    </w:p>
    <w:p w14:paraId="3B7B4B86" w14:textId="77777777" w:rsidR="00A7020C" w:rsidRPr="00662663" w:rsidRDefault="00A7020C">
      <w:pPr>
        <w:tabs>
          <w:tab w:val="left" w:pos="0"/>
          <w:tab w:val="left" w:pos="720"/>
          <w:tab w:val="left" w:leader="dot" w:pos="8635"/>
        </w:tabs>
        <w:suppressAutoHyphens/>
        <w:jc w:val="both"/>
        <w:rPr>
          <w:rFonts w:ascii="Arial" w:hAnsi="Arial" w:cs="Arial"/>
          <w:spacing w:val="-3"/>
          <w:sz w:val="24"/>
          <w:szCs w:val="24"/>
        </w:rPr>
      </w:pPr>
    </w:p>
    <w:p w14:paraId="3A0FF5F2" w14:textId="77777777" w:rsidR="00A7020C" w:rsidRPr="00662663" w:rsidRDefault="00A7020C">
      <w:pPr>
        <w:tabs>
          <w:tab w:val="left" w:pos="0"/>
          <w:tab w:val="left" w:pos="720"/>
          <w:tab w:val="left" w:leader="dot" w:pos="8635"/>
        </w:tabs>
        <w:suppressAutoHyphens/>
        <w:jc w:val="both"/>
        <w:rPr>
          <w:rFonts w:ascii="Arial" w:hAnsi="Arial" w:cs="Arial"/>
          <w:spacing w:val="-3"/>
          <w:sz w:val="24"/>
          <w:szCs w:val="24"/>
        </w:rPr>
      </w:pPr>
    </w:p>
    <w:p w14:paraId="5630AD66" w14:textId="77777777" w:rsidR="00A7020C" w:rsidRPr="00662663" w:rsidRDefault="00A7020C">
      <w:pPr>
        <w:tabs>
          <w:tab w:val="left" w:pos="0"/>
          <w:tab w:val="left" w:pos="720"/>
          <w:tab w:val="left" w:leader="dot" w:pos="8635"/>
        </w:tabs>
        <w:suppressAutoHyphens/>
        <w:jc w:val="both"/>
        <w:rPr>
          <w:rFonts w:ascii="Arial" w:hAnsi="Arial" w:cs="Arial"/>
          <w:spacing w:val="-3"/>
          <w:sz w:val="24"/>
          <w:szCs w:val="24"/>
        </w:rPr>
      </w:pPr>
    </w:p>
    <w:p w14:paraId="61829076" w14:textId="77777777" w:rsidR="00A7020C" w:rsidRPr="00662663" w:rsidRDefault="00A7020C">
      <w:pPr>
        <w:tabs>
          <w:tab w:val="left" w:pos="0"/>
          <w:tab w:val="left" w:pos="720"/>
          <w:tab w:val="left" w:leader="dot" w:pos="8635"/>
        </w:tabs>
        <w:suppressAutoHyphens/>
        <w:jc w:val="both"/>
        <w:rPr>
          <w:rFonts w:ascii="Arial" w:hAnsi="Arial" w:cs="Arial"/>
          <w:spacing w:val="-3"/>
          <w:sz w:val="24"/>
          <w:szCs w:val="24"/>
        </w:rPr>
      </w:pPr>
    </w:p>
    <w:p w14:paraId="2BA226A1" w14:textId="77777777" w:rsidR="00A7020C" w:rsidRPr="00662663" w:rsidRDefault="00A7020C">
      <w:pPr>
        <w:tabs>
          <w:tab w:val="left" w:pos="0"/>
          <w:tab w:val="left" w:pos="720"/>
          <w:tab w:val="left" w:leader="dot" w:pos="8635"/>
        </w:tabs>
        <w:suppressAutoHyphens/>
        <w:jc w:val="both"/>
        <w:rPr>
          <w:rFonts w:ascii="Arial" w:hAnsi="Arial" w:cs="Arial"/>
          <w:spacing w:val="-3"/>
          <w:sz w:val="24"/>
          <w:szCs w:val="24"/>
        </w:rPr>
      </w:pPr>
    </w:p>
    <w:p w14:paraId="17AD93B2" w14:textId="77777777" w:rsidR="00A7020C" w:rsidRPr="00662663" w:rsidRDefault="00A7020C">
      <w:pPr>
        <w:tabs>
          <w:tab w:val="left" w:pos="0"/>
          <w:tab w:val="left" w:pos="720"/>
          <w:tab w:val="left" w:leader="dot" w:pos="8635"/>
        </w:tabs>
        <w:suppressAutoHyphens/>
        <w:jc w:val="both"/>
        <w:rPr>
          <w:rFonts w:ascii="Arial" w:hAnsi="Arial" w:cs="Arial"/>
          <w:spacing w:val="-3"/>
          <w:sz w:val="24"/>
          <w:szCs w:val="24"/>
        </w:rPr>
      </w:pPr>
    </w:p>
    <w:p w14:paraId="0DE4B5B7" w14:textId="77777777" w:rsidR="00A7020C" w:rsidRPr="00662663" w:rsidRDefault="00A7020C">
      <w:pPr>
        <w:tabs>
          <w:tab w:val="left" w:pos="0"/>
          <w:tab w:val="left" w:pos="720"/>
          <w:tab w:val="left" w:leader="dot" w:pos="8635"/>
        </w:tabs>
        <w:suppressAutoHyphens/>
        <w:jc w:val="both"/>
        <w:rPr>
          <w:rFonts w:ascii="Arial" w:hAnsi="Arial" w:cs="Arial"/>
          <w:spacing w:val="-3"/>
          <w:sz w:val="24"/>
          <w:szCs w:val="24"/>
        </w:rPr>
      </w:pPr>
    </w:p>
    <w:p w14:paraId="66204FF1" w14:textId="77777777" w:rsidR="00A7020C" w:rsidRPr="00662663" w:rsidRDefault="00A7020C">
      <w:pPr>
        <w:tabs>
          <w:tab w:val="left" w:pos="0"/>
          <w:tab w:val="left" w:pos="720"/>
          <w:tab w:val="left" w:leader="dot" w:pos="8635"/>
        </w:tabs>
        <w:suppressAutoHyphens/>
        <w:jc w:val="both"/>
        <w:rPr>
          <w:rFonts w:ascii="Arial" w:hAnsi="Arial" w:cs="Arial"/>
          <w:spacing w:val="-3"/>
          <w:sz w:val="24"/>
          <w:szCs w:val="24"/>
        </w:rPr>
      </w:pPr>
    </w:p>
    <w:p w14:paraId="2DBF0D7D" w14:textId="77777777" w:rsidR="00A7020C" w:rsidRPr="00662663" w:rsidRDefault="00A7020C">
      <w:pPr>
        <w:tabs>
          <w:tab w:val="left" w:pos="0"/>
          <w:tab w:val="left" w:pos="720"/>
          <w:tab w:val="left" w:leader="dot" w:pos="8635"/>
        </w:tabs>
        <w:suppressAutoHyphens/>
        <w:jc w:val="both"/>
        <w:rPr>
          <w:rFonts w:ascii="Arial" w:hAnsi="Arial" w:cs="Arial"/>
          <w:spacing w:val="-3"/>
          <w:sz w:val="24"/>
          <w:szCs w:val="24"/>
        </w:rPr>
      </w:pPr>
    </w:p>
    <w:p w14:paraId="6B62F1B3" w14:textId="77777777" w:rsidR="00A7020C" w:rsidRPr="00662663" w:rsidRDefault="00A7020C">
      <w:pPr>
        <w:tabs>
          <w:tab w:val="left" w:pos="0"/>
          <w:tab w:val="left" w:pos="720"/>
          <w:tab w:val="left" w:leader="dot" w:pos="8635"/>
        </w:tabs>
        <w:suppressAutoHyphens/>
        <w:jc w:val="both"/>
        <w:rPr>
          <w:rFonts w:ascii="Arial" w:hAnsi="Arial" w:cs="Arial"/>
          <w:spacing w:val="-3"/>
          <w:sz w:val="24"/>
          <w:szCs w:val="24"/>
        </w:rPr>
      </w:pPr>
    </w:p>
    <w:p w14:paraId="02F2C34E" w14:textId="77777777" w:rsidR="00A7020C" w:rsidRPr="00662663" w:rsidRDefault="00A7020C">
      <w:pPr>
        <w:tabs>
          <w:tab w:val="left" w:pos="0"/>
          <w:tab w:val="left" w:pos="720"/>
          <w:tab w:val="left" w:leader="dot" w:pos="8635"/>
        </w:tabs>
        <w:suppressAutoHyphens/>
        <w:jc w:val="both"/>
        <w:rPr>
          <w:rFonts w:ascii="Arial" w:hAnsi="Arial" w:cs="Arial"/>
          <w:spacing w:val="-3"/>
          <w:sz w:val="24"/>
          <w:szCs w:val="24"/>
        </w:rPr>
      </w:pPr>
    </w:p>
    <w:p w14:paraId="680A4E5D" w14:textId="77777777" w:rsidR="00292D7D" w:rsidRPr="00662663" w:rsidRDefault="00292D7D">
      <w:pPr>
        <w:tabs>
          <w:tab w:val="left" w:pos="0"/>
          <w:tab w:val="left" w:pos="720"/>
          <w:tab w:val="left" w:leader="dot" w:pos="8635"/>
        </w:tabs>
        <w:suppressAutoHyphens/>
        <w:jc w:val="both"/>
        <w:rPr>
          <w:rFonts w:ascii="Arial" w:hAnsi="Arial" w:cs="Arial"/>
          <w:spacing w:val="-3"/>
          <w:sz w:val="24"/>
          <w:szCs w:val="24"/>
        </w:rPr>
      </w:pPr>
    </w:p>
    <w:p w14:paraId="2A92918E" w14:textId="77777777" w:rsidR="00DA2085" w:rsidRPr="00662663" w:rsidRDefault="00DA2085">
      <w:pPr>
        <w:tabs>
          <w:tab w:val="left" w:pos="0"/>
          <w:tab w:val="left" w:pos="720"/>
          <w:tab w:val="left" w:leader="dot" w:pos="8635"/>
        </w:tabs>
        <w:suppressAutoHyphens/>
        <w:jc w:val="both"/>
        <w:rPr>
          <w:rFonts w:ascii="Arial" w:hAnsi="Arial" w:cs="Arial"/>
          <w:spacing w:val="-3"/>
          <w:sz w:val="24"/>
          <w:szCs w:val="24"/>
        </w:rPr>
      </w:pPr>
    </w:p>
    <w:p w14:paraId="58AC7BB7" w14:textId="77777777" w:rsidR="00DA2085" w:rsidRPr="00662663" w:rsidRDefault="00DA2085">
      <w:pPr>
        <w:tabs>
          <w:tab w:val="left" w:pos="0"/>
          <w:tab w:val="left" w:pos="720"/>
          <w:tab w:val="left" w:leader="dot" w:pos="8635"/>
        </w:tabs>
        <w:suppressAutoHyphens/>
        <w:jc w:val="both"/>
        <w:rPr>
          <w:rFonts w:ascii="Arial" w:hAnsi="Arial" w:cs="Arial"/>
          <w:spacing w:val="-3"/>
          <w:sz w:val="24"/>
          <w:szCs w:val="24"/>
        </w:rPr>
      </w:pPr>
    </w:p>
    <w:p w14:paraId="7AA4E11F" w14:textId="53E6CF53" w:rsidR="004A342E" w:rsidRPr="00662663" w:rsidRDefault="004A342E">
      <w:pPr>
        <w:tabs>
          <w:tab w:val="left" w:pos="0"/>
          <w:tab w:val="left" w:pos="72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lastRenderedPageBreak/>
        <w:t>ALL PERSONNEL</w:t>
      </w:r>
    </w:p>
    <w:p w14:paraId="616C1F6F"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bookmarkStart w:id="1" w:name="a1"/>
      <w:bookmarkEnd w:id="1"/>
      <w:r w:rsidRPr="00662663">
        <w:rPr>
          <w:rFonts w:ascii="Arial" w:hAnsi="Arial" w:cs="Arial"/>
          <w:spacing w:val="-3"/>
          <w:sz w:val="24"/>
          <w:szCs w:val="24"/>
        </w:rPr>
        <w:t>General Rules</w:t>
      </w:r>
    </w:p>
    <w:p w14:paraId="05F378AB" w14:textId="11DCC8D7" w:rsidR="004A342E" w:rsidRPr="00662663" w:rsidRDefault="004A342E" w:rsidP="00662663">
      <w:pPr>
        <w:pStyle w:val="ListParagraph"/>
        <w:numPr>
          <w:ilvl w:val="0"/>
          <w:numId w:val="4"/>
        </w:numPr>
        <w:tabs>
          <w:tab w:val="left" w:pos="0"/>
          <w:tab w:val="left" w:pos="720"/>
          <w:tab w:val="left" w:leader="dot" w:pos="8635"/>
        </w:tabs>
        <w:suppressAutoHyphens/>
        <w:rPr>
          <w:rFonts w:ascii="Arial" w:hAnsi="Arial" w:cs="Arial"/>
          <w:spacing w:val="-3"/>
          <w:sz w:val="24"/>
          <w:szCs w:val="24"/>
        </w:rPr>
      </w:pPr>
      <w:r w:rsidRPr="00662663">
        <w:rPr>
          <w:rFonts w:ascii="Arial" w:hAnsi="Arial" w:cs="Arial"/>
          <w:spacing w:val="-3"/>
          <w:sz w:val="24"/>
          <w:szCs w:val="24"/>
        </w:rPr>
        <w:t>Wear safety glasses and work boots with non-skid soles when working in the millwork plant.</w:t>
      </w:r>
    </w:p>
    <w:p w14:paraId="66276A4E" w14:textId="20B4124A" w:rsidR="004A342E" w:rsidRPr="00662663" w:rsidRDefault="004A342E" w:rsidP="00662663">
      <w:pPr>
        <w:pStyle w:val="ListParagraph"/>
        <w:numPr>
          <w:ilvl w:val="0"/>
          <w:numId w:val="4"/>
        </w:numPr>
        <w:tabs>
          <w:tab w:val="left" w:pos="0"/>
          <w:tab w:val="left" w:pos="720"/>
          <w:tab w:val="left" w:leader="dot" w:pos="8635"/>
        </w:tabs>
        <w:suppressAutoHyphens/>
        <w:rPr>
          <w:rFonts w:ascii="Arial" w:hAnsi="Arial" w:cs="Arial"/>
          <w:spacing w:val="-3"/>
          <w:sz w:val="24"/>
          <w:szCs w:val="24"/>
        </w:rPr>
      </w:pPr>
      <w:r w:rsidRPr="00662663">
        <w:rPr>
          <w:rFonts w:ascii="Arial" w:hAnsi="Arial" w:cs="Arial"/>
          <w:spacing w:val="-3"/>
          <w:sz w:val="24"/>
          <w:szCs w:val="24"/>
        </w:rPr>
        <w:t>Do not wear loose clothing or jewelry.</w:t>
      </w:r>
    </w:p>
    <w:p w14:paraId="249DA006" w14:textId="6278D19B" w:rsidR="004A342E" w:rsidRPr="00662663" w:rsidRDefault="004A342E" w:rsidP="00662663">
      <w:pPr>
        <w:pStyle w:val="ListParagraph"/>
        <w:numPr>
          <w:ilvl w:val="0"/>
          <w:numId w:val="4"/>
        </w:numPr>
        <w:tabs>
          <w:tab w:val="left" w:pos="0"/>
          <w:tab w:val="left" w:pos="720"/>
          <w:tab w:val="left" w:leader="dot" w:pos="8635"/>
        </w:tabs>
        <w:suppressAutoHyphens/>
        <w:rPr>
          <w:rFonts w:ascii="Arial" w:hAnsi="Arial" w:cs="Arial"/>
          <w:spacing w:val="-3"/>
          <w:sz w:val="24"/>
          <w:szCs w:val="24"/>
        </w:rPr>
      </w:pPr>
      <w:r w:rsidRPr="00662663">
        <w:rPr>
          <w:rFonts w:ascii="Arial" w:hAnsi="Arial" w:cs="Arial"/>
          <w:spacing w:val="-3"/>
          <w:sz w:val="24"/>
          <w:szCs w:val="24"/>
        </w:rPr>
        <w:t>Long hair must be contained under a hat or hair net, regardless of gender.</w:t>
      </w:r>
    </w:p>
    <w:p w14:paraId="75F85D93" w14:textId="1A68A359" w:rsidR="004A342E" w:rsidRPr="00662663" w:rsidRDefault="004A342E" w:rsidP="00662663">
      <w:pPr>
        <w:pStyle w:val="ListParagraph"/>
        <w:numPr>
          <w:ilvl w:val="0"/>
          <w:numId w:val="4"/>
        </w:numPr>
        <w:tabs>
          <w:tab w:val="left" w:pos="0"/>
          <w:tab w:val="left" w:pos="720"/>
          <w:tab w:val="left" w:leader="dot" w:pos="8635"/>
        </w:tabs>
        <w:suppressAutoHyphens/>
        <w:rPr>
          <w:rFonts w:ascii="Arial" w:hAnsi="Arial" w:cs="Arial"/>
          <w:spacing w:val="-3"/>
          <w:sz w:val="24"/>
          <w:szCs w:val="24"/>
        </w:rPr>
      </w:pPr>
      <w:r w:rsidRPr="00662663">
        <w:rPr>
          <w:rFonts w:ascii="Arial" w:hAnsi="Arial" w:cs="Arial"/>
          <w:spacing w:val="-3"/>
          <w:sz w:val="24"/>
          <w:szCs w:val="24"/>
        </w:rPr>
        <w:t>Wear earplugs in areas posted "Hearing Protection Required".</w:t>
      </w:r>
    </w:p>
    <w:p w14:paraId="5BDDF626" w14:textId="7448F0FC" w:rsidR="004A342E" w:rsidRPr="00662663" w:rsidRDefault="004A342E" w:rsidP="00662663">
      <w:pPr>
        <w:pStyle w:val="ListParagraph"/>
        <w:numPr>
          <w:ilvl w:val="0"/>
          <w:numId w:val="4"/>
        </w:numPr>
        <w:tabs>
          <w:tab w:val="left" w:pos="0"/>
          <w:tab w:val="left" w:pos="720"/>
          <w:tab w:val="left" w:leader="dot" w:pos="8635"/>
        </w:tabs>
        <w:suppressAutoHyphens/>
        <w:rPr>
          <w:rFonts w:ascii="Arial" w:hAnsi="Arial" w:cs="Arial"/>
          <w:spacing w:val="-3"/>
          <w:sz w:val="24"/>
          <w:szCs w:val="24"/>
        </w:rPr>
      </w:pPr>
      <w:r w:rsidRPr="00662663">
        <w:rPr>
          <w:rFonts w:ascii="Arial" w:hAnsi="Arial" w:cs="Arial"/>
          <w:spacing w:val="-3"/>
          <w:sz w:val="24"/>
          <w:szCs w:val="24"/>
        </w:rPr>
        <w:t>Obey all safety rules and danger signs posted in the millwork plant.</w:t>
      </w:r>
    </w:p>
    <w:p w14:paraId="19219836"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p>
    <w:p w14:paraId="4155ECC5"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bookmarkStart w:id="2" w:name="a2"/>
      <w:bookmarkEnd w:id="2"/>
      <w:r w:rsidRPr="00662663">
        <w:rPr>
          <w:rFonts w:ascii="Arial" w:hAnsi="Arial" w:cs="Arial"/>
          <w:spacing w:val="-3"/>
          <w:sz w:val="24"/>
          <w:szCs w:val="24"/>
        </w:rPr>
        <w:t>Housekeeping</w:t>
      </w:r>
    </w:p>
    <w:p w14:paraId="158A99A7" w14:textId="4F96403F" w:rsidR="004A342E" w:rsidRPr="00662663" w:rsidRDefault="004A342E" w:rsidP="00662663">
      <w:pPr>
        <w:pStyle w:val="ListParagraph"/>
        <w:numPr>
          <w:ilvl w:val="0"/>
          <w:numId w:val="6"/>
        </w:numPr>
        <w:tabs>
          <w:tab w:val="left" w:pos="0"/>
          <w:tab w:val="left" w:pos="720"/>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Remove or sweep up debris such as wood scraps, hardware, saw dust and metal banding from around equipment such as power saws, assembly tables, </w:t>
      </w:r>
      <w:r w:rsidR="006E6972" w:rsidRPr="00662663">
        <w:rPr>
          <w:rFonts w:ascii="Arial" w:hAnsi="Arial" w:cs="Arial"/>
          <w:spacing w:val="-3"/>
          <w:sz w:val="24"/>
          <w:szCs w:val="24"/>
        </w:rPr>
        <w:t>sanders,</w:t>
      </w:r>
      <w:r w:rsidRPr="00662663">
        <w:rPr>
          <w:rFonts w:ascii="Arial" w:hAnsi="Arial" w:cs="Arial"/>
          <w:spacing w:val="-3"/>
          <w:sz w:val="24"/>
          <w:szCs w:val="24"/>
        </w:rPr>
        <w:t xml:space="preserve"> and molders daily or more often if the routine cleaning is not sufficient to control build up.</w:t>
      </w:r>
    </w:p>
    <w:p w14:paraId="41E3CA54" w14:textId="0B0AEE8B" w:rsidR="004A342E" w:rsidRPr="00662663" w:rsidRDefault="004A342E" w:rsidP="00662663">
      <w:pPr>
        <w:pStyle w:val="ListParagraph"/>
        <w:numPr>
          <w:ilvl w:val="0"/>
          <w:numId w:val="6"/>
        </w:numPr>
        <w:tabs>
          <w:tab w:val="left" w:pos="0"/>
          <w:tab w:val="left" w:pos="720"/>
          <w:tab w:val="left" w:leader="dot" w:pos="8635"/>
        </w:tabs>
        <w:suppressAutoHyphens/>
        <w:rPr>
          <w:rFonts w:ascii="Arial" w:hAnsi="Arial" w:cs="Arial"/>
          <w:spacing w:val="-3"/>
          <w:sz w:val="24"/>
          <w:szCs w:val="24"/>
        </w:rPr>
      </w:pPr>
      <w:r w:rsidRPr="00662663">
        <w:rPr>
          <w:rFonts w:ascii="Arial" w:hAnsi="Arial" w:cs="Arial"/>
          <w:spacing w:val="-3"/>
          <w:sz w:val="24"/>
          <w:szCs w:val="24"/>
        </w:rPr>
        <w:t>Keep aisles clear of work materials and debris.</w:t>
      </w:r>
    </w:p>
    <w:p w14:paraId="4D7A74C9" w14:textId="15347140" w:rsidR="004A342E" w:rsidRPr="00662663" w:rsidRDefault="004A342E" w:rsidP="00662663">
      <w:pPr>
        <w:pStyle w:val="ListParagraph"/>
        <w:numPr>
          <w:ilvl w:val="0"/>
          <w:numId w:val="6"/>
        </w:numPr>
        <w:tabs>
          <w:tab w:val="left" w:pos="0"/>
          <w:tab w:val="left" w:pos="720"/>
          <w:tab w:val="left" w:leader="dot" w:pos="8635"/>
        </w:tabs>
        <w:suppressAutoHyphens/>
        <w:rPr>
          <w:rFonts w:ascii="Arial" w:hAnsi="Arial" w:cs="Arial"/>
          <w:spacing w:val="-3"/>
          <w:sz w:val="24"/>
          <w:szCs w:val="24"/>
        </w:rPr>
      </w:pPr>
      <w:r w:rsidRPr="00662663">
        <w:rPr>
          <w:rFonts w:ascii="Arial" w:hAnsi="Arial" w:cs="Arial"/>
          <w:spacing w:val="-3"/>
          <w:sz w:val="24"/>
          <w:szCs w:val="24"/>
        </w:rPr>
        <w:t>Do not clean up around someone who is operating machinery.</w:t>
      </w:r>
    </w:p>
    <w:p w14:paraId="61FC4D27" w14:textId="79D74F29" w:rsidR="004A342E" w:rsidRPr="00662663" w:rsidRDefault="004A342E" w:rsidP="00662663">
      <w:pPr>
        <w:pStyle w:val="ListParagraph"/>
        <w:numPr>
          <w:ilvl w:val="0"/>
          <w:numId w:val="6"/>
        </w:numPr>
        <w:tabs>
          <w:tab w:val="left" w:pos="0"/>
          <w:tab w:val="left" w:pos="720"/>
          <w:tab w:val="left" w:leader="dot" w:pos="8635"/>
        </w:tabs>
        <w:suppressAutoHyphens/>
        <w:rPr>
          <w:rFonts w:ascii="Arial" w:hAnsi="Arial" w:cs="Arial"/>
          <w:spacing w:val="-3"/>
          <w:sz w:val="24"/>
          <w:szCs w:val="24"/>
        </w:rPr>
      </w:pPr>
      <w:r w:rsidRPr="00662663">
        <w:rPr>
          <w:rFonts w:ascii="Arial" w:hAnsi="Arial" w:cs="Arial"/>
          <w:spacing w:val="-3"/>
          <w:sz w:val="24"/>
          <w:szCs w:val="24"/>
        </w:rPr>
        <w:t>Use brushes or vacuum machinery to remove wood chips, shavings and other debris from the saw tables or other machinery</w:t>
      </w:r>
      <w:r w:rsidR="006E6972" w:rsidRPr="00662663">
        <w:rPr>
          <w:rFonts w:ascii="Arial" w:hAnsi="Arial" w:cs="Arial"/>
          <w:spacing w:val="-3"/>
          <w:sz w:val="24"/>
          <w:szCs w:val="24"/>
        </w:rPr>
        <w:t xml:space="preserve">. </w:t>
      </w:r>
      <w:r w:rsidRPr="00662663">
        <w:rPr>
          <w:rFonts w:ascii="Arial" w:hAnsi="Arial" w:cs="Arial"/>
          <w:spacing w:val="-3"/>
          <w:sz w:val="24"/>
          <w:szCs w:val="24"/>
        </w:rPr>
        <w:t>Do not use your bare hands.</w:t>
      </w:r>
    </w:p>
    <w:p w14:paraId="37D6B746" w14:textId="76BCB0A4" w:rsidR="004A342E" w:rsidRPr="00662663" w:rsidRDefault="004A342E" w:rsidP="00662663">
      <w:pPr>
        <w:pStyle w:val="ListParagraph"/>
        <w:numPr>
          <w:ilvl w:val="0"/>
          <w:numId w:val="6"/>
        </w:numPr>
        <w:tabs>
          <w:tab w:val="left" w:pos="0"/>
          <w:tab w:val="left" w:pos="720"/>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Attach the pressure reducing nozzle that is labeled "Reduces Pressure to 30 psi" to the air hose when using compressed air to clean equipment, </w:t>
      </w:r>
      <w:r w:rsidR="006E6972" w:rsidRPr="00662663">
        <w:rPr>
          <w:rFonts w:ascii="Arial" w:hAnsi="Arial" w:cs="Arial"/>
          <w:spacing w:val="-3"/>
          <w:sz w:val="24"/>
          <w:szCs w:val="24"/>
        </w:rPr>
        <w:t>machinery,</w:t>
      </w:r>
      <w:r w:rsidRPr="00662663">
        <w:rPr>
          <w:rFonts w:ascii="Arial" w:hAnsi="Arial" w:cs="Arial"/>
          <w:spacing w:val="-3"/>
          <w:sz w:val="24"/>
          <w:szCs w:val="24"/>
        </w:rPr>
        <w:t xml:space="preserve"> or work pieces.</w:t>
      </w:r>
    </w:p>
    <w:p w14:paraId="2DCB0428" w14:textId="6FD43346" w:rsidR="004A342E" w:rsidRPr="00662663" w:rsidRDefault="004A342E" w:rsidP="00662663">
      <w:pPr>
        <w:pStyle w:val="ListParagraph"/>
        <w:numPr>
          <w:ilvl w:val="0"/>
          <w:numId w:val="6"/>
        </w:numPr>
        <w:tabs>
          <w:tab w:val="left" w:pos="0"/>
          <w:tab w:val="left" w:pos="720"/>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Do not use the air hose to clean </w:t>
      </w:r>
      <w:r w:rsidR="00662663" w:rsidRPr="00662663">
        <w:rPr>
          <w:rFonts w:ascii="Arial" w:hAnsi="Arial" w:cs="Arial"/>
          <w:spacing w:val="-3"/>
          <w:sz w:val="24"/>
          <w:szCs w:val="24"/>
        </w:rPr>
        <w:t>floors,</w:t>
      </w:r>
      <w:r w:rsidRPr="00662663">
        <w:rPr>
          <w:rFonts w:ascii="Arial" w:hAnsi="Arial" w:cs="Arial"/>
          <w:spacing w:val="-3"/>
          <w:sz w:val="24"/>
          <w:szCs w:val="24"/>
        </w:rPr>
        <w:t xml:space="preserve"> assembly tables or workbenches.</w:t>
      </w:r>
    </w:p>
    <w:p w14:paraId="6F3F3086" w14:textId="0C3E1D31" w:rsidR="004A342E" w:rsidRPr="00662663" w:rsidRDefault="004A342E" w:rsidP="00662663">
      <w:pPr>
        <w:pStyle w:val="ListParagraph"/>
        <w:numPr>
          <w:ilvl w:val="0"/>
          <w:numId w:val="6"/>
        </w:numPr>
        <w:tabs>
          <w:tab w:val="left" w:pos="0"/>
          <w:tab w:val="left" w:pos="720"/>
          <w:tab w:val="left" w:leader="dot" w:pos="8635"/>
        </w:tabs>
        <w:suppressAutoHyphens/>
        <w:rPr>
          <w:rFonts w:ascii="Arial" w:hAnsi="Arial" w:cs="Arial"/>
          <w:spacing w:val="-3"/>
          <w:sz w:val="24"/>
          <w:szCs w:val="24"/>
        </w:rPr>
      </w:pPr>
      <w:r w:rsidRPr="00662663">
        <w:rPr>
          <w:rFonts w:ascii="Arial" w:hAnsi="Arial" w:cs="Arial"/>
          <w:spacing w:val="-3"/>
          <w:sz w:val="24"/>
          <w:szCs w:val="24"/>
        </w:rPr>
        <w:t>Do not use compressed air for comfort cooling.</w:t>
      </w:r>
    </w:p>
    <w:p w14:paraId="5302C24D" w14:textId="213D14C0" w:rsidR="004A342E" w:rsidRPr="00662663" w:rsidRDefault="004A342E" w:rsidP="00662663">
      <w:pPr>
        <w:pStyle w:val="ListParagraph"/>
        <w:numPr>
          <w:ilvl w:val="0"/>
          <w:numId w:val="6"/>
        </w:numPr>
        <w:tabs>
          <w:tab w:val="left" w:pos="0"/>
          <w:tab w:val="left" w:pos="720"/>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Coil up the air hose on the </w:t>
      </w:r>
      <w:r w:rsidR="006E6972" w:rsidRPr="00662663">
        <w:rPr>
          <w:rFonts w:ascii="Arial" w:hAnsi="Arial" w:cs="Arial"/>
          <w:spacing w:val="-3"/>
          <w:sz w:val="24"/>
          <w:szCs w:val="24"/>
        </w:rPr>
        <w:t>worktable</w:t>
      </w:r>
      <w:r w:rsidRPr="00662663">
        <w:rPr>
          <w:rFonts w:ascii="Arial" w:hAnsi="Arial" w:cs="Arial"/>
          <w:spacing w:val="-3"/>
          <w:sz w:val="24"/>
          <w:szCs w:val="24"/>
        </w:rPr>
        <w:t xml:space="preserve"> or hose rack when it is not in use.</w:t>
      </w:r>
    </w:p>
    <w:p w14:paraId="296FEF7D"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p>
    <w:p w14:paraId="1DD8F1C2"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bookmarkStart w:id="3" w:name="a3"/>
      <w:bookmarkEnd w:id="3"/>
      <w:r w:rsidRPr="00662663">
        <w:rPr>
          <w:rFonts w:ascii="Arial" w:hAnsi="Arial" w:cs="Arial"/>
          <w:spacing w:val="-3"/>
          <w:sz w:val="24"/>
          <w:szCs w:val="24"/>
        </w:rPr>
        <w:t>Lifting Techniques</w:t>
      </w:r>
    </w:p>
    <w:p w14:paraId="5318FDF9" w14:textId="306B1D84" w:rsidR="004A342E" w:rsidRPr="00662663" w:rsidRDefault="004A342E" w:rsidP="00662663">
      <w:pPr>
        <w:pStyle w:val="ListParagraph"/>
        <w:numPr>
          <w:ilvl w:val="0"/>
          <w:numId w:val="8"/>
        </w:numPr>
        <w:tabs>
          <w:tab w:val="left" w:pos="0"/>
          <w:tab w:val="left" w:pos="720"/>
          <w:tab w:val="left" w:leader="dot" w:pos="8635"/>
        </w:tabs>
        <w:suppressAutoHyphens/>
        <w:rPr>
          <w:rFonts w:ascii="Arial" w:hAnsi="Arial" w:cs="Arial"/>
          <w:spacing w:val="-3"/>
          <w:sz w:val="24"/>
          <w:szCs w:val="24"/>
        </w:rPr>
      </w:pPr>
      <w:r w:rsidRPr="00662663">
        <w:rPr>
          <w:rFonts w:ascii="Arial" w:hAnsi="Arial" w:cs="Arial"/>
          <w:spacing w:val="-3"/>
          <w:sz w:val="24"/>
          <w:szCs w:val="24"/>
        </w:rPr>
        <w:t>Plan the move before lifting; remove obstructions from your chosen pathway.</w:t>
      </w:r>
    </w:p>
    <w:p w14:paraId="1893B5EE" w14:textId="23244ED4" w:rsidR="004A342E" w:rsidRPr="00662663" w:rsidRDefault="004A342E" w:rsidP="00662663">
      <w:pPr>
        <w:pStyle w:val="ListParagraph"/>
        <w:numPr>
          <w:ilvl w:val="0"/>
          <w:numId w:val="8"/>
        </w:numPr>
        <w:tabs>
          <w:tab w:val="left" w:pos="0"/>
          <w:tab w:val="left" w:pos="720"/>
          <w:tab w:val="left" w:leader="dot" w:pos="8635"/>
        </w:tabs>
        <w:suppressAutoHyphens/>
        <w:rPr>
          <w:rFonts w:ascii="Arial" w:hAnsi="Arial" w:cs="Arial"/>
          <w:spacing w:val="-3"/>
          <w:sz w:val="24"/>
          <w:szCs w:val="24"/>
        </w:rPr>
      </w:pPr>
      <w:r w:rsidRPr="00662663">
        <w:rPr>
          <w:rFonts w:ascii="Arial" w:hAnsi="Arial" w:cs="Arial"/>
          <w:spacing w:val="-3"/>
          <w:sz w:val="24"/>
          <w:szCs w:val="24"/>
        </w:rPr>
        <w:t>Test the weight of the load before lifting by pushing the load along its resting surface.</w:t>
      </w:r>
    </w:p>
    <w:p w14:paraId="3D796F42" w14:textId="4A43ECF2" w:rsidR="004A342E" w:rsidRPr="00662663" w:rsidRDefault="004A342E" w:rsidP="00662663">
      <w:pPr>
        <w:pStyle w:val="ListParagraph"/>
        <w:numPr>
          <w:ilvl w:val="0"/>
          <w:numId w:val="8"/>
        </w:numPr>
        <w:tabs>
          <w:tab w:val="left" w:pos="0"/>
          <w:tab w:val="left" w:pos="720"/>
          <w:tab w:val="left" w:leader="dot" w:pos="8635"/>
        </w:tabs>
        <w:suppressAutoHyphens/>
        <w:rPr>
          <w:rFonts w:ascii="Arial" w:hAnsi="Arial" w:cs="Arial"/>
          <w:spacing w:val="-3"/>
          <w:sz w:val="24"/>
          <w:szCs w:val="24"/>
        </w:rPr>
      </w:pPr>
      <w:r w:rsidRPr="00662663">
        <w:rPr>
          <w:rFonts w:ascii="Arial" w:hAnsi="Arial" w:cs="Arial"/>
          <w:spacing w:val="-3"/>
          <w:sz w:val="24"/>
          <w:szCs w:val="24"/>
        </w:rPr>
        <w:t>If the load is too heavy or bulky, use lifting and carrying aids such as pallet jacks or lumber carts, or get assistance from a coworker.</w:t>
      </w:r>
    </w:p>
    <w:p w14:paraId="2159DDCE" w14:textId="6E7777CA" w:rsidR="004A342E" w:rsidRPr="00662663" w:rsidRDefault="004A342E" w:rsidP="00662663">
      <w:pPr>
        <w:pStyle w:val="ListParagraph"/>
        <w:numPr>
          <w:ilvl w:val="0"/>
          <w:numId w:val="8"/>
        </w:numPr>
        <w:tabs>
          <w:tab w:val="left" w:pos="0"/>
          <w:tab w:val="left" w:pos="720"/>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If assistance is required to perform a lift, </w:t>
      </w:r>
      <w:r w:rsidR="006E6972" w:rsidRPr="00662663">
        <w:rPr>
          <w:rFonts w:ascii="Arial" w:hAnsi="Arial" w:cs="Arial"/>
          <w:spacing w:val="-3"/>
          <w:sz w:val="24"/>
          <w:szCs w:val="24"/>
        </w:rPr>
        <w:t>coordinate,</w:t>
      </w:r>
      <w:r w:rsidRPr="00662663">
        <w:rPr>
          <w:rFonts w:ascii="Arial" w:hAnsi="Arial" w:cs="Arial"/>
          <w:spacing w:val="-3"/>
          <w:sz w:val="24"/>
          <w:szCs w:val="24"/>
        </w:rPr>
        <w:t xml:space="preserve"> and communicate your movements with those of your </w:t>
      </w:r>
      <w:r w:rsidR="00662663" w:rsidRPr="00662663">
        <w:rPr>
          <w:rFonts w:ascii="Arial" w:hAnsi="Arial" w:cs="Arial"/>
          <w:spacing w:val="-3"/>
          <w:sz w:val="24"/>
          <w:szCs w:val="24"/>
        </w:rPr>
        <w:t>coworkers</w:t>
      </w:r>
      <w:r w:rsidRPr="00662663">
        <w:rPr>
          <w:rFonts w:ascii="Arial" w:hAnsi="Arial" w:cs="Arial"/>
          <w:spacing w:val="-3"/>
          <w:sz w:val="24"/>
          <w:szCs w:val="24"/>
        </w:rPr>
        <w:t>.</w:t>
      </w:r>
    </w:p>
    <w:p w14:paraId="16A0565B" w14:textId="2BF17985" w:rsidR="004A342E" w:rsidRPr="00662663" w:rsidRDefault="004A342E" w:rsidP="00662663">
      <w:pPr>
        <w:pStyle w:val="ListParagraph"/>
        <w:numPr>
          <w:ilvl w:val="0"/>
          <w:numId w:val="8"/>
        </w:numPr>
        <w:tabs>
          <w:tab w:val="left" w:pos="0"/>
          <w:tab w:val="left" w:pos="720"/>
          <w:tab w:val="left" w:leader="dot" w:pos="8635"/>
        </w:tabs>
        <w:suppressAutoHyphens/>
        <w:rPr>
          <w:rFonts w:ascii="Arial" w:hAnsi="Arial" w:cs="Arial"/>
          <w:spacing w:val="-3"/>
          <w:sz w:val="24"/>
          <w:szCs w:val="24"/>
        </w:rPr>
      </w:pPr>
      <w:r w:rsidRPr="00662663">
        <w:rPr>
          <w:rFonts w:ascii="Arial" w:hAnsi="Arial" w:cs="Arial"/>
          <w:spacing w:val="-3"/>
          <w:sz w:val="24"/>
          <w:szCs w:val="24"/>
        </w:rPr>
        <w:t>Position your feet 6 to 12 inches apart with one foot slightly in front of the other.</w:t>
      </w:r>
    </w:p>
    <w:p w14:paraId="44BBB417" w14:textId="270F6E5B" w:rsidR="004A342E" w:rsidRPr="00662663" w:rsidRDefault="004A342E" w:rsidP="00662663">
      <w:pPr>
        <w:pStyle w:val="ListParagraph"/>
        <w:numPr>
          <w:ilvl w:val="0"/>
          <w:numId w:val="8"/>
        </w:numPr>
        <w:tabs>
          <w:tab w:val="left" w:pos="0"/>
          <w:tab w:val="left" w:pos="720"/>
          <w:tab w:val="left" w:leader="dot" w:pos="8635"/>
        </w:tabs>
        <w:suppressAutoHyphens/>
        <w:rPr>
          <w:rFonts w:ascii="Arial" w:hAnsi="Arial" w:cs="Arial"/>
          <w:spacing w:val="-3"/>
          <w:sz w:val="24"/>
          <w:szCs w:val="24"/>
        </w:rPr>
      </w:pPr>
      <w:r w:rsidRPr="00662663">
        <w:rPr>
          <w:rFonts w:ascii="Arial" w:hAnsi="Arial" w:cs="Arial"/>
          <w:spacing w:val="-3"/>
          <w:sz w:val="24"/>
          <w:szCs w:val="24"/>
        </w:rPr>
        <w:t>Face the load.</w:t>
      </w:r>
    </w:p>
    <w:p w14:paraId="1DAC24CF" w14:textId="5F27FF91" w:rsidR="004A342E" w:rsidRPr="00662663" w:rsidRDefault="004A342E" w:rsidP="00662663">
      <w:pPr>
        <w:pStyle w:val="ListParagraph"/>
        <w:numPr>
          <w:ilvl w:val="0"/>
          <w:numId w:val="8"/>
        </w:numPr>
        <w:tabs>
          <w:tab w:val="left" w:pos="0"/>
          <w:tab w:val="left" w:pos="720"/>
          <w:tab w:val="left" w:leader="dot" w:pos="8635"/>
        </w:tabs>
        <w:suppressAutoHyphens/>
        <w:rPr>
          <w:rFonts w:ascii="Arial" w:hAnsi="Arial" w:cs="Arial"/>
          <w:spacing w:val="-3"/>
          <w:sz w:val="24"/>
          <w:szCs w:val="24"/>
        </w:rPr>
      </w:pPr>
      <w:r w:rsidRPr="00662663">
        <w:rPr>
          <w:rFonts w:ascii="Arial" w:hAnsi="Arial" w:cs="Arial"/>
          <w:spacing w:val="-3"/>
          <w:sz w:val="24"/>
          <w:szCs w:val="24"/>
        </w:rPr>
        <w:t>Bend at the knees and keep your back straight.</w:t>
      </w:r>
    </w:p>
    <w:p w14:paraId="6605E524" w14:textId="7EBDC000" w:rsidR="004A342E" w:rsidRPr="00662663" w:rsidRDefault="004A342E" w:rsidP="00662663">
      <w:pPr>
        <w:pStyle w:val="ListParagraph"/>
        <w:numPr>
          <w:ilvl w:val="0"/>
          <w:numId w:val="8"/>
        </w:numPr>
        <w:tabs>
          <w:tab w:val="left" w:pos="0"/>
          <w:tab w:val="left" w:pos="720"/>
          <w:tab w:val="left" w:leader="dot" w:pos="8635"/>
        </w:tabs>
        <w:suppressAutoHyphens/>
        <w:rPr>
          <w:rFonts w:ascii="Arial" w:hAnsi="Arial" w:cs="Arial"/>
          <w:spacing w:val="-3"/>
          <w:sz w:val="24"/>
          <w:szCs w:val="24"/>
        </w:rPr>
      </w:pPr>
      <w:r w:rsidRPr="00662663">
        <w:rPr>
          <w:rFonts w:ascii="Arial" w:hAnsi="Arial" w:cs="Arial"/>
          <w:spacing w:val="-3"/>
          <w:sz w:val="24"/>
          <w:szCs w:val="24"/>
        </w:rPr>
        <w:t>Get a firm grip on the object with your hands and fingers</w:t>
      </w:r>
      <w:r w:rsidR="006E6972" w:rsidRPr="00662663">
        <w:rPr>
          <w:rFonts w:ascii="Arial" w:hAnsi="Arial" w:cs="Arial"/>
          <w:spacing w:val="-3"/>
          <w:sz w:val="24"/>
          <w:szCs w:val="24"/>
        </w:rPr>
        <w:t xml:space="preserve">. </w:t>
      </w:r>
      <w:r w:rsidRPr="00662663">
        <w:rPr>
          <w:rFonts w:ascii="Arial" w:hAnsi="Arial" w:cs="Arial"/>
          <w:spacing w:val="-3"/>
          <w:sz w:val="24"/>
          <w:szCs w:val="24"/>
        </w:rPr>
        <w:t xml:space="preserve">Use handles when they are present. </w:t>
      </w:r>
    </w:p>
    <w:p w14:paraId="486632C8" w14:textId="35C4138D" w:rsidR="004A342E" w:rsidRPr="00662663" w:rsidRDefault="004A342E" w:rsidP="00662663">
      <w:pPr>
        <w:pStyle w:val="ListParagraph"/>
        <w:numPr>
          <w:ilvl w:val="0"/>
          <w:numId w:val="8"/>
        </w:numPr>
        <w:tabs>
          <w:tab w:val="left" w:pos="0"/>
          <w:tab w:val="left" w:pos="720"/>
          <w:tab w:val="left" w:leader="dot" w:pos="8635"/>
        </w:tabs>
        <w:suppressAutoHyphens/>
        <w:rPr>
          <w:rFonts w:ascii="Arial" w:hAnsi="Arial" w:cs="Arial"/>
          <w:spacing w:val="-3"/>
          <w:sz w:val="24"/>
          <w:szCs w:val="24"/>
        </w:rPr>
      </w:pPr>
      <w:r w:rsidRPr="00662663">
        <w:rPr>
          <w:rFonts w:ascii="Arial" w:hAnsi="Arial" w:cs="Arial"/>
          <w:spacing w:val="-3"/>
          <w:sz w:val="24"/>
          <w:szCs w:val="24"/>
        </w:rPr>
        <w:t>Do not lift anything if your hands are greasy or wet.</w:t>
      </w:r>
    </w:p>
    <w:p w14:paraId="5FE96F1C" w14:textId="3FCE47DD" w:rsidR="004A342E" w:rsidRPr="00662663" w:rsidRDefault="004A342E" w:rsidP="00662663">
      <w:pPr>
        <w:pStyle w:val="ListParagraph"/>
        <w:numPr>
          <w:ilvl w:val="0"/>
          <w:numId w:val="8"/>
        </w:numPr>
        <w:tabs>
          <w:tab w:val="left" w:pos="0"/>
          <w:tab w:val="left" w:pos="720"/>
          <w:tab w:val="left" w:leader="dot" w:pos="8635"/>
        </w:tabs>
        <w:suppressAutoHyphens/>
        <w:rPr>
          <w:rFonts w:ascii="Arial" w:hAnsi="Arial" w:cs="Arial"/>
          <w:spacing w:val="-3"/>
          <w:sz w:val="24"/>
          <w:szCs w:val="24"/>
        </w:rPr>
      </w:pPr>
      <w:r w:rsidRPr="00662663">
        <w:rPr>
          <w:rFonts w:ascii="Arial" w:hAnsi="Arial" w:cs="Arial"/>
          <w:spacing w:val="-3"/>
          <w:sz w:val="24"/>
          <w:szCs w:val="24"/>
        </w:rPr>
        <w:t>Hold objects as close to your body as possible.</w:t>
      </w:r>
    </w:p>
    <w:p w14:paraId="15EA3916" w14:textId="6F4F660A" w:rsidR="004A342E" w:rsidRPr="00662663" w:rsidRDefault="004A342E" w:rsidP="00662663">
      <w:pPr>
        <w:pStyle w:val="ListParagraph"/>
        <w:numPr>
          <w:ilvl w:val="0"/>
          <w:numId w:val="8"/>
        </w:numPr>
        <w:tabs>
          <w:tab w:val="left" w:pos="0"/>
          <w:tab w:val="left" w:pos="720"/>
          <w:tab w:val="left" w:leader="dot" w:pos="8635"/>
        </w:tabs>
        <w:suppressAutoHyphens/>
        <w:rPr>
          <w:rFonts w:ascii="Arial" w:hAnsi="Arial" w:cs="Arial"/>
          <w:spacing w:val="-3"/>
          <w:sz w:val="24"/>
          <w:szCs w:val="24"/>
        </w:rPr>
      </w:pPr>
      <w:r w:rsidRPr="00662663">
        <w:rPr>
          <w:rFonts w:ascii="Arial" w:hAnsi="Arial" w:cs="Arial"/>
          <w:spacing w:val="-3"/>
          <w:sz w:val="24"/>
          <w:szCs w:val="24"/>
        </w:rPr>
        <w:t>Perform lifting movements smoothly and gradually; do not jerk the load.</w:t>
      </w:r>
    </w:p>
    <w:p w14:paraId="7BF04C0D" w14:textId="295F9696" w:rsidR="004A342E" w:rsidRPr="00662663" w:rsidRDefault="004A342E" w:rsidP="00662663">
      <w:pPr>
        <w:pStyle w:val="ListParagraph"/>
        <w:numPr>
          <w:ilvl w:val="0"/>
          <w:numId w:val="8"/>
        </w:numPr>
        <w:tabs>
          <w:tab w:val="left" w:pos="0"/>
          <w:tab w:val="left" w:pos="720"/>
          <w:tab w:val="left" w:leader="dot" w:pos="8635"/>
        </w:tabs>
        <w:suppressAutoHyphens/>
        <w:rPr>
          <w:rFonts w:ascii="Arial" w:hAnsi="Arial" w:cs="Arial"/>
          <w:spacing w:val="-3"/>
          <w:sz w:val="24"/>
          <w:szCs w:val="24"/>
        </w:rPr>
      </w:pPr>
      <w:r w:rsidRPr="00662663">
        <w:rPr>
          <w:rFonts w:ascii="Arial" w:hAnsi="Arial" w:cs="Arial"/>
          <w:spacing w:val="-3"/>
          <w:sz w:val="24"/>
          <w:szCs w:val="24"/>
        </w:rPr>
        <w:t>If you must change direction while lifting or carrying the load, pivot your feet and turn your entire body</w:t>
      </w:r>
      <w:r w:rsidR="006E6972" w:rsidRPr="00662663">
        <w:rPr>
          <w:rFonts w:ascii="Arial" w:hAnsi="Arial" w:cs="Arial"/>
          <w:spacing w:val="-3"/>
          <w:sz w:val="24"/>
          <w:szCs w:val="24"/>
        </w:rPr>
        <w:t xml:space="preserve">. </w:t>
      </w:r>
      <w:r w:rsidRPr="00662663">
        <w:rPr>
          <w:rFonts w:ascii="Arial" w:hAnsi="Arial" w:cs="Arial"/>
          <w:spacing w:val="-3"/>
          <w:sz w:val="24"/>
          <w:szCs w:val="24"/>
        </w:rPr>
        <w:t>Do not twist at the waist.</w:t>
      </w:r>
    </w:p>
    <w:p w14:paraId="7BB25339" w14:textId="6AFC0953" w:rsidR="004A342E" w:rsidRPr="00662663" w:rsidRDefault="004A342E" w:rsidP="00662663">
      <w:pPr>
        <w:pStyle w:val="ListParagraph"/>
        <w:numPr>
          <w:ilvl w:val="0"/>
          <w:numId w:val="8"/>
        </w:numPr>
        <w:tabs>
          <w:tab w:val="left" w:pos="0"/>
          <w:tab w:val="left" w:pos="720"/>
          <w:tab w:val="left" w:leader="dot" w:pos="8635"/>
        </w:tabs>
        <w:suppressAutoHyphens/>
        <w:rPr>
          <w:rFonts w:ascii="Arial" w:hAnsi="Arial" w:cs="Arial"/>
          <w:spacing w:val="-3"/>
          <w:sz w:val="24"/>
          <w:szCs w:val="24"/>
        </w:rPr>
      </w:pPr>
      <w:r w:rsidRPr="00662663">
        <w:rPr>
          <w:rFonts w:ascii="Arial" w:hAnsi="Arial" w:cs="Arial"/>
          <w:spacing w:val="-3"/>
          <w:sz w:val="24"/>
          <w:szCs w:val="24"/>
        </w:rPr>
        <w:t>Set down objects in the same manner as you picked them up, except in reverse.</w:t>
      </w:r>
    </w:p>
    <w:p w14:paraId="7B505CB8" w14:textId="66123C78" w:rsidR="004A342E" w:rsidRPr="00662663" w:rsidRDefault="004A342E" w:rsidP="00662663">
      <w:pPr>
        <w:pStyle w:val="ListParagraph"/>
        <w:numPr>
          <w:ilvl w:val="0"/>
          <w:numId w:val="8"/>
        </w:numPr>
        <w:tabs>
          <w:tab w:val="left" w:pos="0"/>
          <w:tab w:val="left" w:pos="720"/>
          <w:tab w:val="left" w:leader="dot" w:pos="8635"/>
        </w:tabs>
        <w:suppressAutoHyphens/>
        <w:rPr>
          <w:rFonts w:ascii="Arial" w:hAnsi="Arial" w:cs="Arial"/>
          <w:spacing w:val="-3"/>
          <w:sz w:val="24"/>
          <w:szCs w:val="24"/>
        </w:rPr>
      </w:pPr>
      <w:r w:rsidRPr="00662663">
        <w:rPr>
          <w:rFonts w:ascii="Arial" w:hAnsi="Arial" w:cs="Arial"/>
          <w:spacing w:val="-3"/>
          <w:sz w:val="24"/>
          <w:szCs w:val="24"/>
        </w:rPr>
        <w:t>Do not lift an object from the floor to a level above your waist in one motion</w:t>
      </w:r>
      <w:r w:rsidR="006E6972" w:rsidRPr="00662663">
        <w:rPr>
          <w:rFonts w:ascii="Arial" w:hAnsi="Arial" w:cs="Arial"/>
          <w:spacing w:val="-3"/>
          <w:sz w:val="24"/>
          <w:szCs w:val="24"/>
        </w:rPr>
        <w:t xml:space="preserve">. </w:t>
      </w:r>
      <w:r w:rsidRPr="00662663">
        <w:rPr>
          <w:rFonts w:ascii="Arial" w:hAnsi="Arial" w:cs="Arial"/>
          <w:spacing w:val="-3"/>
          <w:sz w:val="24"/>
          <w:szCs w:val="24"/>
        </w:rPr>
        <w:t>Set the load down on a table or bench and then adjust your grip before lifting it higher.</w:t>
      </w:r>
    </w:p>
    <w:p w14:paraId="7194DBDC"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p>
    <w:p w14:paraId="225080A9"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bookmarkStart w:id="4" w:name="a4"/>
      <w:bookmarkEnd w:id="4"/>
      <w:r w:rsidRPr="00662663">
        <w:rPr>
          <w:rFonts w:ascii="Arial" w:hAnsi="Arial" w:cs="Arial"/>
          <w:spacing w:val="-3"/>
          <w:sz w:val="24"/>
          <w:szCs w:val="24"/>
        </w:rPr>
        <w:t>Lumber Carts</w:t>
      </w:r>
    </w:p>
    <w:p w14:paraId="548AF43E" w14:textId="151A707D" w:rsidR="004A342E" w:rsidRPr="00662663" w:rsidRDefault="004A342E" w:rsidP="00662663">
      <w:pPr>
        <w:pStyle w:val="ListParagraph"/>
        <w:numPr>
          <w:ilvl w:val="0"/>
          <w:numId w:val="10"/>
        </w:numPr>
        <w:tabs>
          <w:tab w:val="left" w:pos="0"/>
          <w:tab w:val="left" w:pos="720"/>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Block the wheels of the lumber cart </w:t>
      </w:r>
      <w:r w:rsidR="006E6972" w:rsidRPr="00662663">
        <w:rPr>
          <w:rFonts w:ascii="Arial" w:hAnsi="Arial" w:cs="Arial"/>
          <w:spacing w:val="-3"/>
          <w:sz w:val="24"/>
          <w:szCs w:val="24"/>
        </w:rPr>
        <w:t>to</w:t>
      </w:r>
      <w:r w:rsidRPr="00662663">
        <w:rPr>
          <w:rFonts w:ascii="Arial" w:hAnsi="Arial" w:cs="Arial"/>
          <w:spacing w:val="-3"/>
          <w:sz w:val="24"/>
          <w:szCs w:val="24"/>
        </w:rPr>
        <w:t xml:space="preserve"> prevent movement while placing or removing lumber from it.</w:t>
      </w:r>
    </w:p>
    <w:p w14:paraId="713B62F5" w14:textId="611BA287" w:rsidR="004A342E" w:rsidRPr="00662663" w:rsidRDefault="004A342E" w:rsidP="00662663">
      <w:pPr>
        <w:pStyle w:val="ListParagraph"/>
        <w:numPr>
          <w:ilvl w:val="0"/>
          <w:numId w:val="10"/>
        </w:numPr>
        <w:tabs>
          <w:tab w:val="left" w:pos="0"/>
          <w:tab w:val="left" w:pos="720"/>
          <w:tab w:val="left" w:leader="dot" w:pos="8635"/>
        </w:tabs>
        <w:suppressAutoHyphens/>
        <w:rPr>
          <w:rFonts w:ascii="Arial" w:hAnsi="Arial" w:cs="Arial"/>
          <w:spacing w:val="-3"/>
          <w:sz w:val="24"/>
          <w:szCs w:val="24"/>
        </w:rPr>
      </w:pPr>
      <w:r w:rsidRPr="00662663">
        <w:rPr>
          <w:rFonts w:ascii="Arial" w:hAnsi="Arial" w:cs="Arial"/>
          <w:spacing w:val="-3"/>
          <w:sz w:val="24"/>
          <w:szCs w:val="24"/>
        </w:rPr>
        <w:t>Balance the load in the center of the cart.</w:t>
      </w:r>
    </w:p>
    <w:p w14:paraId="5D1ACA94" w14:textId="536A76AC" w:rsidR="004A342E" w:rsidRPr="00662663" w:rsidRDefault="004A342E" w:rsidP="00662663">
      <w:pPr>
        <w:pStyle w:val="ListParagraph"/>
        <w:numPr>
          <w:ilvl w:val="0"/>
          <w:numId w:val="10"/>
        </w:numPr>
        <w:tabs>
          <w:tab w:val="left" w:pos="0"/>
          <w:tab w:val="left" w:pos="720"/>
          <w:tab w:val="left" w:leader="dot" w:pos="8635"/>
        </w:tabs>
        <w:suppressAutoHyphens/>
        <w:rPr>
          <w:rFonts w:ascii="Arial" w:hAnsi="Arial" w:cs="Arial"/>
          <w:spacing w:val="-3"/>
          <w:sz w:val="24"/>
          <w:szCs w:val="24"/>
        </w:rPr>
      </w:pPr>
      <w:r w:rsidRPr="00662663">
        <w:rPr>
          <w:rFonts w:ascii="Arial" w:hAnsi="Arial" w:cs="Arial"/>
          <w:spacing w:val="-3"/>
          <w:sz w:val="24"/>
          <w:szCs w:val="24"/>
        </w:rPr>
        <w:t>Move lumber carts by pushing them rather than pulling them.</w:t>
      </w:r>
    </w:p>
    <w:p w14:paraId="49995C80" w14:textId="6A91FCE5" w:rsidR="004A342E" w:rsidRPr="00662663" w:rsidRDefault="004A342E" w:rsidP="00662663">
      <w:pPr>
        <w:pStyle w:val="ListParagraph"/>
        <w:numPr>
          <w:ilvl w:val="0"/>
          <w:numId w:val="10"/>
        </w:numPr>
        <w:tabs>
          <w:tab w:val="left" w:pos="0"/>
          <w:tab w:val="left" w:pos="720"/>
          <w:tab w:val="left" w:leader="dot" w:pos="8635"/>
        </w:tabs>
        <w:suppressAutoHyphens/>
        <w:rPr>
          <w:rFonts w:ascii="Arial" w:hAnsi="Arial" w:cs="Arial"/>
          <w:spacing w:val="-3"/>
          <w:sz w:val="24"/>
          <w:szCs w:val="24"/>
        </w:rPr>
      </w:pPr>
      <w:r w:rsidRPr="00662663">
        <w:rPr>
          <w:rFonts w:ascii="Arial" w:hAnsi="Arial" w:cs="Arial"/>
          <w:spacing w:val="-3"/>
          <w:sz w:val="24"/>
          <w:szCs w:val="24"/>
        </w:rPr>
        <w:t>Do not stand on, ride on, or use a lumber cart as a work platform.</w:t>
      </w:r>
    </w:p>
    <w:p w14:paraId="769D0D3C"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p>
    <w:p w14:paraId="5A374B42"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bookmarkStart w:id="5" w:name="a5"/>
      <w:bookmarkEnd w:id="5"/>
      <w:r w:rsidRPr="00662663">
        <w:rPr>
          <w:rFonts w:ascii="Arial" w:hAnsi="Arial" w:cs="Arial"/>
          <w:spacing w:val="-3"/>
          <w:sz w:val="24"/>
          <w:szCs w:val="24"/>
        </w:rPr>
        <w:t>Pallet Jacks</w:t>
      </w:r>
    </w:p>
    <w:p w14:paraId="2D47A3D6" w14:textId="4D002AFD" w:rsidR="004A342E" w:rsidRPr="00662663" w:rsidRDefault="004A342E" w:rsidP="00662663">
      <w:pPr>
        <w:pStyle w:val="ListParagraph"/>
        <w:numPr>
          <w:ilvl w:val="0"/>
          <w:numId w:val="12"/>
        </w:numPr>
        <w:tabs>
          <w:tab w:val="left" w:pos="0"/>
          <w:tab w:val="left" w:pos="720"/>
          <w:tab w:val="left" w:leader="dot" w:pos="8635"/>
        </w:tabs>
        <w:suppressAutoHyphens/>
        <w:rPr>
          <w:rFonts w:ascii="Arial" w:hAnsi="Arial" w:cs="Arial"/>
          <w:spacing w:val="-3"/>
          <w:sz w:val="24"/>
          <w:szCs w:val="24"/>
        </w:rPr>
      </w:pPr>
      <w:r w:rsidRPr="00662663">
        <w:rPr>
          <w:rFonts w:ascii="Arial" w:hAnsi="Arial" w:cs="Arial"/>
          <w:spacing w:val="-3"/>
          <w:sz w:val="24"/>
          <w:szCs w:val="24"/>
        </w:rPr>
        <w:t>Do not leave the pallet jack unattended with the load suspended.</w:t>
      </w:r>
    </w:p>
    <w:p w14:paraId="6537B91F" w14:textId="767D66BC" w:rsidR="004A342E" w:rsidRPr="00662663" w:rsidRDefault="004A342E" w:rsidP="00662663">
      <w:pPr>
        <w:pStyle w:val="ListParagraph"/>
        <w:numPr>
          <w:ilvl w:val="0"/>
          <w:numId w:val="12"/>
        </w:numPr>
        <w:tabs>
          <w:tab w:val="left" w:pos="0"/>
          <w:tab w:val="left" w:pos="720"/>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Do not use pallets or skids that </w:t>
      </w:r>
      <w:r w:rsidR="006E6972" w:rsidRPr="00662663">
        <w:rPr>
          <w:rFonts w:ascii="Arial" w:hAnsi="Arial" w:cs="Arial"/>
          <w:spacing w:val="-3"/>
          <w:sz w:val="24"/>
          <w:szCs w:val="24"/>
        </w:rPr>
        <w:t>are cracked, split,</w:t>
      </w:r>
      <w:r w:rsidRPr="00662663">
        <w:rPr>
          <w:rFonts w:ascii="Arial" w:hAnsi="Arial" w:cs="Arial"/>
          <w:spacing w:val="-3"/>
          <w:sz w:val="24"/>
          <w:szCs w:val="24"/>
        </w:rPr>
        <w:t xml:space="preserve"> or have other visible damage.</w:t>
      </w:r>
    </w:p>
    <w:p w14:paraId="0F5CBFA8" w14:textId="0A03539C" w:rsidR="004A342E" w:rsidRPr="00662663" w:rsidRDefault="004A342E" w:rsidP="00662663">
      <w:pPr>
        <w:pStyle w:val="ListParagraph"/>
        <w:numPr>
          <w:ilvl w:val="0"/>
          <w:numId w:val="12"/>
        </w:numPr>
        <w:tabs>
          <w:tab w:val="left" w:pos="0"/>
          <w:tab w:val="left" w:pos="720"/>
          <w:tab w:val="left" w:leader="dot" w:pos="8635"/>
        </w:tabs>
        <w:suppressAutoHyphens/>
        <w:rPr>
          <w:rFonts w:ascii="Arial" w:hAnsi="Arial" w:cs="Arial"/>
          <w:spacing w:val="-3"/>
          <w:sz w:val="24"/>
          <w:szCs w:val="24"/>
        </w:rPr>
      </w:pPr>
      <w:r w:rsidRPr="00662663">
        <w:rPr>
          <w:rFonts w:ascii="Arial" w:hAnsi="Arial" w:cs="Arial"/>
          <w:spacing w:val="-3"/>
          <w:sz w:val="24"/>
          <w:szCs w:val="24"/>
        </w:rPr>
        <w:t>Do not ride on pallet jacks.</w:t>
      </w:r>
    </w:p>
    <w:p w14:paraId="5C8A5733" w14:textId="36F2EF21" w:rsidR="004A342E" w:rsidRPr="00662663" w:rsidRDefault="004A342E" w:rsidP="00662663">
      <w:pPr>
        <w:pStyle w:val="ListParagraph"/>
        <w:numPr>
          <w:ilvl w:val="0"/>
          <w:numId w:val="12"/>
        </w:numPr>
        <w:tabs>
          <w:tab w:val="left" w:pos="0"/>
          <w:tab w:val="left" w:pos="720"/>
          <w:tab w:val="left" w:leader="dot" w:pos="8635"/>
        </w:tabs>
        <w:suppressAutoHyphens/>
        <w:rPr>
          <w:rFonts w:ascii="Arial" w:hAnsi="Arial" w:cs="Arial"/>
          <w:spacing w:val="-3"/>
          <w:sz w:val="24"/>
          <w:szCs w:val="24"/>
        </w:rPr>
      </w:pPr>
      <w:r w:rsidRPr="00662663">
        <w:rPr>
          <w:rFonts w:ascii="Arial" w:hAnsi="Arial" w:cs="Arial"/>
          <w:spacing w:val="-3"/>
          <w:sz w:val="24"/>
          <w:szCs w:val="24"/>
        </w:rPr>
        <w:t>Start and stop the pallet jack gradually to prevent the load from slipping.</w:t>
      </w:r>
    </w:p>
    <w:p w14:paraId="4FEC4967" w14:textId="6F81FFC9" w:rsidR="004A342E" w:rsidRPr="00662663" w:rsidRDefault="004A342E" w:rsidP="00662663">
      <w:pPr>
        <w:pStyle w:val="ListParagraph"/>
        <w:numPr>
          <w:ilvl w:val="0"/>
          <w:numId w:val="12"/>
        </w:numPr>
        <w:tabs>
          <w:tab w:val="left" w:pos="0"/>
          <w:tab w:val="left" w:pos="720"/>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Pull manual pallet jacks; push them when going down an incline or passing close to walls or obstacles. </w:t>
      </w:r>
    </w:p>
    <w:p w14:paraId="2AF105C5" w14:textId="456CEA80" w:rsidR="004A342E" w:rsidRPr="00662663" w:rsidRDefault="004A342E" w:rsidP="00662663">
      <w:pPr>
        <w:pStyle w:val="ListParagraph"/>
        <w:numPr>
          <w:ilvl w:val="0"/>
          <w:numId w:val="12"/>
        </w:numPr>
        <w:tabs>
          <w:tab w:val="left" w:pos="0"/>
          <w:tab w:val="left" w:pos="720"/>
          <w:tab w:val="left" w:leader="dot" w:pos="8635"/>
        </w:tabs>
        <w:suppressAutoHyphens/>
        <w:rPr>
          <w:rFonts w:ascii="Arial" w:hAnsi="Arial" w:cs="Arial"/>
          <w:spacing w:val="-3"/>
          <w:sz w:val="24"/>
          <w:szCs w:val="24"/>
        </w:rPr>
      </w:pPr>
      <w:r w:rsidRPr="00662663">
        <w:rPr>
          <w:rFonts w:ascii="Arial" w:hAnsi="Arial" w:cs="Arial"/>
          <w:spacing w:val="-3"/>
          <w:sz w:val="24"/>
          <w:szCs w:val="24"/>
        </w:rPr>
        <w:t>Keep your feet and other body parts clear of the pallet before releasing the load.</w:t>
      </w:r>
    </w:p>
    <w:p w14:paraId="54CD245A"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p>
    <w:p w14:paraId="0FE871A9"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FORKLIFT OPERATORS</w:t>
      </w:r>
    </w:p>
    <w:p w14:paraId="11234A95"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bookmarkStart w:id="6" w:name="a6"/>
      <w:bookmarkEnd w:id="6"/>
      <w:r w:rsidRPr="00662663">
        <w:rPr>
          <w:rFonts w:ascii="Arial" w:hAnsi="Arial" w:cs="Arial"/>
          <w:spacing w:val="-3"/>
          <w:sz w:val="24"/>
          <w:szCs w:val="24"/>
        </w:rPr>
        <w:t xml:space="preserve">Forklifts </w:t>
      </w:r>
    </w:p>
    <w:p w14:paraId="46D41F58" w14:textId="77777777" w:rsidR="004A342E" w:rsidRPr="00662663" w:rsidRDefault="004A342E">
      <w:pPr>
        <w:tabs>
          <w:tab w:val="left" w:pos="0"/>
          <w:tab w:val="left" w:pos="72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 xml:space="preserve">  General Rules</w:t>
      </w:r>
    </w:p>
    <w:p w14:paraId="14E40D11" w14:textId="52BA10F8" w:rsidR="004A342E" w:rsidRPr="00662663" w:rsidRDefault="004A342E" w:rsidP="00662663">
      <w:pPr>
        <w:pStyle w:val="ListParagraph"/>
        <w:numPr>
          <w:ilvl w:val="0"/>
          <w:numId w:val="14"/>
        </w:numPr>
        <w:tabs>
          <w:tab w:val="left" w:pos="0"/>
          <w:tab w:val="left" w:pos="720"/>
          <w:tab w:val="left" w:pos="1440"/>
          <w:tab w:val="left" w:leader="dot" w:pos="8635"/>
        </w:tabs>
        <w:suppressAutoHyphens/>
        <w:rPr>
          <w:rFonts w:ascii="Arial" w:hAnsi="Arial" w:cs="Arial"/>
          <w:spacing w:val="-3"/>
          <w:sz w:val="24"/>
          <w:szCs w:val="24"/>
        </w:rPr>
      </w:pPr>
      <w:r w:rsidRPr="00662663">
        <w:rPr>
          <w:rFonts w:ascii="Arial" w:hAnsi="Arial" w:cs="Arial"/>
          <w:spacing w:val="-3"/>
          <w:sz w:val="24"/>
          <w:szCs w:val="24"/>
        </w:rPr>
        <w:t>Only employer authorized employees may operate a forklift.</w:t>
      </w:r>
    </w:p>
    <w:p w14:paraId="402C8643" w14:textId="06718993" w:rsidR="004A342E" w:rsidRPr="00662663" w:rsidRDefault="004A342E" w:rsidP="00662663">
      <w:pPr>
        <w:pStyle w:val="ListParagraph"/>
        <w:numPr>
          <w:ilvl w:val="0"/>
          <w:numId w:val="14"/>
        </w:numPr>
        <w:tabs>
          <w:tab w:val="left" w:pos="0"/>
          <w:tab w:val="left" w:pos="720"/>
          <w:tab w:val="left" w:pos="1440"/>
          <w:tab w:val="left" w:leader="dot" w:pos="8635"/>
        </w:tabs>
        <w:suppressAutoHyphens/>
        <w:rPr>
          <w:rFonts w:ascii="Arial" w:hAnsi="Arial" w:cs="Arial"/>
          <w:spacing w:val="-3"/>
          <w:sz w:val="24"/>
          <w:szCs w:val="24"/>
        </w:rPr>
      </w:pPr>
      <w:r w:rsidRPr="00662663">
        <w:rPr>
          <w:rFonts w:ascii="Arial" w:hAnsi="Arial" w:cs="Arial"/>
          <w:spacing w:val="-3"/>
          <w:sz w:val="24"/>
          <w:szCs w:val="24"/>
        </w:rPr>
        <w:t>Do not use the forklift if any of the following conditions exist:</w:t>
      </w:r>
    </w:p>
    <w:p w14:paraId="16B75AA5" w14:textId="212FDA81" w:rsidR="004A342E" w:rsidRPr="00662663" w:rsidRDefault="004A342E" w:rsidP="00662663">
      <w:pPr>
        <w:pStyle w:val="ListParagraph"/>
        <w:numPr>
          <w:ilvl w:val="1"/>
          <w:numId w:val="14"/>
        </w:numPr>
        <w:tabs>
          <w:tab w:val="left" w:pos="0"/>
          <w:tab w:val="left" w:pos="720"/>
          <w:tab w:val="left" w:pos="1440"/>
          <w:tab w:val="left" w:leader="dot" w:pos="8635"/>
        </w:tabs>
        <w:suppressAutoHyphens/>
        <w:rPr>
          <w:rFonts w:ascii="Arial" w:hAnsi="Arial" w:cs="Arial"/>
          <w:spacing w:val="-3"/>
          <w:sz w:val="24"/>
          <w:szCs w:val="24"/>
        </w:rPr>
      </w:pPr>
      <w:r w:rsidRPr="00662663">
        <w:rPr>
          <w:rFonts w:ascii="Arial" w:hAnsi="Arial" w:cs="Arial"/>
          <w:spacing w:val="-3"/>
          <w:sz w:val="24"/>
          <w:szCs w:val="24"/>
        </w:rPr>
        <w:t>The mast has broken or cracked weld-points.</w:t>
      </w:r>
    </w:p>
    <w:p w14:paraId="22228A1C" w14:textId="038946A5" w:rsidR="004A342E" w:rsidRPr="00662663" w:rsidRDefault="004A342E" w:rsidP="00662663">
      <w:pPr>
        <w:pStyle w:val="ListParagraph"/>
        <w:numPr>
          <w:ilvl w:val="1"/>
          <w:numId w:val="14"/>
        </w:numPr>
        <w:tabs>
          <w:tab w:val="left" w:pos="0"/>
          <w:tab w:val="left" w:pos="720"/>
          <w:tab w:val="left" w:pos="1440"/>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The forks are unequally </w:t>
      </w:r>
      <w:r w:rsidR="006E6972" w:rsidRPr="00662663">
        <w:rPr>
          <w:rFonts w:ascii="Arial" w:hAnsi="Arial" w:cs="Arial"/>
          <w:spacing w:val="-3"/>
          <w:sz w:val="24"/>
          <w:szCs w:val="24"/>
        </w:rPr>
        <w:t>spaced,</w:t>
      </w:r>
      <w:r w:rsidRPr="00662663">
        <w:rPr>
          <w:rFonts w:ascii="Arial" w:hAnsi="Arial" w:cs="Arial"/>
          <w:spacing w:val="-3"/>
          <w:sz w:val="24"/>
          <w:szCs w:val="24"/>
        </w:rPr>
        <w:t xml:space="preserve"> or cracks exist along the blade or at the heels.</w:t>
      </w:r>
    </w:p>
    <w:p w14:paraId="47C27F16" w14:textId="0518302E" w:rsidR="004A342E" w:rsidRPr="00662663" w:rsidRDefault="004A342E" w:rsidP="00662663">
      <w:pPr>
        <w:pStyle w:val="ListParagraph"/>
        <w:numPr>
          <w:ilvl w:val="1"/>
          <w:numId w:val="14"/>
        </w:numPr>
        <w:tabs>
          <w:tab w:val="left" w:pos="0"/>
          <w:tab w:val="left" w:pos="720"/>
          <w:tab w:val="left" w:pos="1440"/>
          <w:tab w:val="left" w:leader="dot" w:pos="8635"/>
        </w:tabs>
        <w:suppressAutoHyphens/>
        <w:rPr>
          <w:rFonts w:ascii="Arial" w:hAnsi="Arial" w:cs="Arial"/>
          <w:spacing w:val="-3"/>
          <w:sz w:val="24"/>
          <w:szCs w:val="24"/>
        </w:rPr>
      </w:pPr>
      <w:r w:rsidRPr="00662663">
        <w:rPr>
          <w:rFonts w:ascii="Arial" w:hAnsi="Arial" w:cs="Arial"/>
          <w:spacing w:val="-3"/>
          <w:sz w:val="24"/>
          <w:szCs w:val="24"/>
        </w:rPr>
        <w:t>The hydraulic lines and fittings have excessive wear or are crimped.</w:t>
      </w:r>
    </w:p>
    <w:p w14:paraId="5E836576" w14:textId="0373C632" w:rsidR="004A342E" w:rsidRPr="00662663" w:rsidRDefault="004A342E" w:rsidP="00662663">
      <w:pPr>
        <w:pStyle w:val="ListParagraph"/>
        <w:numPr>
          <w:ilvl w:val="1"/>
          <w:numId w:val="14"/>
        </w:numPr>
        <w:tabs>
          <w:tab w:val="left" w:pos="0"/>
          <w:tab w:val="left" w:pos="720"/>
          <w:tab w:val="left" w:pos="1440"/>
          <w:tab w:val="left" w:leader="dot" w:pos="8635"/>
        </w:tabs>
        <w:suppressAutoHyphens/>
        <w:rPr>
          <w:rFonts w:ascii="Arial" w:hAnsi="Arial" w:cs="Arial"/>
          <w:spacing w:val="-3"/>
          <w:sz w:val="24"/>
          <w:szCs w:val="24"/>
        </w:rPr>
      </w:pPr>
      <w:r w:rsidRPr="00662663">
        <w:rPr>
          <w:rFonts w:ascii="Arial" w:hAnsi="Arial" w:cs="Arial"/>
          <w:spacing w:val="-3"/>
          <w:sz w:val="24"/>
          <w:szCs w:val="24"/>
        </w:rPr>
        <w:t>Fluid is leaking from the lift or the tilt cylinders.</w:t>
      </w:r>
    </w:p>
    <w:p w14:paraId="34C1A754" w14:textId="0FF43762" w:rsidR="004A342E" w:rsidRPr="00662663" w:rsidRDefault="004A342E" w:rsidP="00662663">
      <w:pPr>
        <w:pStyle w:val="ListParagraph"/>
        <w:numPr>
          <w:ilvl w:val="1"/>
          <w:numId w:val="14"/>
        </w:numPr>
        <w:tabs>
          <w:tab w:val="left" w:pos="0"/>
          <w:tab w:val="left" w:pos="720"/>
          <w:tab w:val="left" w:pos="1440"/>
          <w:tab w:val="left" w:leader="dot" w:pos="8635"/>
        </w:tabs>
        <w:suppressAutoHyphens/>
        <w:rPr>
          <w:rFonts w:ascii="Arial" w:hAnsi="Arial" w:cs="Arial"/>
          <w:spacing w:val="-3"/>
          <w:sz w:val="24"/>
          <w:szCs w:val="24"/>
        </w:rPr>
      </w:pPr>
      <w:r w:rsidRPr="00662663">
        <w:rPr>
          <w:rFonts w:ascii="Arial" w:hAnsi="Arial" w:cs="Arial"/>
          <w:spacing w:val="-3"/>
          <w:sz w:val="24"/>
          <w:szCs w:val="24"/>
        </w:rPr>
        <w:t>The battery has cracks or holes, uncapped cells, frayed c</w:t>
      </w:r>
      <w:r w:rsidR="00A7020C" w:rsidRPr="00662663">
        <w:rPr>
          <w:rFonts w:ascii="Arial" w:hAnsi="Arial" w:cs="Arial"/>
          <w:spacing w:val="-3"/>
          <w:sz w:val="24"/>
          <w:szCs w:val="24"/>
        </w:rPr>
        <w:t xml:space="preserve">ables, broken cable insulation, </w:t>
      </w:r>
      <w:r w:rsidRPr="00662663">
        <w:rPr>
          <w:rFonts w:ascii="Arial" w:hAnsi="Arial" w:cs="Arial"/>
          <w:spacing w:val="-3"/>
          <w:sz w:val="24"/>
          <w:szCs w:val="24"/>
        </w:rPr>
        <w:t xml:space="preserve">loose </w:t>
      </w:r>
      <w:r w:rsidR="006E6972" w:rsidRPr="00662663">
        <w:rPr>
          <w:rFonts w:ascii="Arial" w:hAnsi="Arial" w:cs="Arial"/>
          <w:spacing w:val="-3"/>
          <w:sz w:val="24"/>
          <w:szCs w:val="24"/>
        </w:rPr>
        <w:t>connections,</w:t>
      </w:r>
      <w:r w:rsidRPr="00662663">
        <w:rPr>
          <w:rFonts w:ascii="Arial" w:hAnsi="Arial" w:cs="Arial"/>
          <w:spacing w:val="-3"/>
          <w:sz w:val="24"/>
          <w:szCs w:val="24"/>
        </w:rPr>
        <w:t xml:space="preserve"> or clogged vent caps.</w:t>
      </w:r>
    </w:p>
    <w:p w14:paraId="6D232227" w14:textId="407AD3AB" w:rsidR="004A342E" w:rsidRPr="00662663" w:rsidRDefault="004A342E" w:rsidP="00662663">
      <w:pPr>
        <w:pStyle w:val="ListParagraph"/>
        <w:numPr>
          <w:ilvl w:val="1"/>
          <w:numId w:val="14"/>
        </w:numPr>
        <w:tabs>
          <w:tab w:val="left" w:pos="0"/>
          <w:tab w:val="left" w:pos="720"/>
          <w:tab w:val="left" w:pos="1440"/>
          <w:tab w:val="left" w:leader="dot" w:pos="8635"/>
        </w:tabs>
        <w:suppressAutoHyphens/>
        <w:rPr>
          <w:rFonts w:ascii="Arial" w:hAnsi="Arial" w:cs="Arial"/>
          <w:spacing w:val="-3"/>
          <w:sz w:val="24"/>
          <w:szCs w:val="24"/>
        </w:rPr>
      </w:pPr>
      <w:r w:rsidRPr="00662663">
        <w:rPr>
          <w:rFonts w:ascii="Arial" w:hAnsi="Arial" w:cs="Arial"/>
          <w:spacing w:val="-3"/>
          <w:sz w:val="24"/>
          <w:szCs w:val="24"/>
        </w:rPr>
        <w:t>The horn or backup alarm does not sound.</w:t>
      </w:r>
    </w:p>
    <w:p w14:paraId="6C132200" w14:textId="7AF76047" w:rsidR="004A342E" w:rsidRPr="00662663" w:rsidRDefault="004A342E" w:rsidP="00662663">
      <w:pPr>
        <w:pStyle w:val="ListParagraph"/>
        <w:numPr>
          <w:ilvl w:val="0"/>
          <w:numId w:val="14"/>
        </w:numPr>
        <w:tabs>
          <w:tab w:val="left" w:pos="0"/>
          <w:tab w:val="left" w:pos="720"/>
          <w:tab w:val="left" w:pos="1440"/>
          <w:tab w:val="left" w:leader="dot" w:pos="8635"/>
        </w:tabs>
        <w:suppressAutoHyphens/>
        <w:rPr>
          <w:rFonts w:ascii="Arial" w:hAnsi="Arial" w:cs="Arial"/>
          <w:spacing w:val="-3"/>
          <w:sz w:val="24"/>
          <w:szCs w:val="24"/>
        </w:rPr>
      </w:pPr>
      <w:r w:rsidRPr="00662663">
        <w:rPr>
          <w:rFonts w:ascii="Arial" w:hAnsi="Arial" w:cs="Arial"/>
          <w:spacing w:val="-3"/>
          <w:sz w:val="24"/>
          <w:szCs w:val="24"/>
        </w:rPr>
        <w:t>Follow the manufacturer's guidelines concerning changes in the lift capacity before adding an attachment to a forklift.</w:t>
      </w:r>
    </w:p>
    <w:p w14:paraId="182AE152" w14:textId="039CDFD9" w:rsidR="004A342E" w:rsidRPr="00662663" w:rsidRDefault="004A342E" w:rsidP="00662663">
      <w:pPr>
        <w:pStyle w:val="ListParagraph"/>
        <w:numPr>
          <w:ilvl w:val="0"/>
          <w:numId w:val="14"/>
        </w:numPr>
        <w:tabs>
          <w:tab w:val="left" w:pos="0"/>
          <w:tab w:val="left" w:pos="720"/>
          <w:tab w:val="left" w:pos="1440"/>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Only forklift operators are to ride the </w:t>
      </w:r>
      <w:r w:rsidR="006E6972" w:rsidRPr="00662663">
        <w:rPr>
          <w:rFonts w:ascii="Arial" w:hAnsi="Arial" w:cs="Arial"/>
          <w:spacing w:val="-3"/>
          <w:sz w:val="24"/>
          <w:szCs w:val="24"/>
        </w:rPr>
        <w:t>forklift,</w:t>
      </w:r>
      <w:r w:rsidRPr="00662663">
        <w:rPr>
          <w:rFonts w:ascii="Arial" w:hAnsi="Arial" w:cs="Arial"/>
          <w:spacing w:val="-3"/>
          <w:sz w:val="24"/>
          <w:szCs w:val="24"/>
        </w:rPr>
        <w:t xml:space="preserve"> no passengers.</w:t>
      </w:r>
    </w:p>
    <w:p w14:paraId="1231BE67" w14:textId="77777777" w:rsidR="004A342E" w:rsidRPr="00662663" w:rsidRDefault="004A342E">
      <w:pPr>
        <w:tabs>
          <w:tab w:val="left" w:pos="0"/>
          <w:tab w:val="left" w:pos="720"/>
          <w:tab w:val="left" w:pos="1440"/>
          <w:tab w:val="left" w:leader="dot" w:pos="8635"/>
        </w:tabs>
        <w:suppressAutoHyphens/>
        <w:jc w:val="both"/>
        <w:rPr>
          <w:rFonts w:ascii="Arial" w:hAnsi="Arial" w:cs="Arial"/>
          <w:spacing w:val="-3"/>
          <w:sz w:val="24"/>
          <w:szCs w:val="24"/>
        </w:rPr>
      </w:pPr>
    </w:p>
    <w:p w14:paraId="4C774537" w14:textId="77777777" w:rsidR="004A342E" w:rsidRPr="00662663" w:rsidRDefault="004A342E">
      <w:pPr>
        <w:tabs>
          <w:tab w:val="left" w:pos="0"/>
          <w:tab w:val="left" w:pos="720"/>
          <w:tab w:val="left" w:pos="144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 xml:space="preserve">  Starting the Forklift</w:t>
      </w:r>
    </w:p>
    <w:p w14:paraId="53F4FD32" w14:textId="77777777" w:rsidR="004A342E" w:rsidRPr="00662663" w:rsidRDefault="004A342E" w:rsidP="00662663">
      <w:pPr>
        <w:numPr>
          <w:ilvl w:val="0"/>
          <w:numId w:val="16"/>
        </w:numPr>
        <w:tabs>
          <w:tab w:val="left" w:pos="0"/>
          <w:tab w:val="left" w:pos="720"/>
          <w:tab w:val="left" w:pos="1440"/>
          <w:tab w:val="left" w:leader="dot" w:pos="8635"/>
        </w:tabs>
        <w:suppressAutoHyphens/>
        <w:rPr>
          <w:rFonts w:ascii="Arial" w:hAnsi="Arial" w:cs="Arial"/>
          <w:spacing w:val="-3"/>
          <w:sz w:val="24"/>
          <w:szCs w:val="24"/>
        </w:rPr>
      </w:pPr>
      <w:r w:rsidRPr="00662663">
        <w:rPr>
          <w:rFonts w:ascii="Arial" w:hAnsi="Arial" w:cs="Arial"/>
          <w:spacing w:val="-3"/>
          <w:sz w:val="24"/>
          <w:szCs w:val="24"/>
        </w:rPr>
        <w:t>Apply the foot brake and shift gears to neutral before turning the key.</w:t>
      </w:r>
    </w:p>
    <w:p w14:paraId="36FEB5B0" w14:textId="77777777" w:rsidR="004A342E" w:rsidRPr="00662663" w:rsidRDefault="004A342E">
      <w:pPr>
        <w:tabs>
          <w:tab w:val="left" w:pos="0"/>
          <w:tab w:val="left" w:pos="720"/>
          <w:tab w:val="left" w:pos="1440"/>
          <w:tab w:val="left" w:leader="dot" w:pos="8635"/>
        </w:tabs>
        <w:suppressAutoHyphens/>
        <w:jc w:val="both"/>
        <w:rPr>
          <w:rFonts w:ascii="Arial" w:hAnsi="Arial" w:cs="Arial"/>
          <w:spacing w:val="-3"/>
          <w:sz w:val="24"/>
          <w:szCs w:val="24"/>
        </w:rPr>
      </w:pPr>
    </w:p>
    <w:p w14:paraId="084BFB27" w14:textId="77777777" w:rsidR="004A342E" w:rsidRPr="00662663" w:rsidRDefault="004A342E">
      <w:pPr>
        <w:tabs>
          <w:tab w:val="left" w:pos="0"/>
          <w:tab w:val="left" w:pos="720"/>
          <w:tab w:val="left" w:pos="144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 xml:space="preserve">  Driving Rules</w:t>
      </w:r>
    </w:p>
    <w:p w14:paraId="65EDE8B1" w14:textId="1DC88A91" w:rsidR="004A342E" w:rsidRPr="00662663" w:rsidRDefault="004A342E" w:rsidP="00662663">
      <w:pPr>
        <w:pStyle w:val="ListParagraph"/>
        <w:numPr>
          <w:ilvl w:val="0"/>
          <w:numId w:val="17"/>
        </w:numPr>
        <w:tabs>
          <w:tab w:val="left" w:pos="0"/>
          <w:tab w:val="left" w:pos="720"/>
          <w:tab w:val="left" w:pos="1440"/>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Drive with the load at a minimum ground clearance height of 6-8 inches at the tips and 4 inches at the heels </w:t>
      </w:r>
      <w:r w:rsidR="006E6972" w:rsidRPr="00662663">
        <w:rPr>
          <w:rFonts w:ascii="Arial" w:hAnsi="Arial" w:cs="Arial"/>
          <w:spacing w:val="-3"/>
          <w:sz w:val="24"/>
          <w:szCs w:val="24"/>
        </w:rPr>
        <w:t>to</w:t>
      </w:r>
      <w:r w:rsidRPr="00662663">
        <w:rPr>
          <w:rFonts w:ascii="Arial" w:hAnsi="Arial" w:cs="Arial"/>
          <w:spacing w:val="-3"/>
          <w:sz w:val="24"/>
          <w:szCs w:val="24"/>
        </w:rPr>
        <w:t xml:space="preserve"> clear most uneven surfaces and debris.</w:t>
      </w:r>
    </w:p>
    <w:p w14:paraId="61AC3620" w14:textId="02EADA1F" w:rsidR="004A342E" w:rsidRPr="00662663" w:rsidRDefault="004A342E" w:rsidP="00662663">
      <w:pPr>
        <w:pStyle w:val="ListParagraph"/>
        <w:numPr>
          <w:ilvl w:val="0"/>
          <w:numId w:val="17"/>
        </w:numPr>
        <w:tabs>
          <w:tab w:val="left" w:pos="0"/>
          <w:tab w:val="left" w:pos="720"/>
          <w:tab w:val="left" w:pos="1440"/>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Do not raise or lower </w:t>
      </w:r>
      <w:r w:rsidR="00662663" w:rsidRPr="00662663">
        <w:rPr>
          <w:rFonts w:ascii="Arial" w:hAnsi="Arial" w:cs="Arial"/>
          <w:spacing w:val="-3"/>
          <w:sz w:val="24"/>
          <w:szCs w:val="24"/>
        </w:rPr>
        <w:t>the load</w:t>
      </w:r>
      <w:r w:rsidRPr="00662663">
        <w:rPr>
          <w:rFonts w:ascii="Arial" w:hAnsi="Arial" w:cs="Arial"/>
          <w:spacing w:val="-3"/>
          <w:sz w:val="24"/>
          <w:szCs w:val="24"/>
        </w:rPr>
        <w:t xml:space="preserve"> while you are </w:t>
      </w:r>
      <w:r w:rsidR="006E6972" w:rsidRPr="00662663">
        <w:rPr>
          <w:rFonts w:ascii="Arial" w:hAnsi="Arial" w:cs="Arial"/>
          <w:spacing w:val="-3"/>
          <w:sz w:val="24"/>
          <w:szCs w:val="24"/>
        </w:rPr>
        <w:t>in</w:t>
      </w:r>
      <w:r w:rsidRPr="00662663">
        <w:rPr>
          <w:rFonts w:ascii="Arial" w:hAnsi="Arial" w:cs="Arial"/>
          <w:spacing w:val="-3"/>
          <w:sz w:val="24"/>
          <w:szCs w:val="24"/>
        </w:rPr>
        <w:t xml:space="preserve"> route</w:t>
      </w:r>
      <w:r w:rsidR="006E6972" w:rsidRPr="00662663">
        <w:rPr>
          <w:rFonts w:ascii="Arial" w:hAnsi="Arial" w:cs="Arial"/>
          <w:spacing w:val="-3"/>
          <w:sz w:val="24"/>
          <w:szCs w:val="24"/>
        </w:rPr>
        <w:t xml:space="preserve">. </w:t>
      </w:r>
      <w:r w:rsidRPr="00662663">
        <w:rPr>
          <w:rFonts w:ascii="Arial" w:hAnsi="Arial" w:cs="Arial"/>
          <w:spacing w:val="-3"/>
          <w:sz w:val="24"/>
          <w:szCs w:val="24"/>
        </w:rPr>
        <w:t>Wait until you are in the loading area and have stopped before raising or lowering the load.</w:t>
      </w:r>
    </w:p>
    <w:p w14:paraId="35AB4023" w14:textId="56368DD6" w:rsidR="004A342E" w:rsidRPr="00662663" w:rsidRDefault="004A342E" w:rsidP="00662663">
      <w:pPr>
        <w:pStyle w:val="ListParagraph"/>
        <w:numPr>
          <w:ilvl w:val="0"/>
          <w:numId w:val="17"/>
        </w:numPr>
        <w:tabs>
          <w:tab w:val="left" w:pos="0"/>
          <w:tab w:val="left" w:pos="720"/>
          <w:tab w:val="left" w:pos="1440"/>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Do not exceed a safe working speed of five miles per hour and </w:t>
      </w:r>
      <w:proofErr w:type="gramStart"/>
      <w:r w:rsidR="00662663" w:rsidRPr="00662663">
        <w:rPr>
          <w:rFonts w:ascii="Arial" w:hAnsi="Arial" w:cs="Arial"/>
          <w:spacing w:val="-3"/>
          <w:sz w:val="24"/>
          <w:szCs w:val="24"/>
        </w:rPr>
        <w:t>slowdown</w:t>
      </w:r>
      <w:proofErr w:type="gramEnd"/>
      <w:r w:rsidRPr="00662663">
        <w:rPr>
          <w:rFonts w:ascii="Arial" w:hAnsi="Arial" w:cs="Arial"/>
          <w:spacing w:val="-3"/>
          <w:sz w:val="24"/>
          <w:szCs w:val="24"/>
        </w:rPr>
        <w:t xml:space="preserve"> in congested areas.</w:t>
      </w:r>
    </w:p>
    <w:p w14:paraId="20F38540" w14:textId="211634C7" w:rsidR="004A342E" w:rsidRPr="00662663" w:rsidRDefault="004A342E" w:rsidP="00662663">
      <w:pPr>
        <w:pStyle w:val="ListParagraph"/>
        <w:numPr>
          <w:ilvl w:val="0"/>
          <w:numId w:val="17"/>
        </w:numPr>
        <w:tabs>
          <w:tab w:val="left" w:pos="0"/>
          <w:tab w:val="left" w:pos="720"/>
          <w:tab w:val="left" w:pos="1440"/>
          <w:tab w:val="left" w:leader="dot" w:pos="8635"/>
        </w:tabs>
        <w:suppressAutoHyphens/>
        <w:rPr>
          <w:rFonts w:ascii="Arial" w:hAnsi="Arial" w:cs="Arial"/>
          <w:spacing w:val="-3"/>
          <w:sz w:val="24"/>
          <w:szCs w:val="24"/>
        </w:rPr>
      </w:pPr>
      <w:r w:rsidRPr="00662663">
        <w:rPr>
          <w:rFonts w:ascii="Arial" w:hAnsi="Arial" w:cs="Arial"/>
          <w:spacing w:val="-3"/>
          <w:sz w:val="24"/>
          <w:szCs w:val="24"/>
        </w:rPr>
        <w:lastRenderedPageBreak/>
        <w:t>Do not drive over objects in your pathway.</w:t>
      </w:r>
    </w:p>
    <w:p w14:paraId="48657360" w14:textId="6217E1D8" w:rsidR="004A342E" w:rsidRPr="00662663" w:rsidRDefault="004A342E" w:rsidP="00662663">
      <w:pPr>
        <w:pStyle w:val="ListParagraph"/>
        <w:numPr>
          <w:ilvl w:val="0"/>
          <w:numId w:val="17"/>
        </w:numPr>
        <w:tabs>
          <w:tab w:val="left" w:pos="0"/>
          <w:tab w:val="left" w:pos="720"/>
          <w:tab w:val="left" w:pos="1440"/>
          <w:tab w:val="left" w:leader="dot" w:pos="8635"/>
        </w:tabs>
        <w:suppressAutoHyphens/>
        <w:rPr>
          <w:rFonts w:ascii="Arial" w:hAnsi="Arial" w:cs="Arial"/>
          <w:spacing w:val="-3"/>
          <w:sz w:val="24"/>
          <w:szCs w:val="24"/>
        </w:rPr>
      </w:pPr>
      <w:r w:rsidRPr="00662663">
        <w:rPr>
          <w:rFonts w:ascii="Arial" w:hAnsi="Arial" w:cs="Arial"/>
          <w:spacing w:val="-3"/>
          <w:sz w:val="24"/>
          <w:szCs w:val="24"/>
        </w:rPr>
        <w:t>Drive in reverse and use a signal person when your vision is blocked by the load.</w:t>
      </w:r>
    </w:p>
    <w:p w14:paraId="08DC872D" w14:textId="6912EDAD" w:rsidR="004A342E" w:rsidRPr="00662663" w:rsidRDefault="004A342E" w:rsidP="00662663">
      <w:pPr>
        <w:pStyle w:val="ListParagraph"/>
        <w:numPr>
          <w:ilvl w:val="0"/>
          <w:numId w:val="17"/>
        </w:numPr>
        <w:tabs>
          <w:tab w:val="left" w:pos="0"/>
          <w:tab w:val="left" w:pos="720"/>
          <w:tab w:val="left" w:pos="1440"/>
          <w:tab w:val="left" w:leader="dot" w:pos="8635"/>
        </w:tabs>
        <w:suppressAutoHyphens/>
        <w:rPr>
          <w:rFonts w:ascii="Arial" w:hAnsi="Arial" w:cs="Arial"/>
          <w:spacing w:val="-3"/>
          <w:sz w:val="24"/>
          <w:szCs w:val="24"/>
        </w:rPr>
      </w:pPr>
      <w:r w:rsidRPr="00662663">
        <w:rPr>
          <w:rFonts w:ascii="Arial" w:hAnsi="Arial" w:cs="Arial"/>
          <w:spacing w:val="-3"/>
          <w:sz w:val="24"/>
          <w:szCs w:val="24"/>
        </w:rPr>
        <w:t>Look in the direction that you are driving; proceed when you have a clear path.</w:t>
      </w:r>
    </w:p>
    <w:p w14:paraId="07ED0ABA" w14:textId="0A1E94CD" w:rsidR="004A342E" w:rsidRPr="00662663" w:rsidRDefault="004A342E" w:rsidP="00662663">
      <w:pPr>
        <w:pStyle w:val="ListParagraph"/>
        <w:numPr>
          <w:ilvl w:val="0"/>
          <w:numId w:val="17"/>
        </w:numPr>
        <w:tabs>
          <w:tab w:val="left" w:pos="0"/>
          <w:tab w:val="left" w:pos="720"/>
          <w:tab w:val="left" w:pos="1440"/>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Steer wide when making turns. </w:t>
      </w:r>
    </w:p>
    <w:p w14:paraId="0CAF3A1C" w14:textId="03B59434" w:rsidR="004A342E" w:rsidRPr="00662663" w:rsidRDefault="004A342E" w:rsidP="00662663">
      <w:pPr>
        <w:pStyle w:val="ListParagraph"/>
        <w:numPr>
          <w:ilvl w:val="0"/>
          <w:numId w:val="17"/>
        </w:numPr>
        <w:tabs>
          <w:tab w:val="left" w:pos="0"/>
          <w:tab w:val="left" w:pos="720"/>
          <w:tab w:val="left" w:pos="1440"/>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Do not drive up to anyone standing or working in front of a fixed object such as a stationary saw or an edge </w:t>
      </w:r>
      <w:proofErr w:type="gramStart"/>
      <w:r w:rsidRPr="00662663">
        <w:rPr>
          <w:rFonts w:ascii="Arial" w:hAnsi="Arial" w:cs="Arial"/>
          <w:spacing w:val="-3"/>
          <w:sz w:val="24"/>
          <w:szCs w:val="24"/>
        </w:rPr>
        <w:t>bander</w:t>
      </w:r>
      <w:proofErr w:type="gramEnd"/>
      <w:r w:rsidRPr="00662663">
        <w:rPr>
          <w:rFonts w:ascii="Arial" w:hAnsi="Arial" w:cs="Arial"/>
          <w:spacing w:val="-3"/>
          <w:sz w:val="24"/>
          <w:szCs w:val="24"/>
        </w:rPr>
        <w:t>.</w:t>
      </w:r>
    </w:p>
    <w:p w14:paraId="30D7AA69" w14:textId="77777777" w:rsidR="004A342E" w:rsidRPr="00662663" w:rsidRDefault="004A342E">
      <w:pPr>
        <w:tabs>
          <w:tab w:val="left" w:pos="0"/>
          <w:tab w:val="left" w:pos="720"/>
          <w:tab w:val="left" w:pos="1440"/>
          <w:tab w:val="left" w:leader="dot" w:pos="8635"/>
        </w:tabs>
        <w:suppressAutoHyphens/>
        <w:jc w:val="both"/>
        <w:rPr>
          <w:rFonts w:ascii="Arial" w:hAnsi="Arial" w:cs="Arial"/>
          <w:spacing w:val="-3"/>
          <w:sz w:val="24"/>
          <w:szCs w:val="24"/>
        </w:rPr>
      </w:pPr>
    </w:p>
    <w:p w14:paraId="7AAA7647" w14:textId="77777777" w:rsidR="004A342E" w:rsidRPr="00662663" w:rsidRDefault="004A342E">
      <w:pPr>
        <w:tabs>
          <w:tab w:val="left" w:pos="0"/>
          <w:tab w:val="left" w:pos="720"/>
          <w:tab w:val="left" w:pos="144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 xml:space="preserve">  Picking </w:t>
      </w:r>
      <w:r w:rsidR="00A7020C" w:rsidRPr="00662663">
        <w:rPr>
          <w:rFonts w:ascii="Arial" w:hAnsi="Arial" w:cs="Arial"/>
          <w:spacing w:val="-3"/>
          <w:sz w:val="24"/>
          <w:szCs w:val="24"/>
        </w:rPr>
        <w:t>up</w:t>
      </w:r>
      <w:r w:rsidRPr="00662663">
        <w:rPr>
          <w:rFonts w:ascii="Arial" w:hAnsi="Arial" w:cs="Arial"/>
          <w:spacing w:val="-3"/>
          <w:sz w:val="24"/>
          <w:szCs w:val="24"/>
        </w:rPr>
        <w:t xml:space="preserve"> a Load</w:t>
      </w:r>
    </w:p>
    <w:p w14:paraId="6B1721EC" w14:textId="79568BA5" w:rsidR="004A342E" w:rsidRPr="00662663" w:rsidRDefault="004A342E" w:rsidP="00662663">
      <w:pPr>
        <w:pStyle w:val="ListParagraph"/>
        <w:numPr>
          <w:ilvl w:val="0"/>
          <w:numId w:val="19"/>
        </w:numPr>
        <w:tabs>
          <w:tab w:val="left" w:pos="0"/>
          <w:tab w:val="left" w:pos="720"/>
          <w:tab w:val="left" w:pos="1440"/>
          <w:tab w:val="left" w:leader="dot" w:pos="8635"/>
        </w:tabs>
        <w:suppressAutoHyphens/>
        <w:rPr>
          <w:rFonts w:ascii="Arial" w:hAnsi="Arial" w:cs="Arial"/>
          <w:spacing w:val="-3"/>
          <w:sz w:val="24"/>
          <w:szCs w:val="24"/>
        </w:rPr>
      </w:pPr>
      <w:r w:rsidRPr="00662663">
        <w:rPr>
          <w:rFonts w:ascii="Arial" w:hAnsi="Arial" w:cs="Arial"/>
          <w:spacing w:val="-3"/>
          <w:sz w:val="24"/>
          <w:szCs w:val="24"/>
        </w:rPr>
        <w:t>"Square up" on the center of the load and approach it straight on with the forks in the travel position.</w:t>
      </w:r>
    </w:p>
    <w:p w14:paraId="55C25BD6" w14:textId="74400B32" w:rsidR="004A342E" w:rsidRPr="00662663" w:rsidRDefault="004A342E" w:rsidP="00662663">
      <w:pPr>
        <w:pStyle w:val="ListParagraph"/>
        <w:numPr>
          <w:ilvl w:val="0"/>
          <w:numId w:val="19"/>
        </w:numPr>
        <w:tabs>
          <w:tab w:val="left" w:pos="0"/>
          <w:tab w:val="left" w:pos="720"/>
          <w:tab w:val="left" w:pos="1440"/>
          <w:tab w:val="left" w:leader="dot" w:pos="8635"/>
        </w:tabs>
        <w:suppressAutoHyphens/>
        <w:rPr>
          <w:rFonts w:ascii="Arial" w:hAnsi="Arial" w:cs="Arial"/>
          <w:spacing w:val="-3"/>
          <w:sz w:val="24"/>
          <w:szCs w:val="24"/>
        </w:rPr>
      </w:pPr>
      <w:r w:rsidRPr="00662663">
        <w:rPr>
          <w:rFonts w:ascii="Arial" w:hAnsi="Arial" w:cs="Arial"/>
          <w:spacing w:val="-3"/>
          <w:sz w:val="24"/>
          <w:szCs w:val="24"/>
        </w:rPr>
        <w:t>Stop when the tips of your forks are about a foot from the load.</w:t>
      </w:r>
    </w:p>
    <w:p w14:paraId="5361C5FB" w14:textId="384F9798" w:rsidR="004A342E" w:rsidRPr="00662663" w:rsidRDefault="004A342E" w:rsidP="00662663">
      <w:pPr>
        <w:pStyle w:val="ListParagraph"/>
        <w:numPr>
          <w:ilvl w:val="0"/>
          <w:numId w:val="19"/>
        </w:numPr>
        <w:tabs>
          <w:tab w:val="left" w:pos="0"/>
          <w:tab w:val="left" w:pos="720"/>
          <w:tab w:val="left" w:pos="1440"/>
          <w:tab w:val="left" w:leader="dot" w:pos="8635"/>
        </w:tabs>
        <w:suppressAutoHyphens/>
        <w:rPr>
          <w:rFonts w:ascii="Arial" w:hAnsi="Arial" w:cs="Arial"/>
          <w:spacing w:val="-3"/>
          <w:sz w:val="24"/>
          <w:szCs w:val="24"/>
        </w:rPr>
      </w:pPr>
      <w:r w:rsidRPr="00662663">
        <w:rPr>
          <w:rFonts w:ascii="Arial" w:hAnsi="Arial" w:cs="Arial"/>
          <w:spacing w:val="-3"/>
          <w:sz w:val="24"/>
          <w:szCs w:val="24"/>
        </w:rPr>
        <w:t>Level the forks and slowly drive forward until the load is resting against the backrest of the mast.</w:t>
      </w:r>
    </w:p>
    <w:p w14:paraId="2E8987DB" w14:textId="7E388609" w:rsidR="004A342E" w:rsidRPr="00662663" w:rsidRDefault="004A342E" w:rsidP="00662663">
      <w:pPr>
        <w:pStyle w:val="ListParagraph"/>
        <w:numPr>
          <w:ilvl w:val="0"/>
          <w:numId w:val="19"/>
        </w:numPr>
        <w:tabs>
          <w:tab w:val="left" w:pos="0"/>
          <w:tab w:val="left" w:pos="720"/>
          <w:tab w:val="left" w:pos="1440"/>
          <w:tab w:val="left" w:leader="dot" w:pos="8635"/>
        </w:tabs>
        <w:suppressAutoHyphens/>
        <w:rPr>
          <w:rFonts w:ascii="Arial" w:hAnsi="Arial" w:cs="Arial"/>
          <w:spacing w:val="-3"/>
          <w:sz w:val="24"/>
          <w:szCs w:val="24"/>
        </w:rPr>
      </w:pPr>
      <w:r w:rsidRPr="00662663">
        <w:rPr>
          <w:rFonts w:ascii="Arial" w:hAnsi="Arial" w:cs="Arial"/>
          <w:spacing w:val="-3"/>
          <w:sz w:val="24"/>
          <w:szCs w:val="24"/>
        </w:rPr>
        <w:t>Lift the load high enough to clear whatever is under it.</w:t>
      </w:r>
    </w:p>
    <w:p w14:paraId="73253DBB" w14:textId="3C54F736" w:rsidR="004A342E" w:rsidRPr="00662663" w:rsidRDefault="004A342E" w:rsidP="00662663">
      <w:pPr>
        <w:pStyle w:val="ListParagraph"/>
        <w:numPr>
          <w:ilvl w:val="0"/>
          <w:numId w:val="19"/>
        </w:numPr>
        <w:tabs>
          <w:tab w:val="left" w:pos="0"/>
          <w:tab w:val="left" w:pos="720"/>
          <w:tab w:val="left" w:pos="1440"/>
          <w:tab w:val="left" w:leader="dot" w:pos="8635"/>
        </w:tabs>
        <w:suppressAutoHyphens/>
        <w:rPr>
          <w:rFonts w:ascii="Arial" w:hAnsi="Arial" w:cs="Arial"/>
          <w:spacing w:val="-3"/>
          <w:sz w:val="24"/>
          <w:szCs w:val="24"/>
        </w:rPr>
      </w:pPr>
      <w:r w:rsidRPr="00662663">
        <w:rPr>
          <w:rFonts w:ascii="Arial" w:hAnsi="Arial" w:cs="Arial"/>
          <w:spacing w:val="-3"/>
          <w:sz w:val="24"/>
          <w:szCs w:val="24"/>
        </w:rPr>
        <w:t>Back up about one foot, then slowly tilt the mast backwards to stabilize the load.</w:t>
      </w:r>
    </w:p>
    <w:p w14:paraId="7196D064" w14:textId="77777777" w:rsidR="004A342E" w:rsidRPr="00662663" w:rsidRDefault="004A342E">
      <w:pPr>
        <w:tabs>
          <w:tab w:val="left" w:pos="0"/>
          <w:tab w:val="left" w:pos="720"/>
          <w:tab w:val="left" w:pos="1440"/>
          <w:tab w:val="left" w:leader="dot" w:pos="8635"/>
        </w:tabs>
        <w:suppressAutoHyphens/>
        <w:jc w:val="both"/>
        <w:rPr>
          <w:rFonts w:ascii="Arial" w:hAnsi="Arial" w:cs="Arial"/>
          <w:spacing w:val="-3"/>
          <w:sz w:val="24"/>
          <w:szCs w:val="24"/>
        </w:rPr>
      </w:pPr>
    </w:p>
    <w:p w14:paraId="7D22D92F" w14:textId="77777777" w:rsidR="004A342E" w:rsidRPr="00662663" w:rsidRDefault="004A342E">
      <w:pPr>
        <w:tabs>
          <w:tab w:val="left" w:pos="0"/>
          <w:tab w:val="left" w:pos="720"/>
          <w:tab w:val="left" w:pos="144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 xml:space="preserve">  Putting a Load Down</w:t>
      </w:r>
    </w:p>
    <w:p w14:paraId="5E41F29A" w14:textId="4DB8EFF6" w:rsidR="004A342E" w:rsidRPr="00662663" w:rsidRDefault="004A342E" w:rsidP="00662663">
      <w:pPr>
        <w:pStyle w:val="ListParagraph"/>
        <w:numPr>
          <w:ilvl w:val="0"/>
          <w:numId w:val="21"/>
        </w:numPr>
        <w:tabs>
          <w:tab w:val="left" w:pos="0"/>
          <w:tab w:val="left" w:pos="720"/>
          <w:tab w:val="left" w:pos="1440"/>
          <w:tab w:val="left" w:leader="dot" w:pos="8635"/>
        </w:tabs>
        <w:suppressAutoHyphens/>
        <w:rPr>
          <w:rFonts w:ascii="Arial" w:hAnsi="Arial" w:cs="Arial"/>
          <w:spacing w:val="-3"/>
          <w:sz w:val="24"/>
          <w:szCs w:val="24"/>
        </w:rPr>
      </w:pPr>
      <w:r w:rsidRPr="00662663">
        <w:rPr>
          <w:rFonts w:ascii="Arial" w:hAnsi="Arial" w:cs="Arial"/>
          <w:spacing w:val="-3"/>
          <w:sz w:val="24"/>
          <w:szCs w:val="24"/>
        </w:rPr>
        <w:t>Square up and stop about one foot from the desired location.</w:t>
      </w:r>
    </w:p>
    <w:p w14:paraId="07D4891F" w14:textId="23FA838F" w:rsidR="004A342E" w:rsidRPr="00662663" w:rsidRDefault="004A342E" w:rsidP="00662663">
      <w:pPr>
        <w:pStyle w:val="ListParagraph"/>
        <w:numPr>
          <w:ilvl w:val="0"/>
          <w:numId w:val="21"/>
        </w:numPr>
        <w:tabs>
          <w:tab w:val="left" w:pos="0"/>
          <w:tab w:val="left" w:pos="720"/>
          <w:tab w:val="left" w:pos="1440"/>
          <w:tab w:val="left" w:leader="dot" w:pos="8635"/>
        </w:tabs>
        <w:suppressAutoHyphens/>
        <w:rPr>
          <w:rFonts w:ascii="Arial" w:hAnsi="Arial" w:cs="Arial"/>
          <w:spacing w:val="-3"/>
          <w:sz w:val="24"/>
          <w:szCs w:val="24"/>
        </w:rPr>
      </w:pPr>
      <w:r w:rsidRPr="00662663">
        <w:rPr>
          <w:rFonts w:ascii="Arial" w:hAnsi="Arial" w:cs="Arial"/>
          <w:spacing w:val="-3"/>
          <w:sz w:val="24"/>
          <w:szCs w:val="24"/>
        </w:rPr>
        <w:t>Level the forks and drive to the loading spot.</w:t>
      </w:r>
    </w:p>
    <w:p w14:paraId="30F5EA99" w14:textId="63999831" w:rsidR="004A342E" w:rsidRPr="00662663" w:rsidRDefault="004A342E" w:rsidP="00662663">
      <w:pPr>
        <w:pStyle w:val="ListParagraph"/>
        <w:numPr>
          <w:ilvl w:val="0"/>
          <w:numId w:val="21"/>
        </w:numPr>
        <w:tabs>
          <w:tab w:val="left" w:pos="0"/>
          <w:tab w:val="left" w:pos="720"/>
          <w:tab w:val="left" w:pos="1440"/>
          <w:tab w:val="left" w:leader="dot" w:pos="8635"/>
        </w:tabs>
        <w:suppressAutoHyphens/>
        <w:rPr>
          <w:rFonts w:ascii="Arial" w:hAnsi="Arial" w:cs="Arial"/>
          <w:spacing w:val="-3"/>
          <w:sz w:val="24"/>
          <w:szCs w:val="24"/>
        </w:rPr>
      </w:pPr>
      <w:r w:rsidRPr="00662663">
        <w:rPr>
          <w:rFonts w:ascii="Arial" w:hAnsi="Arial" w:cs="Arial"/>
          <w:spacing w:val="-3"/>
          <w:sz w:val="24"/>
          <w:szCs w:val="24"/>
        </w:rPr>
        <w:t>Slowly lower the load to the ground, truck bed or other loading surface.</w:t>
      </w:r>
    </w:p>
    <w:p w14:paraId="0ED1E881" w14:textId="6CDE9A13" w:rsidR="004A342E" w:rsidRPr="00662663" w:rsidRDefault="004A342E" w:rsidP="00662663">
      <w:pPr>
        <w:pStyle w:val="ListParagraph"/>
        <w:numPr>
          <w:ilvl w:val="0"/>
          <w:numId w:val="21"/>
        </w:numPr>
        <w:tabs>
          <w:tab w:val="left" w:pos="0"/>
          <w:tab w:val="left" w:pos="720"/>
          <w:tab w:val="left" w:pos="1440"/>
          <w:tab w:val="left" w:leader="dot" w:pos="8635"/>
        </w:tabs>
        <w:suppressAutoHyphens/>
        <w:rPr>
          <w:rFonts w:ascii="Arial" w:hAnsi="Arial" w:cs="Arial"/>
          <w:spacing w:val="-3"/>
          <w:sz w:val="24"/>
          <w:szCs w:val="24"/>
        </w:rPr>
      </w:pPr>
      <w:r w:rsidRPr="00662663">
        <w:rPr>
          <w:rFonts w:ascii="Arial" w:hAnsi="Arial" w:cs="Arial"/>
          <w:spacing w:val="-3"/>
          <w:sz w:val="24"/>
          <w:szCs w:val="24"/>
        </w:rPr>
        <w:t>Tilt the forks slightly forward so that you do not hook the load.</w:t>
      </w:r>
    </w:p>
    <w:p w14:paraId="271C49D9" w14:textId="65FE822A" w:rsidR="004A342E" w:rsidRPr="00662663" w:rsidRDefault="004A342E" w:rsidP="00662663">
      <w:pPr>
        <w:pStyle w:val="ListParagraph"/>
        <w:numPr>
          <w:ilvl w:val="0"/>
          <w:numId w:val="21"/>
        </w:numPr>
        <w:tabs>
          <w:tab w:val="left" w:pos="0"/>
          <w:tab w:val="left" w:pos="720"/>
          <w:tab w:val="left" w:pos="1440"/>
          <w:tab w:val="left" w:leader="dot" w:pos="8635"/>
        </w:tabs>
        <w:suppressAutoHyphens/>
        <w:rPr>
          <w:rFonts w:ascii="Arial" w:hAnsi="Arial" w:cs="Arial"/>
          <w:spacing w:val="-3"/>
          <w:sz w:val="24"/>
          <w:szCs w:val="24"/>
        </w:rPr>
      </w:pPr>
      <w:r w:rsidRPr="00662663">
        <w:rPr>
          <w:rFonts w:ascii="Arial" w:hAnsi="Arial" w:cs="Arial"/>
          <w:spacing w:val="-3"/>
          <w:sz w:val="24"/>
          <w:szCs w:val="24"/>
        </w:rPr>
        <w:t>When the path behind you is clear of obstructions, back straight out until the forks have cleared the loading surface.</w:t>
      </w:r>
    </w:p>
    <w:p w14:paraId="34FF1C98" w14:textId="77777777" w:rsidR="004A342E" w:rsidRPr="00662663" w:rsidRDefault="004A342E">
      <w:pPr>
        <w:tabs>
          <w:tab w:val="left" w:pos="0"/>
          <w:tab w:val="left" w:pos="720"/>
          <w:tab w:val="left" w:pos="1440"/>
          <w:tab w:val="left" w:leader="dot" w:pos="8635"/>
        </w:tabs>
        <w:suppressAutoHyphens/>
        <w:jc w:val="both"/>
        <w:rPr>
          <w:rFonts w:ascii="Arial" w:hAnsi="Arial" w:cs="Arial"/>
          <w:spacing w:val="-3"/>
          <w:sz w:val="24"/>
          <w:szCs w:val="24"/>
        </w:rPr>
      </w:pPr>
    </w:p>
    <w:p w14:paraId="479FB3D8" w14:textId="77777777" w:rsidR="004A342E" w:rsidRPr="00662663" w:rsidRDefault="004A342E">
      <w:pPr>
        <w:tabs>
          <w:tab w:val="left" w:pos="0"/>
          <w:tab w:val="left" w:pos="720"/>
          <w:tab w:val="left" w:pos="144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 xml:space="preserve">  Shutting Off the Forklift</w:t>
      </w:r>
    </w:p>
    <w:p w14:paraId="395B73F2" w14:textId="30BA7AF2" w:rsidR="004A342E" w:rsidRPr="00662663" w:rsidRDefault="004A342E" w:rsidP="00662663">
      <w:pPr>
        <w:numPr>
          <w:ilvl w:val="0"/>
          <w:numId w:val="23"/>
        </w:numPr>
        <w:tabs>
          <w:tab w:val="left" w:pos="0"/>
          <w:tab w:val="left" w:pos="720"/>
          <w:tab w:val="left" w:pos="1440"/>
          <w:tab w:val="left" w:leader="dot" w:pos="8635"/>
        </w:tabs>
        <w:suppressAutoHyphens/>
        <w:rPr>
          <w:rFonts w:ascii="Arial" w:hAnsi="Arial" w:cs="Arial"/>
          <w:spacing w:val="-3"/>
          <w:sz w:val="24"/>
          <w:szCs w:val="24"/>
        </w:rPr>
      </w:pPr>
      <w:r w:rsidRPr="00662663">
        <w:rPr>
          <w:rFonts w:ascii="Arial" w:hAnsi="Arial" w:cs="Arial"/>
          <w:spacing w:val="-3"/>
          <w:sz w:val="24"/>
          <w:szCs w:val="24"/>
        </w:rPr>
        <w:t>Lower the mast completely, leave the forklift in gear and turn off the engine before leaving</w:t>
      </w:r>
      <w:r w:rsidR="00662663">
        <w:rPr>
          <w:rFonts w:ascii="Arial" w:hAnsi="Arial" w:cs="Arial"/>
          <w:spacing w:val="-3"/>
          <w:sz w:val="24"/>
          <w:szCs w:val="24"/>
        </w:rPr>
        <w:t xml:space="preserve"> t</w:t>
      </w:r>
      <w:r w:rsidRPr="00662663">
        <w:rPr>
          <w:rFonts w:ascii="Arial" w:hAnsi="Arial" w:cs="Arial"/>
          <w:spacing w:val="-3"/>
          <w:sz w:val="24"/>
          <w:szCs w:val="24"/>
        </w:rPr>
        <w:t>he forklift.</w:t>
      </w:r>
    </w:p>
    <w:p w14:paraId="6D072C0D" w14:textId="77777777" w:rsidR="004A342E" w:rsidRPr="00662663" w:rsidRDefault="004A342E">
      <w:pPr>
        <w:tabs>
          <w:tab w:val="left" w:pos="0"/>
          <w:tab w:val="left" w:pos="720"/>
          <w:tab w:val="left" w:pos="1440"/>
          <w:tab w:val="left" w:leader="dot" w:pos="8635"/>
        </w:tabs>
        <w:suppressAutoHyphens/>
        <w:jc w:val="both"/>
        <w:rPr>
          <w:rFonts w:ascii="Arial" w:hAnsi="Arial" w:cs="Arial"/>
          <w:spacing w:val="-3"/>
          <w:sz w:val="24"/>
          <w:szCs w:val="24"/>
        </w:rPr>
      </w:pPr>
    </w:p>
    <w:p w14:paraId="57B86995" w14:textId="77777777" w:rsidR="004A342E" w:rsidRPr="00662663" w:rsidRDefault="004A342E">
      <w:pPr>
        <w:tabs>
          <w:tab w:val="left" w:pos="0"/>
          <w:tab w:val="left" w:pos="720"/>
          <w:tab w:val="left" w:pos="144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SAWYERS/FABRICATORS</w:t>
      </w:r>
    </w:p>
    <w:p w14:paraId="26DE5A17" w14:textId="77777777" w:rsidR="004A342E" w:rsidRPr="00662663" w:rsidRDefault="004A342E">
      <w:pPr>
        <w:tabs>
          <w:tab w:val="left" w:pos="0"/>
          <w:tab w:val="left" w:pos="720"/>
          <w:tab w:val="left" w:pos="1440"/>
          <w:tab w:val="left" w:leader="dot" w:pos="8635"/>
        </w:tabs>
        <w:suppressAutoHyphens/>
        <w:jc w:val="both"/>
        <w:rPr>
          <w:rFonts w:ascii="Arial" w:hAnsi="Arial" w:cs="Arial"/>
          <w:spacing w:val="-3"/>
          <w:sz w:val="24"/>
          <w:szCs w:val="24"/>
        </w:rPr>
      </w:pPr>
      <w:bookmarkStart w:id="7" w:name="a7"/>
      <w:bookmarkEnd w:id="7"/>
      <w:r w:rsidRPr="00662663">
        <w:rPr>
          <w:rFonts w:ascii="Arial" w:hAnsi="Arial" w:cs="Arial"/>
          <w:spacing w:val="-3"/>
          <w:sz w:val="24"/>
          <w:szCs w:val="24"/>
        </w:rPr>
        <w:t>General Rules</w:t>
      </w:r>
    </w:p>
    <w:p w14:paraId="6A35C1F0" w14:textId="7202099F" w:rsidR="004A342E" w:rsidRPr="00662663" w:rsidRDefault="004A342E" w:rsidP="00662663">
      <w:pPr>
        <w:pStyle w:val="ListParagraph"/>
        <w:numPr>
          <w:ilvl w:val="0"/>
          <w:numId w:val="24"/>
        </w:numPr>
        <w:tabs>
          <w:tab w:val="left" w:pos="0"/>
          <w:tab w:val="left" w:pos="720"/>
          <w:tab w:val="left" w:pos="144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 xml:space="preserve">Follow the manufacturer's instructions for repairing, calibrating, </w:t>
      </w:r>
      <w:r w:rsidR="006E6972" w:rsidRPr="00662663">
        <w:rPr>
          <w:rFonts w:ascii="Arial" w:hAnsi="Arial" w:cs="Arial"/>
          <w:spacing w:val="-3"/>
          <w:sz w:val="24"/>
          <w:szCs w:val="24"/>
        </w:rPr>
        <w:t>replacing,</w:t>
      </w:r>
      <w:r w:rsidRPr="00662663">
        <w:rPr>
          <w:rFonts w:ascii="Arial" w:hAnsi="Arial" w:cs="Arial"/>
          <w:spacing w:val="-3"/>
          <w:sz w:val="24"/>
          <w:szCs w:val="24"/>
        </w:rPr>
        <w:t xml:space="preserve"> and operating the power saw equipment you will be using.</w:t>
      </w:r>
    </w:p>
    <w:p w14:paraId="2D9FE48C" w14:textId="4DB8F067" w:rsidR="004A342E" w:rsidRPr="00662663" w:rsidRDefault="004A342E" w:rsidP="00662663">
      <w:pPr>
        <w:pStyle w:val="ListParagraph"/>
        <w:numPr>
          <w:ilvl w:val="0"/>
          <w:numId w:val="24"/>
        </w:numPr>
        <w:tabs>
          <w:tab w:val="left" w:pos="0"/>
          <w:tab w:val="left" w:pos="720"/>
          <w:tab w:val="left" w:pos="144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Do not operate a power saw on which you have not been trained.</w:t>
      </w:r>
    </w:p>
    <w:p w14:paraId="539D8278" w14:textId="3533D02E" w:rsidR="004A342E" w:rsidRPr="00662663" w:rsidRDefault="004A342E" w:rsidP="00662663">
      <w:pPr>
        <w:pStyle w:val="ListParagraph"/>
        <w:numPr>
          <w:ilvl w:val="0"/>
          <w:numId w:val="24"/>
        </w:numPr>
        <w:tabs>
          <w:tab w:val="left" w:pos="0"/>
          <w:tab w:val="left" w:pos="720"/>
          <w:tab w:val="left" w:pos="144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Do not wear gloves while operating a power saw.</w:t>
      </w:r>
    </w:p>
    <w:p w14:paraId="10F3CE86" w14:textId="7EF57E93" w:rsidR="004A342E" w:rsidRPr="00662663" w:rsidRDefault="004A342E" w:rsidP="00662663">
      <w:pPr>
        <w:pStyle w:val="ListParagraph"/>
        <w:numPr>
          <w:ilvl w:val="0"/>
          <w:numId w:val="24"/>
        </w:numPr>
        <w:tabs>
          <w:tab w:val="left" w:pos="0"/>
          <w:tab w:val="left" w:pos="720"/>
          <w:tab w:val="left" w:pos="144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 xml:space="preserve">Clear all wood scraps, </w:t>
      </w:r>
      <w:r w:rsidR="00662663" w:rsidRPr="00662663">
        <w:rPr>
          <w:rFonts w:ascii="Arial" w:hAnsi="Arial" w:cs="Arial"/>
          <w:spacing w:val="-3"/>
          <w:sz w:val="24"/>
          <w:szCs w:val="24"/>
        </w:rPr>
        <w:t>accumulate</w:t>
      </w:r>
      <w:r w:rsidRPr="00662663">
        <w:rPr>
          <w:rFonts w:ascii="Arial" w:hAnsi="Arial" w:cs="Arial"/>
          <w:spacing w:val="-3"/>
          <w:sz w:val="24"/>
          <w:szCs w:val="24"/>
        </w:rPr>
        <w:t xml:space="preserve"> saw dust and other debris from the saw cutting area before performing cutting operations.</w:t>
      </w:r>
    </w:p>
    <w:p w14:paraId="76698115" w14:textId="0EA8C9C7" w:rsidR="004A342E" w:rsidRPr="00662663" w:rsidRDefault="004A342E" w:rsidP="00662663">
      <w:pPr>
        <w:pStyle w:val="ListParagraph"/>
        <w:numPr>
          <w:ilvl w:val="0"/>
          <w:numId w:val="24"/>
        </w:numPr>
        <w:tabs>
          <w:tab w:val="left" w:pos="0"/>
          <w:tab w:val="left" w:pos="720"/>
          <w:tab w:val="left" w:pos="144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Use a brush or a push stick to clean saw dust and wood scrap from around the saw blade; do not use your hands.</w:t>
      </w:r>
    </w:p>
    <w:p w14:paraId="15405E18" w14:textId="4314E009" w:rsidR="004A342E" w:rsidRPr="00662663" w:rsidRDefault="004A342E" w:rsidP="00662663">
      <w:pPr>
        <w:pStyle w:val="ListParagraph"/>
        <w:numPr>
          <w:ilvl w:val="0"/>
          <w:numId w:val="24"/>
        </w:numPr>
        <w:tabs>
          <w:tab w:val="left" w:pos="0"/>
          <w:tab w:val="left" w:pos="720"/>
          <w:tab w:val="left" w:pos="144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Do not alter the anti-kickback device or blade guard.</w:t>
      </w:r>
    </w:p>
    <w:p w14:paraId="627C2682" w14:textId="036DF487" w:rsidR="004A342E" w:rsidRPr="00662663" w:rsidRDefault="004A342E" w:rsidP="00662663">
      <w:pPr>
        <w:pStyle w:val="ListParagraph"/>
        <w:numPr>
          <w:ilvl w:val="0"/>
          <w:numId w:val="24"/>
        </w:numPr>
        <w:tabs>
          <w:tab w:val="left" w:pos="0"/>
          <w:tab w:val="left" w:pos="720"/>
          <w:tab w:val="left" w:pos="144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Do not use a saw blade that is cracked or bent, or that has missing teeth.</w:t>
      </w:r>
    </w:p>
    <w:p w14:paraId="751C8838" w14:textId="08BC9314" w:rsidR="004A342E" w:rsidRPr="00662663" w:rsidRDefault="004A342E" w:rsidP="00662663">
      <w:pPr>
        <w:pStyle w:val="ListParagraph"/>
        <w:numPr>
          <w:ilvl w:val="0"/>
          <w:numId w:val="24"/>
        </w:numPr>
        <w:tabs>
          <w:tab w:val="left" w:pos="0"/>
          <w:tab w:val="left" w:pos="720"/>
          <w:tab w:val="left" w:pos="1440"/>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If the saw blade breaks during operation, follow this procedure:</w:t>
      </w:r>
    </w:p>
    <w:p w14:paraId="3DB932E9" w14:textId="293349F1" w:rsidR="004A342E" w:rsidRPr="00662663" w:rsidRDefault="004A342E" w:rsidP="00662663">
      <w:pPr>
        <w:pStyle w:val="ListParagraph"/>
        <w:numPr>
          <w:ilvl w:val="1"/>
          <w:numId w:val="24"/>
        </w:numPr>
        <w:tabs>
          <w:tab w:val="left" w:pos="0"/>
          <w:tab w:val="left" w:pos="720"/>
          <w:tab w:val="left" w:pos="1393"/>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Shut off the power.</w:t>
      </w:r>
    </w:p>
    <w:p w14:paraId="28A570E7" w14:textId="2C7D4A49" w:rsidR="004A342E" w:rsidRPr="00662663" w:rsidRDefault="004A342E" w:rsidP="00662663">
      <w:pPr>
        <w:pStyle w:val="ListParagraph"/>
        <w:numPr>
          <w:ilvl w:val="1"/>
          <w:numId w:val="24"/>
        </w:numPr>
        <w:tabs>
          <w:tab w:val="left" w:pos="0"/>
          <w:tab w:val="left" w:pos="720"/>
          <w:tab w:val="left" w:pos="1393"/>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Lock the start switch in the "Off" position.</w:t>
      </w:r>
    </w:p>
    <w:p w14:paraId="7E1E3C16" w14:textId="54D3BEEF" w:rsidR="004A342E" w:rsidRPr="00662663" w:rsidRDefault="004A342E" w:rsidP="00662663">
      <w:pPr>
        <w:pStyle w:val="ListParagraph"/>
        <w:numPr>
          <w:ilvl w:val="1"/>
          <w:numId w:val="24"/>
        </w:numPr>
        <w:tabs>
          <w:tab w:val="left" w:pos="0"/>
          <w:tab w:val="left" w:pos="720"/>
          <w:tab w:val="left" w:pos="1393"/>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lastRenderedPageBreak/>
        <w:t>Do not attempt to remove any part of the saw blade unt</w:t>
      </w:r>
      <w:r w:rsidR="00A7020C" w:rsidRPr="00662663">
        <w:rPr>
          <w:rFonts w:ascii="Arial" w:hAnsi="Arial" w:cs="Arial"/>
          <w:spacing w:val="-3"/>
          <w:sz w:val="24"/>
          <w:szCs w:val="24"/>
        </w:rPr>
        <w:t xml:space="preserve">il the saw blade has completely </w:t>
      </w:r>
      <w:r w:rsidRPr="00662663">
        <w:rPr>
          <w:rFonts w:ascii="Arial" w:hAnsi="Arial" w:cs="Arial"/>
          <w:spacing w:val="-3"/>
          <w:sz w:val="24"/>
          <w:szCs w:val="24"/>
        </w:rPr>
        <w:t>stopped.</w:t>
      </w:r>
    </w:p>
    <w:p w14:paraId="3E6F6E30" w14:textId="5B36C7D6" w:rsidR="004A342E" w:rsidRPr="00662663" w:rsidRDefault="004A342E" w:rsidP="00662663">
      <w:pPr>
        <w:pStyle w:val="ListParagraph"/>
        <w:numPr>
          <w:ilvl w:val="0"/>
          <w:numId w:val="24"/>
        </w:numPr>
        <w:tabs>
          <w:tab w:val="left" w:pos="0"/>
          <w:tab w:val="left" w:pos="720"/>
          <w:tab w:val="left" w:pos="1393"/>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Lock and/or tag damaged power saws "Out of Service</w:t>
      </w:r>
      <w:r w:rsidR="006E6972" w:rsidRPr="00662663">
        <w:rPr>
          <w:rFonts w:ascii="Arial" w:hAnsi="Arial" w:cs="Arial"/>
          <w:spacing w:val="-3"/>
          <w:sz w:val="24"/>
          <w:szCs w:val="24"/>
        </w:rPr>
        <w:t>.”</w:t>
      </w:r>
    </w:p>
    <w:p w14:paraId="6572F7DC" w14:textId="31F9CFA1" w:rsidR="004A342E" w:rsidRPr="00662663" w:rsidRDefault="004A342E" w:rsidP="00662663">
      <w:pPr>
        <w:pStyle w:val="ListParagraph"/>
        <w:numPr>
          <w:ilvl w:val="0"/>
          <w:numId w:val="24"/>
        </w:numPr>
        <w:tabs>
          <w:tab w:val="left" w:pos="0"/>
          <w:tab w:val="left" w:pos="720"/>
          <w:tab w:val="left" w:pos="1393"/>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 xml:space="preserve">Do not remove, </w:t>
      </w:r>
      <w:r w:rsidR="006E6972" w:rsidRPr="00662663">
        <w:rPr>
          <w:rFonts w:ascii="Arial" w:hAnsi="Arial" w:cs="Arial"/>
          <w:spacing w:val="-3"/>
          <w:sz w:val="24"/>
          <w:szCs w:val="24"/>
        </w:rPr>
        <w:t>cover,</w:t>
      </w:r>
      <w:r w:rsidRPr="00662663">
        <w:rPr>
          <w:rFonts w:ascii="Arial" w:hAnsi="Arial" w:cs="Arial"/>
          <w:spacing w:val="-3"/>
          <w:sz w:val="24"/>
          <w:szCs w:val="24"/>
        </w:rPr>
        <w:t xml:space="preserve"> or alter warning tags on any part of a power saw.</w:t>
      </w:r>
    </w:p>
    <w:p w14:paraId="025EB44A" w14:textId="7033BF38" w:rsidR="004A342E" w:rsidRPr="00662663" w:rsidRDefault="004A342E" w:rsidP="00662663">
      <w:pPr>
        <w:pStyle w:val="ListParagraph"/>
        <w:numPr>
          <w:ilvl w:val="0"/>
          <w:numId w:val="24"/>
        </w:numPr>
        <w:tabs>
          <w:tab w:val="left" w:pos="0"/>
          <w:tab w:val="left" w:pos="720"/>
          <w:tab w:val="left" w:pos="1393"/>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Do not remove locks placed by another employee.</w:t>
      </w:r>
    </w:p>
    <w:p w14:paraId="19C9C82F" w14:textId="45274025" w:rsidR="004A342E" w:rsidRPr="00662663" w:rsidRDefault="004A342E" w:rsidP="00662663">
      <w:pPr>
        <w:pStyle w:val="ListParagraph"/>
        <w:numPr>
          <w:ilvl w:val="0"/>
          <w:numId w:val="24"/>
        </w:numPr>
        <w:tabs>
          <w:tab w:val="left" w:pos="0"/>
          <w:tab w:val="left" w:pos="720"/>
          <w:tab w:val="left" w:pos="1393"/>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Keep your hands away from the exposed blade.</w:t>
      </w:r>
    </w:p>
    <w:p w14:paraId="608DFDD7" w14:textId="084AA1F9" w:rsidR="004A342E" w:rsidRPr="00662663" w:rsidRDefault="004A342E" w:rsidP="00662663">
      <w:pPr>
        <w:pStyle w:val="ListParagraph"/>
        <w:numPr>
          <w:ilvl w:val="0"/>
          <w:numId w:val="24"/>
        </w:numPr>
        <w:tabs>
          <w:tab w:val="left" w:pos="0"/>
          <w:tab w:val="left" w:pos="720"/>
          <w:tab w:val="left" w:pos="1393"/>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Operate the saw at full cutting speed.</w:t>
      </w:r>
    </w:p>
    <w:p w14:paraId="13922102" w14:textId="7F8186E1" w:rsidR="004A342E" w:rsidRPr="00662663" w:rsidRDefault="004A342E" w:rsidP="00662663">
      <w:pPr>
        <w:pStyle w:val="ListParagraph"/>
        <w:numPr>
          <w:ilvl w:val="0"/>
          <w:numId w:val="24"/>
        </w:numPr>
        <w:tabs>
          <w:tab w:val="left" w:pos="0"/>
          <w:tab w:val="left" w:pos="720"/>
          <w:tab w:val="left" w:pos="1393"/>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When using the power saw, do not reach across the cutting operation.</w:t>
      </w:r>
    </w:p>
    <w:p w14:paraId="1D89823D" w14:textId="33A91858" w:rsidR="004A342E" w:rsidRPr="00662663" w:rsidRDefault="004A342E" w:rsidP="00662663">
      <w:pPr>
        <w:pStyle w:val="ListParagraph"/>
        <w:numPr>
          <w:ilvl w:val="0"/>
          <w:numId w:val="24"/>
        </w:numPr>
        <w:tabs>
          <w:tab w:val="left" w:pos="0"/>
          <w:tab w:val="left" w:pos="720"/>
          <w:tab w:val="left" w:pos="1393"/>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Do not leave a running power saw unattended.</w:t>
      </w:r>
    </w:p>
    <w:p w14:paraId="077B94B8" w14:textId="27633D69" w:rsidR="004A342E" w:rsidRPr="00662663" w:rsidRDefault="004A342E" w:rsidP="00662663">
      <w:pPr>
        <w:pStyle w:val="ListParagraph"/>
        <w:numPr>
          <w:ilvl w:val="0"/>
          <w:numId w:val="24"/>
        </w:numPr>
        <w:tabs>
          <w:tab w:val="left" w:pos="0"/>
          <w:tab w:val="left" w:pos="720"/>
          <w:tab w:val="left" w:pos="1393"/>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Stop cutting operations if something or someone distracts you.</w:t>
      </w:r>
    </w:p>
    <w:p w14:paraId="48A21919"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p>
    <w:p w14:paraId="27D3187D"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bookmarkStart w:id="8" w:name="a8"/>
      <w:bookmarkEnd w:id="8"/>
      <w:r w:rsidRPr="00662663">
        <w:rPr>
          <w:rFonts w:ascii="Arial" w:hAnsi="Arial" w:cs="Arial"/>
          <w:spacing w:val="-3"/>
          <w:sz w:val="24"/>
          <w:szCs w:val="24"/>
        </w:rPr>
        <w:t>Panel Saw (vertical and horizontal)</w:t>
      </w:r>
    </w:p>
    <w:p w14:paraId="1D8F435C" w14:textId="63F9B248" w:rsidR="004A342E" w:rsidRPr="00662663" w:rsidRDefault="004A342E" w:rsidP="00662663">
      <w:pPr>
        <w:pStyle w:val="ListParagraph"/>
        <w:numPr>
          <w:ilvl w:val="0"/>
          <w:numId w:val="26"/>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Use a lumber rest such as a </w:t>
      </w:r>
      <w:r w:rsidR="006E6972" w:rsidRPr="00662663">
        <w:rPr>
          <w:rFonts w:ascii="Arial" w:hAnsi="Arial" w:cs="Arial"/>
          <w:spacing w:val="-3"/>
          <w:sz w:val="24"/>
          <w:szCs w:val="24"/>
        </w:rPr>
        <w:t>sawhorse</w:t>
      </w:r>
      <w:r w:rsidRPr="00662663">
        <w:rPr>
          <w:rFonts w:ascii="Arial" w:hAnsi="Arial" w:cs="Arial"/>
          <w:spacing w:val="-3"/>
          <w:sz w:val="24"/>
          <w:szCs w:val="24"/>
        </w:rPr>
        <w:t xml:space="preserve"> to guide lumber that is 8 feet in length or greater from the scissor lift to the horizontal panel saw.</w:t>
      </w:r>
    </w:p>
    <w:p w14:paraId="53F461B5" w14:textId="7206E7EB" w:rsidR="004A342E" w:rsidRPr="00662663" w:rsidRDefault="004A342E" w:rsidP="00662663">
      <w:pPr>
        <w:pStyle w:val="ListParagraph"/>
        <w:numPr>
          <w:ilvl w:val="0"/>
          <w:numId w:val="26"/>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Get assistance when placing a large sheet of wood onto the vertical panel saw.</w:t>
      </w:r>
    </w:p>
    <w:p w14:paraId="5C90C7AD" w14:textId="3F6CB220" w:rsidR="004A342E" w:rsidRPr="00662663" w:rsidRDefault="004A342E" w:rsidP="00662663">
      <w:pPr>
        <w:pStyle w:val="ListParagraph"/>
        <w:numPr>
          <w:ilvl w:val="0"/>
          <w:numId w:val="26"/>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Adjust the fence and blade depth before turning the power switch to the "On" position.</w:t>
      </w:r>
    </w:p>
    <w:p w14:paraId="5E2F7635" w14:textId="486F9EEB" w:rsidR="004A342E" w:rsidRPr="00662663" w:rsidRDefault="004A342E" w:rsidP="00662663">
      <w:pPr>
        <w:pStyle w:val="ListParagraph"/>
        <w:numPr>
          <w:ilvl w:val="0"/>
          <w:numId w:val="26"/>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Set the work piece securely against the back fence before beginning the cut.</w:t>
      </w:r>
    </w:p>
    <w:p w14:paraId="4A8C7177" w14:textId="730E1181" w:rsidR="004A342E" w:rsidRPr="00662663" w:rsidRDefault="004A342E" w:rsidP="00662663">
      <w:pPr>
        <w:pStyle w:val="ListParagraph"/>
        <w:numPr>
          <w:ilvl w:val="0"/>
          <w:numId w:val="26"/>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Grip the vertical panel saw only </w:t>
      </w:r>
      <w:proofErr w:type="gramStart"/>
      <w:r w:rsidRPr="00662663">
        <w:rPr>
          <w:rFonts w:ascii="Arial" w:hAnsi="Arial" w:cs="Arial"/>
          <w:spacing w:val="-3"/>
          <w:sz w:val="24"/>
          <w:szCs w:val="24"/>
        </w:rPr>
        <w:t>by</w:t>
      </w:r>
      <w:proofErr w:type="gramEnd"/>
      <w:r w:rsidRPr="00662663">
        <w:rPr>
          <w:rFonts w:ascii="Arial" w:hAnsi="Arial" w:cs="Arial"/>
          <w:spacing w:val="-3"/>
          <w:sz w:val="24"/>
          <w:szCs w:val="24"/>
        </w:rPr>
        <w:t xml:space="preserve"> its handles when operating the saw.</w:t>
      </w:r>
    </w:p>
    <w:p w14:paraId="6BD18F9B"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p>
    <w:p w14:paraId="4B6DB413"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bookmarkStart w:id="9" w:name="a9"/>
      <w:bookmarkEnd w:id="9"/>
      <w:r w:rsidRPr="00662663">
        <w:rPr>
          <w:rFonts w:ascii="Arial" w:hAnsi="Arial" w:cs="Arial"/>
          <w:spacing w:val="-3"/>
          <w:sz w:val="24"/>
          <w:szCs w:val="24"/>
        </w:rPr>
        <w:t>Table Saw</w:t>
      </w:r>
    </w:p>
    <w:p w14:paraId="52A902FA" w14:textId="23F7B6C1" w:rsidR="004A342E" w:rsidRPr="00662663" w:rsidRDefault="004A342E" w:rsidP="00662663">
      <w:pPr>
        <w:pStyle w:val="ListParagraph"/>
        <w:numPr>
          <w:ilvl w:val="0"/>
          <w:numId w:val="28"/>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Replace the guards after changing or cleaning the table saw blade, and after performing cuts such as rabbeting or </w:t>
      </w:r>
      <w:proofErr w:type="spellStart"/>
      <w:r w:rsidRPr="00662663">
        <w:rPr>
          <w:rFonts w:ascii="Arial" w:hAnsi="Arial" w:cs="Arial"/>
          <w:spacing w:val="-3"/>
          <w:sz w:val="24"/>
          <w:szCs w:val="24"/>
        </w:rPr>
        <w:t>dadoing</w:t>
      </w:r>
      <w:proofErr w:type="spellEnd"/>
      <w:r w:rsidRPr="00662663">
        <w:rPr>
          <w:rFonts w:ascii="Arial" w:hAnsi="Arial" w:cs="Arial"/>
          <w:spacing w:val="-3"/>
          <w:sz w:val="24"/>
          <w:szCs w:val="24"/>
        </w:rPr>
        <w:t xml:space="preserve"> which require the removal of the blade guard.</w:t>
      </w:r>
    </w:p>
    <w:p w14:paraId="1A4E5C87" w14:textId="18669EAB" w:rsidR="004A342E" w:rsidRPr="00662663" w:rsidRDefault="004A342E" w:rsidP="00662663">
      <w:pPr>
        <w:pStyle w:val="ListParagraph"/>
        <w:numPr>
          <w:ilvl w:val="0"/>
          <w:numId w:val="28"/>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Set the saw blade high enough to cut the stock, but no higher.</w:t>
      </w:r>
    </w:p>
    <w:p w14:paraId="2546770A" w14:textId="3E99E41A" w:rsidR="004A342E" w:rsidRPr="00662663" w:rsidRDefault="004A342E" w:rsidP="00662663">
      <w:pPr>
        <w:pStyle w:val="ListParagraph"/>
        <w:numPr>
          <w:ilvl w:val="0"/>
          <w:numId w:val="28"/>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Do not stand directly behind the work being cut between the blade and the fence.</w:t>
      </w:r>
    </w:p>
    <w:p w14:paraId="18B7C1CA" w14:textId="212FF054" w:rsidR="004A342E" w:rsidRPr="00662663" w:rsidRDefault="004A342E" w:rsidP="00662663">
      <w:pPr>
        <w:pStyle w:val="ListParagraph"/>
        <w:numPr>
          <w:ilvl w:val="0"/>
          <w:numId w:val="28"/>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Do not grip or lay your hand flat on the lumber; guide it through with a clinched fist.</w:t>
      </w:r>
    </w:p>
    <w:p w14:paraId="569E9711" w14:textId="64C8CB7D" w:rsidR="004A342E" w:rsidRPr="00662663" w:rsidRDefault="004A342E" w:rsidP="00662663">
      <w:pPr>
        <w:pStyle w:val="ListParagraph"/>
        <w:numPr>
          <w:ilvl w:val="0"/>
          <w:numId w:val="28"/>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Keep your hand out of the line of the cut when feeding the </w:t>
      </w:r>
      <w:r w:rsidR="00A7020C" w:rsidRPr="00662663">
        <w:rPr>
          <w:rFonts w:ascii="Arial" w:hAnsi="Arial" w:cs="Arial"/>
          <w:spacing w:val="-3"/>
          <w:sz w:val="24"/>
          <w:szCs w:val="24"/>
        </w:rPr>
        <w:t>work piece</w:t>
      </w:r>
      <w:r w:rsidRPr="00662663">
        <w:rPr>
          <w:rFonts w:ascii="Arial" w:hAnsi="Arial" w:cs="Arial"/>
          <w:spacing w:val="-3"/>
          <w:sz w:val="24"/>
          <w:szCs w:val="24"/>
        </w:rPr>
        <w:t xml:space="preserve"> into the table saw.</w:t>
      </w:r>
    </w:p>
    <w:p w14:paraId="42A8310C" w14:textId="7B4C5928" w:rsidR="004A342E" w:rsidRPr="00662663" w:rsidRDefault="004A342E" w:rsidP="00662663">
      <w:pPr>
        <w:pStyle w:val="ListParagraph"/>
        <w:numPr>
          <w:ilvl w:val="0"/>
          <w:numId w:val="28"/>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Use the push stick to guide the stock when there is not enough room for hand movement between the rip fence and the table saw blade.</w:t>
      </w:r>
    </w:p>
    <w:p w14:paraId="559AEBF3" w14:textId="22E040DD" w:rsidR="004A342E" w:rsidRPr="00662663" w:rsidRDefault="004A342E" w:rsidP="00662663">
      <w:pPr>
        <w:pStyle w:val="ListParagraph"/>
        <w:numPr>
          <w:ilvl w:val="0"/>
          <w:numId w:val="28"/>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Do not feed the material </w:t>
      </w:r>
      <w:r w:rsidR="00662663" w:rsidRPr="00662663">
        <w:rPr>
          <w:rFonts w:ascii="Arial" w:hAnsi="Arial" w:cs="Arial"/>
          <w:spacing w:val="-3"/>
          <w:sz w:val="24"/>
          <w:szCs w:val="24"/>
        </w:rPr>
        <w:t>faster,</w:t>
      </w:r>
      <w:r w:rsidRPr="00662663">
        <w:rPr>
          <w:rFonts w:ascii="Arial" w:hAnsi="Arial" w:cs="Arial"/>
          <w:spacing w:val="-3"/>
          <w:sz w:val="24"/>
          <w:szCs w:val="24"/>
        </w:rPr>
        <w:t xml:space="preserve"> </w:t>
      </w:r>
      <w:r w:rsidR="00662663" w:rsidRPr="00662663">
        <w:rPr>
          <w:rFonts w:ascii="Arial" w:hAnsi="Arial" w:cs="Arial"/>
          <w:spacing w:val="-3"/>
          <w:sz w:val="24"/>
          <w:szCs w:val="24"/>
        </w:rPr>
        <w:t>then</w:t>
      </w:r>
      <w:r w:rsidRPr="00662663">
        <w:rPr>
          <w:rFonts w:ascii="Arial" w:hAnsi="Arial" w:cs="Arial"/>
          <w:spacing w:val="-3"/>
          <w:sz w:val="24"/>
          <w:szCs w:val="24"/>
        </w:rPr>
        <w:t xml:space="preserve"> the power saw can cut it.</w:t>
      </w:r>
    </w:p>
    <w:p w14:paraId="4190339E" w14:textId="1BD4516D" w:rsidR="004A342E" w:rsidRPr="00662663" w:rsidRDefault="004A342E" w:rsidP="00662663">
      <w:pPr>
        <w:pStyle w:val="ListParagraph"/>
        <w:numPr>
          <w:ilvl w:val="0"/>
          <w:numId w:val="28"/>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Turn the power switch of the saw to "Off" and allow the blade to stop before attempting to pull out an incomplete cut.</w:t>
      </w:r>
    </w:p>
    <w:p w14:paraId="238601FE"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p>
    <w:p w14:paraId="386326D0"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bookmarkStart w:id="10" w:name="a10"/>
      <w:bookmarkEnd w:id="10"/>
      <w:r w:rsidRPr="00662663">
        <w:rPr>
          <w:rFonts w:ascii="Arial" w:hAnsi="Arial" w:cs="Arial"/>
          <w:spacing w:val="-3"/>
          <w:sz w:val="24"/>
          <w:szCs w:val="24"/>
        </w:rPr>
        <w:t>Radial Arm Saws and Metric Cut Saws</w:t>
      </w:r>
    </w:p>
    <w:p w14:paraId="09299AD7" w14:textId="41C143D7" w:rsidR="004A342E" w:rsidRPr="00662663" w:rsidRDefault="004A342E" w:rsidP="00662663">
      <w:pPr>
        <w:pStyle w:val="ListParagraph"/>
        <w:numPr>
          <w:ilvl w:val="0"/>
          <w:numId w:val="30"/>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Do not operate a radial arm or metric cut saw that does not have the saw stop in place or that has a worn fence.</w:t>
      </w:r>
    </w:p>
    <w:p w14:paraId="37CE7C1E" w14:textId="5103543C" w:rsidR="004A342E" w:rsidRPr="00662663" w:rsidRDefault="004A342E" w:rsidP="00662663">
      <w:pPr>
        <w:pStyle w:val="ListParagraph"/>
        <w:numPr>
          <w:ilvl w:val="0"/>
          <w:numId w:val="30"/>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Set the </w:t>
      </w:r>
      <w:r w:rsidR="00A7020C" w:rsidRPr="00662663">
        <w:rPr>
          <w:rFonts w:ascii="Arial" w:hAnsi="Arial" w:cs="Arial"/>
          <w:spacing w:val="-3"/>
          <w:sz w:val="24"/>
          <w:szCs w:val="24"/>
        </w:rPr>
        <w:t>work piece</w:t>
      </w:r>
      <w:r w:rsidRPr="00662663">
        <w:rPr>
          <w:rFonts w:ascii="Arial" w:hAnsi="Arial" w:cs="Arial"/>
          <w:spacing w:val="-3"/>
          <w:sz w:val="24"/>
          <w:szCs w:val="24"/>
        </w:rPr>
        <w:t xml:space="preserve"> securely against the back fence before beginning the cut.</w:t>
      </w:r>
    </w:p>
    <w:p w14:paraId="07B622AC" w14:textId="7BEF08BB" w:rsidR="004A342E" w:rsidRPr="00662663" w:rsidRDefault="004A342E" w:rsidP="00662663">
      <w:pPr>
        <w:pStyle w:val="ListParagraph"/>
        <w:numPr>
          <w:ilvl w:val="0"/>
          <w:numId w:val="30"/>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Place the back fence as close to the blade cut line as possible.</w:t>
      </w:r>
    </w:p>
    <w:p w14:paraId="4CFCDBA6" w14:textId="0918D039" w:rsidR="004A342E" w:rsidRPr="00662663" w:rsidRDefault="00501264" w:rsidP="00662663">
      <w:pPr>
        <w:pStyle w:val="ListParagraph"/>
        <w:numPr>
          <w:ilvl w:val="0"/>
          <w:numId w:val="30"/>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Place </w:t>
      </w:r>
      <w:r w:rsidR="004A342E" w:rsidRPr="00662663">
        <w:rPr>
          <w:rFonts w:ascii="Arial" w:hAnsi="Arial" w:cs="Arial"/>
          <w:spacing w:val="-3"/>
          <w:sz w:val="24"/>
          <w:szCs w:val="24"/>
        </w:rPr>
        <w:t>the stock "squarely" and "solidly" on the table for cross-cutting.</w:t>
      </w:r>
    </w:p>
    <w:p w14:paraId="7811E54F" w14:textId="29054620" w:rsidR="004A342E" w:rsidRPr="00662663" w:rsidRDefault="004A342E" w:rsidP="00662663">
      <w:pPr>
        <w:pStyle w:val="ListParagraph"/>
        <w:numPr>
          <w:ilvl w:val="0"/>
          <w:numId w:val="30"/>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Do not grab or grip the wood during the crosscutting operation; press the wood against the backstop with the palm of your hand.</w:t>
      </w:r>
    </w:p>
    <w:p w14:paraId="07A3186F" w14:textId="53B3A4FB" w:rsidR="004A342E" w:rsidRPr="00662663" w:rsidRDefault="004A342E" w:rsidP="00662663">
      <w:pPr>
        <w:pStyle w:val="ListParagraph"/>
        <w:numPr>
          <w:ilvl w:val="0"/>
          <w:numId w:val="30"/>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Never let your hand, fingers, or thumb cross the cutting line.</w:t>
      </w:r>
    </w:p>
    <w:p w14:paraId="219AEF3D" w14:textId="25F816B4" w:rsidR="004A342E" w:rsidRPr="00662663" w:rsidRDefault="004A342E" w:rsidP="00662663">
      <w:pPr>
        <w:pStyle w:val="ListParagraph"/>
        <w:numPr>
          <w:ilvl w:val="0"/>
          <w:numId w:val="30"/>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lastRenderedPageBreak/>
        <w:t xml:space="preserve">When cutting, pull the radial arm </w:t>
      </w:r>
      <w:proofErr w:type="gramStart"/>
      <w:r w:rsidRPr="00662663">
        <w:rPr>
          <w:rFonts w:ascii="Arial" w:hAnsi="Arial" w:cs="Arial"/>
          <w:spacing w:val="-3"/>
          <w:sz w:val="24"/>
          <w:szCs w:val="24"/>
        </w:rPr>
        <w:t>saw</w:t>
      </w:r>
      <w:proofErr w:type="gramEnd"/>
      <w:r w:rsidRPr="00662663">
        <w:rPr>
          <w:rFonts w:ascii="Arial" w:hAnsi="Arial" w:cs="Arial"/>
          <w:spacing w:val="-3"/>
          <w:sz w:val="24"/>
          <w:szCs w:val="24"/>
        </w:rPr>
        <w:t xml:space="preserve"> to the point necessary to complete the cut, release it, </w:t>
      </w:r>
      <w:r w:rsidR="00A7020C" w:rsidRPr="00662663">
        <w:rPr>
          <w:rFonts w:ascii="Arial" w:hAnsi="Arial" w:cs="Arial"/>
          <w:spacing w:val="-3"/>
          <w:sz w:val="24"/>
          <w:szCs w:val="24"/>
        </w:rPr>
        <w:t>and then</w:t>
      </w:r>
      <w:r w:rsidRPr="00662663">
        <w:rPr>
          <w:rFonts w:ascii="Arial" w:hAnsi="Arial" w:cs="Arial"/>
          <w:spacing w:val="-3"/>
          <w:sz w:val="24"/>
          <w:szCs w:val="24"/>
        </w:rPr>
        <w:t xml:space="preserve"> let it return to its stored position</w:t>
      </w:r>
      <w:r w:rsidR="006E6972" w:rsidRPr="00662663">
        <w:rPr>
          <w:rFonts w:ascii="Arial" w:hAnsi="Arial" w:cs="Arial"/>
          <w:spacing w:val="-3"/>
          <w:sz w:val="24"/>
          <w:szCs w:val="24"/>
        </w:rPr>
        <w:t xml:space="preserve">. </w:t>
      </w:r>
      <w:r w:rsidRPr="00662663">
        <w:rPr>
          <w:rFonts w:ascii="Arial" w:hAnsi="Arial" w:cs="Arial"/>
          <w:spacing w:val="-3"/>
          <w:sz w:val="24"/>
          <w:szCs w:val="24"/>
        </w:rPr>
        <w:t>If the saw movement is sluggish or hesitant and does not return to its stored position in a smooth and timely fashion, turn the power switch of the saw to "Off" and tag it "Out of Service".</w:t>
      </w:r>
    </w:p>
    <w:p w14:paraId="7F7C9644" w14:textId="1400B721" w:rsidR="004A342E" w:rsidRPr="00662663" w:rsidRDefault="004A342E" w:rsidP="00662663">
      <w:pPr>
        <w:pStyle w:val="ListParagraph"/>
        <w:numPr>
          <w:ilvl w:val="0"/>
          <w:numId w:val="30"/>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Stop using the radial </w:t>
      </w:r>
      <w:proofErr w:type="gramStart"/>
      <w:r w:rsidRPr="00662663">
        <w:rPr>
          <w:rFonts w:ascii="Arial" w:hAnsi="Arial" w:cs="Arial"/>
          <w:spacing w:val="-3"/>
          <w:sz w:val="24"/>
          <w:szCs w:val="24"/>
        </w:rPr>
        <w:t>arm</w:t>
      </w:r>
      <w:proofErr w:type="gramEnd"/>
      <w:r w:rsidRPr="00662663">
        <w:rPr>
          <w:rFonts w:ascii="Arial" w:hAnsi="Arial" w:cs="Arial"/>
          <w:spacing w:val="-3"/>
          <w:sz w:val="24"/>
          <w:szCs w:val="24"/>
        </w:rPr>
        <w:t xml:space="preserve"> </w:t>
      </w:r>
      <w:proofErr w:type="gramStart"/>
      <w:r w:rsidRPr="00662663">
        <w:rPr>
          <w:rFonts w:ascii="Arial" w:hAnsi="Arial" w:cs="Arial"/>
          <w:spacing w:val="-3"/>
          <w:sz w:val="24"/>
          <w:szCs w:val="24"/>
        </w:rPr>
        <w:t>saw</w:t>
      </w:r>
      <w:proofErr w:type="gramEnd"/>
      <w:r w:rsidRPr="00662663">
        <w:rPr>
          <w:rFonts w:ascii="Arial" w:hAnsi="Arial" w:cs="Arial"/>
          <w:spacing w:val="-3"/>
          <w:sz w:val="24"/>
          <w:szCs w:val="24"/>
        </w:rPr>
        <w:t xml:space="preserve"> if the lower portion of the blade hood is not adjusting itself to the thickness of the material being cut as the blade passes through the material.</w:t>
      </w:r>
    </w:p>
    <w:p w14:paraId="0F3CABC7"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p>
    <w:p w14:paraId="4A1FCDB5"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bookmarkStart w:id="11" w:name="a11"/>
      <w:bookmarkEnd w:id="11"/>
      <w:r w:rsidRPr="00662663">
        <w:rPr>
          <w:rFonts w:ascii="Arial" w:hAnsi="Arial" w:cs="Arial"/>
          <w:spacing w:val="-3"/>
          <w:sz w:val="24"/>
          <w:szCs w:val="24"/>
        </w:rPr>
        <w:t>Chop Saws and Miter Saws</w:t>
      </w:r>
    </w:p>
    <w:p w14:paraId="389A7E68" w14:textId="45638723" w:rsidR="004A342E" w:rsidRPr="00662663" w:rsidRDefault="004A342E" w:rsidP="00662663">
      <w:pPr>
        <w:pStyle w:val="ListParagraph"/>
        <w:numPr>
          <w:ilvl w:val="0"/>
          <w:numId w:val="32"/>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Secure all required adjustments and locks before applying power.</w:t>
      </w:r>
    </w:p>
    <w:p w14:paraId="6CF0BFD5" w14:textId="50613486" w:rsidR="004A342E" w:rsidRPr="00662663" w:rsidRDefault="004A342E" w:rsidP="00662663">
      <w:pPr>
        <w:pStyle w:val="ListParagraph"/>
        <w:numPr>
          <w:ilvl w:val="0"/>
          <w:numId w:val="32"/>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Lower the chop saw handle at a slow, steady rate when making the cut</w:t>
      </w:r>
      <w:r w:rsidR="006E6972" w:rsidRPr="00662663">
        <w:rPr>
          <w:rFonts w:ascii="Arial" w:hAnsi="Arial" w:cs="Arial"/>
          <w:spacing w:val="-3"/>
          <w:sz w:val="24"/>
          <w:szCs w:val="24"/>
        </w:rPr>
        <w:t xml:space="preserve">. </w:t>
      </w:r>
      <w:r w:rsidRPr="00662663">
        <w:rPr>
          <w:rFonts w:ascii="Arial" w:hAnsi="Arial" w:cs="Arial"/>
          <w:spacing w:val="-3"/>
          <w:sz w:val="24"/>
          <w:szCs w:val="24"/>
        </w:rPr>
        <w:t>Do not force the handle down.</w:t>
      </w:r>
    </w:p>
    <w:p w14:paraId="41E08E09" w14:textId="6710DC70" w:rsidR="004A342E" w:rsidRPr="00662663" w:rsidRDefault="004A342E" w:rsidP="00662663">
      <w:pPr>
        <w:pStyle w:val="ListParagraph"/>
        <w:numPr>
          <w:ilvl w:val="0"/>
          <w:numId w:val="32"/>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Do not place your hands in front of the saw blade.</w:t>
      </w:r>
    </w:p>
    <w:p w14:paraId="5B08B5D1"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p>
    <w:p w14:paraId="3D5C422B"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bookmarkStart w:id="12" w:name="a12"/>
      <w:bookmarkEnd w:id="12"/>
      <w:r w:rsidRPr="00662663">
        <w:rPr>
          <w:rFonts w:ascii="Arial" w:hAnsi="Arial" w:cs="Arial"/>
          <w:spacing w:val="-3"/>
          <w:sz w:val="24"/>
          <w:szCs w:val="24"/>
        </w:rPr>
        <w:t>Saber Saws and Jig Saws</w:t>
      </w:r>
    </w:p>
    <w:p w14:paraId="5A04F836" w14:textId="6F811A6C" w:rsidR="004A342E" w:rsidRPr="00662663" w:rsidRDefault="004A342E" w:rsidP="00662663">
      <w:pPr>
        <w:pStyle w:val="ListParagraph"/>
        <w:numPr>
          <w:ilvl w:val="0"/>
          <w:numId w:val="34"/>
        </w:numPr>
        <w:tabs>
          <w:tab w:val="left" w:pos="0"/>
          <w:tab w:val="left" w:pos="720"/>
          <w:tab w:val="left" w:pos="1393"/>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Discard blades with worn or missing teeth.</w:t>
      </w:r>
    </w:p>
    <w:p w14:paraId="538A39D3" w14:textId="204B15A2" w:rsidR="004A342E" w:rsidRPr="00662663" w:rsidRDefault="004A342E" w:rsidP="00662663">
      <w:pPr>
        <w:pStyle w:val="ListParagraph"/>
        <w:numPr>
          <w:ilvl w:val="0"/>
          <w:numId w:val="34"/>
        </w:numPr>
        <w:tabs>
          <w:tab w:val="left" w:pos="0"/>
          <w:tab w:val="left" w:pos="720"/>
          <w:tab w:val="left" w:pos="1393"/>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Adjust the dust blower toward the cutting line.</w:t>
      </w:r>
    </w:p>
    <w:p w14:paraId="0374C84E" w14:textId="2ED0EEC0" w:rsidR="004A342E" w:rsidRPr="00662663" w:rsidRDefault="004A342E" w:rsidP="00662663">
      <w:pPr>
        <w:pStyle w:val="ListParagraph"/>
        <w:numPr>
          <w:ilvl w:val="0"/>
          <w:numId w:val="34"/>
        </w:numPr>
        <w:tabs>
          <w:tab w:val="left" w:pos="0"/>
          <w:tab w:val="left" w:pos="720"/>
          <w:tab w:val="left" w:pos="1393"/>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Tighten the chuck to the blade before turning the saw "On".</w:t>
      </w:r>
    </w:p>
    <w:p w14:paraId="16DEB4AB"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p>
    <w:p w14:paraId="2CA320CE"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bookmarkStart w:id="13" w:name="a13"/>
      <w:bookmarkStart w:id="14" w:name="SAW"/>
      <w:bookmarkEnd w:id="13"/>
      <w:bookmarkEnd w:id="14"/>
      <w:r w:rsidRPr="00662663">
        <w:rPr>
          <w:rFonts w:ascii="Arial" w:hAnsi="Arial" w:cs="Arial"/>
          <w:spacing w:val="-3"/>
          <w:sz w:val="24"/>
          <w:szCs w:val="24"/>
        </w:rPr>
        <w:t>Band Saws and Scroll Saws</w:t>
      </w:r>
    </w:p>
    <w:p w14:paraId="10F8717D" w14:textId="7AE82894" w:rsidR="004A342E" w:rsidRPr="00662663" w:rsidRDefault="004A342E" w:rsidP="00662663">
      <w:pPr>
        <w:pStyle w:val="ListParagraph"/>
        <w:numPr>
          <w:ilvl w:val="0"/>
          <w:numId w:val="36"/>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Set the work piece securely against the jig before beginning the cut.</w:t>
      </w:r>
    </w:p>
    <w:p w14:paraId="188003E1" w14:textId="01186FBB" w:rsidR="004A342E" w:rsidRPr="00662663" w:rsidRDefault="004A342E" w:rsidP="00662663">
      <w:pPr>
        <w:pStyle w:val="ListParagraph"/>
        <w:numPr>
          <w:ilvl w:val="0"/>
          <w:numId w:val="36"/>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If the material binds or pinches on the blade, turn the power switch of the band saw to "Off" and allow the blade to stop before attempting to back the work away from the blade.</w:t>
      </w:r>
    </w:p>
    <w:p w14:paraId="1F8D7DF9" w14:textId="7A123756" w:rsidR="004A342E" w:rsidRPr="00662663" w:rsidRDefault="004A342E" w:rsidP="00662663">
      <w:pPr>
        <w:pStyle w:val="ListParagraph"/>
        <w:numPr>
          <w:ilvl w:val="0"/>
          <w:numId w:val="36"/>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Guide the work piece using a clinched fist</w:t>
      </w:r>
      <w:r w:rsidR="006E6972" w:rsidRPr="00662663">
        <w:rPr>
          <w:rFonts w:ascii="Arial" w:hAnsi="Arial" w:cs="Arial"/>
          <w:spacing w:val="-3"/>
          <w:sz w:val="24"/>
          <w:szCs w:val="24"/>
        </w:rPr>
        <w:t xml:space="preserve">. </w:t>
      </w:r>
      <w:r w:rsidRPr="00662663">
        <w:rPr>
          <w:rFonts w:ascii="Arial" w:hAnsi="Arial" w:cs="Arial"/>
          <w:spacing w:val="-3"/>
          <w:sz w:val="24"/>
          <w:szCs w:val="24"/>
        </w:rPr>
        <w:t>Do not lay your hand flat on the work piece.</w:t>
      </w:r>
    </w:p>
    <w:p w14:paraId="0AD9C6F4"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p>
    <w:p w14:paraId="2C618FDB"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Thickness Planer/Surfacer</w:t>
      </w:r>
    </w:p>
    <w:p w14:paraId="3CEA9D4A" w14:textId="63C5BFAE" w:rsidR="004A342E" w:rsidRPr="00662663" w:rsidRDefault="004A342E" w:rsidP="00662663">
      <w:pPr>
        <w:pStyle w:val="ListParagraph"/>
        <w:numPr>
          <w:ilvl w:val="0"/>
          <w:numId w:val="38"/>
        </w:numPr>
        <w:tabs>
          <w:tab w:val="left" w:pos="0"/>
          <w:tab w:val="left" w:pos="720"/>
          <w:tab w:val="left" w:pos="1393"/>
          <w:tab w:val="left" w:leader="dot" w:pos="8635"/>
        </w:tabs>
        <w:suppressAutoHyphens/>
        <w:ind w:left="360"/>
        <w:rPr>
          <w:rFonts w:ascii="Arial" w:hAnsi="Arial" w:cs="Arial"/>
          <w:spacing w:val="-3"/>
          <w:sz w:val="24"/>
          <w:szCs w:val="24"/>
        </w:rPr>
      </w:pPr>
      <w:r w:rsidRPr="00662663">
        <w:rPr>
          <w:rFonts w:ascii="Arial" w:hAnsi="Arial" w:cs="Arial"/>
          <w:spacing w:val="-3"/>
          <w:sz w:val="24"/>
          <w:szCs w:val="24"/>
        </w:rPr>
        <w:t xml:space="preserve">Provide </w:t>
      </w:r>
      <w:r w:rsidR="00662663" w:rsidRPr="00662663">
        <w:rPr>
          <w:rFonts w:ascii="Arial" w:hAnsi="Arial" w:cs="Arial"/>
          <w:spacing w:val="-3"/>
          <w:sz w:val="24"/>
          <w:szCs w:val="24"/>
        </w:rPr>
        <w:t>support</w:t>
      </w:r>
      <w:r w:rsidRPr="00662663">
        <w:rPr>
          <w:rFonts w:ascii="Arial" w:hAnsi="Arial" w:cs="Arial"/>
          <w:spacing w:val="-3"/>
          <w:sz w:val="24"/>
          <w:szCs w:val="24"/>
        </w:rPr>
        <w:t xml:space="preserve">, such as a work piece support stand, behind the </w:t>
      </w:r>
      <w:r w:rsidR="00662663" w:rsidRPr="00662663">
        <w:rPr>
          <w:rFonts w:ascii="Arial" w:hAnsi="Arial" w:cs="Arial"/>
          <w:spacing w:val="-3"/>
          <w:sz w:val="24"/>
          <w:szCs w:val="24"/>
        </w:rPr>
        <w:t>out-of-the-</w:t>
      </w:r>
      <w:r w:rsidR="006E6972" w:rsidRPr="00662663">
        <w:rPr>
          <w:rFonts w:ascii="Arial" w:hAnsi="Arial" w:cs="Arial"/>
          <w:spacing w:val="-3"/>
          <w:sz w:val="24"/>
          <w:szCs w:val="24"/>
        </w:rPr>
        <w:t>feed</w:t>
      </w:r>
      <w:r w:rsidRPr="00662663">
        <w:rPr>
          <w:rFonts w:ascii="Arial" w:hAnsi="Arial" w:cs="Arial"/>
          <w:spacing w:val="-3"/>
          <w:sz w:val="24"/>
          <w:szCs w:val="24"/>
        </w:rPr>
        <w:t xml:space="preserve"> table to support long work pieces.</w:t>
      </w:r>
    </w:p>
    <w:p w14:paraId="101E7653" w14:textId="5C1DA11A" w:rsidR="004A342E" w:rsidRPr="00662663" w:rsidRDefault="004A342E" w:rsidP="00662663">
      <w:pPr>
        <w:pStyle w:val="ListParagraph"/>
        <w:numPr>
          <w:ilvl w:val="0"/>
          <w:numId w:val="38"/>
        </w:numPr>
        <w:tabs>
          <w:tab w:val="left" w:pos="0"/>
          <w:tab w:val="left" w:pos="720"/>
          <w:tab w:val="left" w:pos="1393"/>
          <w:tab w:val="left" w:leader="dot" w:pos="8635"/>
        </w:tabs>
        <w:suppressAutoHyphens/>
        <w:ind w:left="360"/>
        <w:rPr>
          <w:rFonts w:ascii="Arial" w:hAnsi="Arial" w:cs="Arial"/>
          <w:spacing w:val="-3"/>
          <w:sz w:val="24"/>
          <w:szCs w:val="24"/>
        </w:rPr>
      </w:pPr>
      <w:r w:rsidRPr="00662663">
        <w:rPr>
          <w:rFonts w:ascii="Arial" w:hAnsi="Arial" w:cs="Arial"/>
          <w:spacing w:val="-3"/>
          <w:sz w:val="24"/>
          <w:szCs w:val="24"/>
        </w:rPr>
        <w:t>Stop the motor before attempting to dislodge a jammed work piece or before removing loose chips from the tables.</w:t>
      </w:r>
    </w:p>
    <w:p w14:paraId="0E54C2F6" w14:textId="2399AC4B" w:rsidR="004A342E" w:rsidRPr="00662663" w:rsidRDefault="004A342E" w:rsidP="00662663">
      <w:pPr>
        <w:pStyle w:val="ListParagraph"/>
        <w:numPr>
          <w:ilvl w:val="0"/>
          <w:numId w:val="38"/>
        </w:numPr>
        <w:tabs>
          <w:tab w:val="left" w:pos="0"/>
          <w:tab w:val="left" w:pos="720"/>
          <w:tab w:val="left" w:pos="1393"/>
          <w:tab w:val="left" w:leader="dot" w:pos="8635"/>
        </w:tabs>
        <w:suppressAutoHyphens/>
        <w:ind w:left="360"/>
        <w:rPr>
          <w:rFonts w:ascii="Arial" w:hAnsi="Arial" w:cs="Arial"/>
          <w:spacing w:val="-3"/>
          <w:sz w:val="24"/>
          <w:szCs w:val="24"/>
        </w:rPr>
      </w:pPr>
      <w:r w:rsidRPr="00662663">
        <w:rPr>
          <w:rFonts w:ascii="Arial" w:hAnsi="Arial" w:cs="Arial"/>
          <w:spacing w:val="-3"/>
          <w:sz w:val="24"/>
          <w:szCs w:val="24"/>
        </w:rPr>
        <w:t>Cut with the grain whenever possible.</w:t>
      </w:r>
    </w:p>
    <w:p w14:paraId="50BD7B0F" w14:textId="0916547D" w:rsidR="004A342E" w:rsidRPr="00662663" w:rsidRDefault="004A342E" w:rsidP="00662663">
      <w:pPr>
        <w:pStyle w:val="ListParagraph"/>
        <w:numPr>
          <w:ilvl w:val="0"/>
          <w:numId w:val="38"/>
        </w:numPr>
        <w:tabs>
          <w:tab w:val="left" w:pos="0"/>
          <w:tab w:val="left" w:pos="720"/>
          <w:tab w:val="left" w:pos="1393"/>
          <w:tab w:val="left" w:leader="dot" w:pos="8635"/>
        </w:tabs>
        <w:suppressAutoHyphens/>
        <w:ind w:left="360"/>
        <w:rPr>
          <w:rFonts w:ascii="Arial" w:hAnsi="Arial" w:cs="Arial"/>
          <w:spacing w:val="-3"/>
          <w:sz w:val="24"/>
          <w:szCs w:val="24"/>
        </w:rPr>
      </w:pPr>
      <w:r w:rsidRPr="00662663">
        <w:rPr>
          <w:rFonts w:ascii="Arial" w:hAnsi="Arial" w:cs="Arial"/>
          <w:spacing w:val="-3"/>
          <w:sz w:val="24"/>
          <w:szCs w:val="24"/>
        </w:rPr>
        <w:t xml:space="preserve">Do not allow your hands to get near the feed rollers or under the housing at </w:t>
      </w:r>
      <w:r w:rsidR="00662663" w:rsidRPr="00662663">
        <w:rPr>
          <w:rFonts w:ascii="Arial" w:hAnsi="Arial" w:cs="Arial"/>
          <w:spacing w:val="-3"/>
          <w:sz w:val="24"/>
          <w:szCs w:val="24"/>
        </w:rPr>
        <w:t>any time</w:t>
      </w:r>
      <w:r w:rsidRPr="00662663">
        <w:rPr>
          <w:rFonts w:ascii="Arial" w:hAnsi="Arial" w:cs="Arial"/>
          <w:spacing w:val="-3"/>
          <w:sz w:val="24"/>
          <w:szCs w:val="24"/>
        </w:rPr>
        <w:t xml:space="preserve"> when the motor is "On"</w:t>
      </w:r>
      <w:r w:rsidR="006E6972" w:rsidRPr="00662663">
        <w:rPr>
          <w:rFonts w:ascii="Arial" w:hAnsi="Arial" w:cs="Arial"/>
          <w:spacing w:val="-3"/>
          <w:sz w:val="24"/>
          <w:szCs w:val="24"/>
        </w:rPr>
        <w:t xml:space="preserve">. </w:t>
      </w:r>
      <w:r w:rsidRPr="00662663">
        <w:rPr>
          <w:rFonts w:ascii="Arial" w:hAnsi="Arial" w:cs="Arial"/>
          <w:spacing w:val="-3"/>
          <w:sz w:val="24"/>
          <w:szCs w:val="24"/>
        </w:rPr>
        <w:t>Keep your hands at least one foot from the in-feed roller when feeding the work pieces.</w:t>
      </w:r>
    </w:p>
    <w:p w14:paraId="4B1F511A" w14:textId="77777777" w:rsidR="004A342E" w:rsidRPr="00662663" w:rsidRDefault="004A342E" w:rsidP="00662663">
      <w:pPr>
        <w:tabs>
          <w:tab w:val="left" w:pos="0"/>
          <w:tab w:val="left" w:pos="720"/>
          <w:tab w:val="left" w:pos="1393"/>
          <w:tab w:val="left" w:leader="dot" w:pos="8635"/>
        </w:tabs>
        <w:suppressAutoHyphens/>
        <w:rPr>
          <w:rFonts w:ascii="Arial" w:hAnsi="Arial" w:cs="Arial"/>
          <w:spacing w:val="-3"/>
          <w:sz w:val="24"/>
          <w:szCs w:val="24"/>
        </w:rPr>
      </w:pPr>
    </w:p>
    <w:p w14:paraId="445FE295"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bookmarkStart w:id="15" w:name="a14"/>
      <w:bookmarkEnd w:id="15"/>
      <w:r w:rsidRPr="00662663">
        <w:rPr>
          <w:rFonts w:ascii="Arial" w:hAnsi="Arial" w:cs="Arial"/>
          <w:spacing w:val="-3"/>
          <w:sz w:val="24"/>
          <w:szCs w:val="24"/>
        </w:rPr>
        <w:t>Jointer</w:t>
      </w:r>
    </w:p>
    <w:p w14:paraId="3638B4F7" w14:textId="435AECDF" w:rsidR="004A342E" w:rsidRPr="00662663" w:rsidRDefault="004A342E" w:rsidP="00662663">
      <w:pPr>
        <w:pStyle w:val="ListParagraph"/>
        <w:numPr>
          <w:ilvl w:val="0"/>
          <w:numId w:val="40"/>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Follow this procedure when feeding the work piece:</w:t>
      </w:r>
    </w:p>
    <w:p w14:paraId="7A938CB4" w14:textId="435618AD" w:rsidR="004A342E" w:rsidRPr="00662663" w:rsidRDefault="004A342E" w:rsidP="00662663">
      <w:pPr>
        <w:pStyle w:val="ListParagraph"/>
        <w:numPr>
          <w:ilvl w:val="1"/>
          <w:numId w:val="40"/>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Hold the work piece firmly against the tables and the fence with both hands.</w:t>
      </w:r>
    </w:p>
    <w:p w14:paraId="4E299725" w14:textId="4C160699" w:rsidR="004A342E" w:rsidRPr="00662663" w:rsidRDefault="004A342E" w:rsidP="00662663">
      <w:pPr>
        <w:pStyle w:val="ListParagraph"/>
        <w:numPr>
          <w:ilvl w:val="1"/>
          <w:numId w:val="40"/>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Keeping your fingers together, place your left hand to the top-fr</w:t>
      </w:r>
      <w:r w:rsidR="00A7020C" w:rsidRPr="00662663">
        <w:rPr>
          <w:rFonts w:ascii="Arial" w:hAnsi="Arial" w:cs="Arial"/>
          <w:spacing w:val="-3"/>
          <w:sz w:val="24"/>
          <w:szCs w:val="24"/>
        </w:rPr>
        <w:t>ont of the work piece and</w:t>
      </w:r>
      <w:r w:rsidR="00501264" w:rsidRPr="00662663">
        <w:rPr>
          <w:rFonts w:ascii="Arial" w:hAnsi="Arial" w:cs="Arial"/>
          <w:spacing w:val="-3"/>
          <w:sz w:val="24"/>
          <w:szCs w:val="24"/>
        </w:rPr>
        <w:t xml:space="preserve"> </w:t>
      </w:r>
      <w:r w:rsidRPr="00662663">
        <w:rPr>
          <w:rFonts w:ascii="Arial" w:hAnsi="Arial" w:cs="Arial"/>
          <w:spacing w:val="-3"/>
          <w:sz w:val="24"/>
          <w:szCs w:val="24"/>
        </w:rPr>
        <w:t xml:space="preserve">your right hand to the top-rear of the </w:t>
      </w:r>
      <w:r w:rsidR="00A7020C" w:rsidRPr="00662663">
        <w:rPr>
          <w:rFonts w:ascii="Arial" w:hAnsi="Arial" w:cs="Arial"/>
          <w:spacing w:val="-3"/>
          <w:sz w:val="24"/>
          <w:szCs w:val="24"/>
        </w:rPr>
        <w:t>work piece</w:t>
      </w:r>
      <w:r w:rsidRPr="00662663">
        <w:rPr>
          <w:rFonts w:ascii="Arial" w:hAnsi="Arial" w:cs="Arial"/>
          <w:spacing w:val="-3"/>
          <w:sz w:val="24"/>
          <w:szCs w:val="24"/>
        </w:rPr>
        <w:t>.</w:t>
      </w:r>
    </w:p>
    <w:p w14:paraId="31C54808" w14:textId="29E12613" w:rsidR="004A342E" w:rsidRPr="00662663" w:rsidRDefault="004A342E" w:rsidP="00662663">
      <w:pPr>
        <w:pStyle w:val="ListParagraph"/>
        <w:numPr>
          <w:ilvl w:val="1"/>
          <w:numId w:val="40"/>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Feed the </w:t>
      </w:r>
      <w:r w:rsidR="00A7020C" w:rsidRPr="00662663">
        <w:rPr>
          <w:rFonts w:ascii="Arial" w:hAnsi="Arial" w:cs="Arial"/>
          <w:spacing w:val="-3"/>
          <w:sz w:val="24"/>
          <w:szCs w:val="24"/>
        </w:rPr>
        <w:t>work piece</w:t>
      </w:r>
      <w:r w:rsidRPr="00662663">
        <w:rPr>
          <w:rFonts w:ascii="Arial" w:hAnsi="Arial" w:cs="Arial"/>
          <w:spacing w:val="-3"/>
          <w:sz w:val="24"/>
          <w:szCs w:val="24"/>
        </w:rPr>
        <w:t xml:space="preserve"> with slow, even pressure on the front table into the cutting knives.</w:t>
      </w:r>
    </w:p>
    <w:p w14:paraId="6C1E3F60" w14:textId="5061D627" w:rsidR="004A342E" w:rsidRPr="00662663" w:rsidRDefault="004A342E" w:rsidP="00662663">
      <w:pPr>
        <w:pStyle w:val="ListParagraph"/>
        <w:numPr>
          <w:ilvl w:val="1"/>
          <w:numId w:val="40"/>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lastRenderedPageBreak/>
        <w:t xml:space="preserve">When the </w:t>
      </w:r>
      <w:r w:rsidR="00A7020C" w:rsidRPr="00662663">
        <w:rPr>
          <w:rFonts w:ascii="Arial" w:hAnsi="Arial" w:cs="Arial"/>
          <w:spacing w:val="-3"/>
          <w:sz w:val="24"/>
          <w:szCs w:val="24"/>
        </w:rPr>
        <w:t>work piece</w:t>
      </w:r>
      <w:r w:rsidRPr="00662663">
        <w:rPr>
          <w:rFonts w:ascii="Arial" w:hAnsi="Arial" w:cs="Arial"/>
          <w:spacing w:val="-3"/>
          <w:sz w:val="24"/>
          <w:szCs w:val="24"/>
        </w:rPr>
        <w:t xml:space="preserve"> has passed over the knives and onto the rear table, lift your hands over the knives and hold the </w:t>
      </w:r>
      <w:r w:rsidR="00A7020C" w:rsidRPr="00662663">
        <w:rPr>
          <w:rFonts w:ascii="Arial" w:hAnsi="Arial" w:cs="Arial"/>
          <w:spacing w:val="-3"/>
          <w:sz w:val="24"/>
          <w:szCs w:val="24"/>
        </w:rPr>
        <w:t>work piece</w:t>
      </w:r>
      <w:r w:rsidRPr="00662663">
        <w:rPr>
          <w:rFonts w:ascii="Arial" w:hAnsi="Arial" w:cs="Arial"/>
          <w:spacing w:val="-3"/>
          <w:sz w:val="24"/>
          <w:szCs w:val="24"/>
        </w:rPr>
        <w:t xml:space="preserve"> firmly down on the rear table against the fence</w:t>
      </w:r>
      <w:r w:rsidR="006E6972" w:rsidRPr="00662663">
        <w:rPr>
          <w:rFonts w:ascii="Arial" w:hAnsi="Arial" w:cs="Arial"/>
          <w:spacing w:val="-3"/>
          <w:sz w:val="24"/>
          <w:szCs w:val="24"/>
        </w:rPr>
        <w:t xml:space="preserve">. </w:t>
      </w:r>
      <w:r w:rsidRPr="00662663">
        <w:rPr>
          <w:rFonts w:ascii="Arial" w:hAnsi="Arial" w:cs="Arial"/>
          <w:spacing w:val="-3"/>
          <w:sz w:val="24"/>
          <w:szCs w:val="24"/>
        </w:rPr>
        <w:t>Do not place your hands over the cutting knives at any time.</w:t>
      </w:r>
    </w:p>
    <w:p w14:paraId="0ACE0089" w14:textId="2DE5EB88" w:rsidR="004A342E" w:rsidRPr="00662663" w:rsidRDefault="004A342E" w:rsidP="00662663">
      <w:pPr>
        <w:pStyle w:val="ListParagraph"/>
        <w:numPr>
          <w:ilvl w:val="1"/>
          <w:numId w:val="40"/>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Let the </w:t>
      </w:r>
      <w:r w:rsidR="00A7020C" w:rsidRPr="00662663">
        <w:rPr>
          <w:rFonts w:ascii="Arial" w:hAnsi="Arial" w:cs="Arial"/>
          <w:spacing w:val="-3"/>
          <w:sz w:val="24"/>
          <w:szCs w:val="24"/>
        </w:rPr>
        <w:t>work piece</w:t>
      </w:r>
      <w:r w:rsidRPr="00662663">
        <w:rPr>
          <w:rFonts w:ascii="Arial" w:hAnsi="Arial" w:cs="Arial"/>
          <w:spacing w:val="-3"/>
          <w:sz w:val="24"/>
          <w:szCs w:val="24"/>
        </w:rPr>
        <w:t xml:space="preserve"> slide under your left hand which remains just beyond the knives at the rear table while you feed the </w:t>
      </w:r>
      <w:r w:rsidR="00A7020C" w:rsidRPr="00662663">
        <w:rPr>
          <w:rFonts w:ascii="Arial" w:hAnsi="Arial" w:cs="Arial"/>
          <w:spacing w:val="-3"/>
          <w:sz w:val="24"/>
          <w:szCs w:val="24"/>
        </w:rPr>
        <w:t>work piece</w:t>
      </w:r>
      <w:r w:rsidRPr="00662663">
        <w:rPr>
          <w:rFonts w:ascii="Arial" w:hAnsi="Arial" w:cs="Arial"/>
          <w:spacing w:val="-3"/>
          <w:sz w:val="24"/>
          <w:szCs w:val="24"/>
        </w:rPr>
        <w:t xml:space="preserve"> with your right hand.</w:t>
      </w:r>
    </w:p>
    <w:p w14:paraId="44BE4955" w14:textId="60D4464A" w:rsidR="004A342E" w:rsidRPr="00662663" w:rsidRDefault="004A342E" w:rsidP="00662663">
      <w:pPr>
        <w:pStyle w:val="ListParagraph"/>
        <w:numPr>
          <w:ilvl w:val="1"/>
          <w:numId w:val="40"/>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Continue with pressure against the tables and fence with both hands until the workpiece has passed over the knives.</w:t>
      </w:r>
    </w:p>
    <w:p w14:paraId="5E2CC1B0" w14:textId="29E664D9" w:rsidR="004A342E" w:rsidRPr="00662663" w:rsidRDefault="004A342E" w:rsidP="00662663">
      <w:pPr>
        <w:pStyle w:val="ListParagraph"/>
        <w:numPr>
          <w:ilvl w:val="0"/>
          <w:numId w:val="40"/>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Use a push block for short or thin workpieces.</w:t>
      </w:r>
    </w:p>
    <w:p w14:paraId="2848E1E3" w14:textId="2F4F8BA0" w:rsidR="004A342E" w:rsidRPr="00662663" w:rsidRDefault="004A342E" w:rsidP="00662663">
      <w:pPr>
        <w:pStyle w:val="ListParagraph"/>
        <w:numPr>
          <w:ilvl w:val="0"/>
          <w:numId w:val="40"/>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When extra wide workpieces are edge planed, add an auxiliary fence.</w:t>
      </w:r>
    </w:p>
    <w:p w14:paraId="1C617D88" w14:textId="47338017" w:rsidR="004A342E" w:rsidRPr="00662663" w:rsidRDefault="004A342E" w:rsidP="00662663">
      <w:pPr>
        <w:pStyle w:val="ListParagraph"/>
        <w:numPr>
          <w:ilvl w:val="0"/>
          <w:numId w:val="40"/>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Do not cut a workpiece less than 1 foot in length when using a jointer.</w:t>
      </w:r>
    </w:p>
    <w:p w14:paraId="65F9C3DC"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p>
    <w:p w14:paraId="5E2447F7"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bookmarkStart w:id="16" w:name="a15"/>
      <w:bookmarkEnd w:id="16"/>
      <w:r w:rsidRPr="00662663">
        <w:rPr>
          <w:rFonts w:ascii="Arial" w:hAnsi="Arial" w:cs="Arial"/>
          <w:spacing w:val="-3"/>
          <w:sz w:val="24"/>
          <w:szCs w:val="24"/>
        </w:rPr>
        <w:t xml:space="preserve">Shaper </w:t>
      </w:r>
    </w:p>
    <w:p w14:paraId="4F953AFD" w14:textId="71C4F448" w:rsidR="004A342E" w:rsidRPr="00662663" w:rsidRDefault="004A342E" w:rsidP="00662663">
      <w:pPr>
        <w:pStyle w:val="ListParagraph"/>
        <w:numPr>
          <w:ilvl w:val="0"/>
          <w:numId w:val="42"/>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Use devices such as feather boards, fences, collars, </w:t>
      </w:r>
      <w:r w:rsidR="006E6972" w:rsidRPr="00662663">
        <w:rPr>
          <w:rFonts w:ascii="Arial" w:hAnsi="Arial" w:cs="Arial"/>
          <w:spacing w:val="-3"/>
          <w:sz w:val="24"/>
          <w:szCs w:val="24"/>
        </w:rPr>
        <w:t>forms,</w:t>
      </w:r>
      <w:r w:rsidRPr="00662663">
        <w:rPr>
          <w:rFonts w:ascii="Arial" w:hAnsi="Arial" w:cs="Arial"/>
          <w:spacing w:val="-3"/>
          <w:sz w:val="24"/>
          <w:szCs w:val="24"/>
        </w:rPr>
        <w:t xml:space="preserve"> or an outline pattern to guide and hold the stock against the shaper knives.</w:t>
      </w:r>
    </w:p>
    <w:p w14:paraId="1DE155F7" w14:textId="223046A0" w:rsidR="004A342E" w:rsidRPr="00662663" w:rsidRDefault="004A342E" w:rsidP="00662663">
      <w:pPr>
        <w:pStyle w:val="ListParagraph"/>
        <w:numPr>
          <w:ilvl w:val="0"/>
          <w:numId w:val="42"/>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If the character of the work is such that it is impossible to employ a hold-down device, take two or more light cuts repeatedly where considerable material is to be removed.</w:t>
      </w:r>
    </w:p>
    <w:p w14:paraId="37B8F871" w14:textId="3D9860E7" w:rsidR="004A342E" w:rsidRPr="00662663" w:rsidRDefault="004A342E" w:rsidP="00662663">
      <w:pPr>
        <w:pStyle w:val="ListParagraph"/>
        <w:numPr>
          <w:ilvl w:val="0"/>
          <w:numId w:val="42"/>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Do not cut small workpieces on a shaper</w:t>
      </w:r>
      <w:r w:rsidR="006E6972" w:rsidRPr="00662663">
        <w:rPr>
          <w:rFonts w:ascii="Arial" w:hAnsi="Arial" w:cs="Arial"/>
          <w:spacing w:val="-3"/>
          <w:sz w:val="24"/>
          <w:szCs w:val="24"/>
        </w:rPr>
        <w:t xml:space="preserve">. </w:t>
      </w:r>
      <w:r w:rsidRPr="00662663">
        <w:rPr>
          <w:rFonts w:ascii="Arial" w:hAnsi="Arial" w:cs="Arial"/>
          <w:spacing w:val="-3"/>
          <w:sz w:val="24"/>
          <w:szCs w:val="24"/>
        </w:rPr>
        <w:t>Instead, shape the edge of a larger workpiece, and then cut off the scrap with a table or radial arm saw.</w:t>
      </w:r>
    </w:p>
    <w:p w14:paraId="458D8386" w14:textId="79A6986B" w:rsidR="004A342E" w:rsidRPr="00662663" w:rsidRDefault="004A342E" w:rsidP="00662663">
      <w:pPr>
        <w:pStyle w:val="ListParagraph"/>
        <w:numPr>
          <w:ilvl w:val="0"/>
          <w:numId w:val="42"/>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Grip the workpiece firmly with both hands and hold it against the fence and the table.</w:t>
      </w:r>
    </w:p>
    <w:p w14:paraId="5B27A7D9" w14:textId="3D096CF3" w:rsidR="004A342E" w:rsidRPr="00662663" w:rsidRDefault="004A342E" w:rsidP="00662663">
      <w:pPr>
        <w:pStyle w:val="ListParagraph"/>
        <w:numPr>
          <w:ilvl w:val="0"/>
          <w:numId w:val="42"/>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Hold the work</w:t>
      </w:r>
      <w:r w:rsidR="00A7020C" w:rsidRPr="00662663">
        <w:rPr>
          <w:rFonts w:ascii="Arial" w:hAnsi="Arial" w:cs="Arial"/>
          <w:spacing w:val="-3"/>
          <w:sz w:val="24"/>
          <w:szCs w:val="24"/>
        </w:rPr>
        <w:t xml:space="preserve"> </w:t>
      </w:r>
      <w:r w:rsidRPr="00662663">
        <w:rPr>
          <w:rFonts w:ascii="Arial" w:hAnsi="Arial" w:cs="Arial"/>
          <w:spacing w:val="-3"/>
          <w:sz w:val="24"/>
          <w:szCs w:val="24"/>
        </w:rPr>
        <w:t>piece against the peg and collar when cutting/shaping irregular shaped workpieces.</w:t>
      </w:r>
    </w:p>
    <w:p w14:paraId="687B41E1" w14:textId="7D15E26D" w:rsidR="004A342E" w:rsidRPr="00662663" w:rsidRDefault="004A342E" w:rsidP="00662663">
      <w:pPr>
        <w:pStyle w:val="ListParagraph"/>
        <w:numPr>
          <w:ilvl w:val="0"/>
          <w:numId w:val="42"/>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Feed the workpiece against the direction of rotation of the cutter. Thus, if the cutter is turning clockwise looking from the top, the workpiece is </w:t>
      </w:r>
      <w:r w:rsidR="00662663" w:rsidRPr="00662663">
        <w:rPr>
          <w:rFonts w:ascii="Arial" w:hAnsi="Arial" w:cs="Arial"/>
          <w:spacing w:val="-3"/>
          <w:sz w:val="24"/>
          <w:szCs w:val="24"/>
        </w:rPr>
        <w:t>fed from</w:t>
      </w:r>
      <w:r w:rsidRPr="00662663">
        <w:rPr>
          <w:rFonts w:ascii="Arial" w:hAnsi="Arial" w:cs="Arial"/>
          <w:spacing w:val="-3"/>
          <w:sz w:val="24"/>
          <w:szCs w:val="24"/>
        </w:rPr>
        <w:t xml:space="preserve"> left to right.</w:t>
      </w:r>
    </w:p>
    <w:p w14:paraId="48107F1C" w14:textId="5B785738" w:rsidR="004A342E" w:rsidRPr="00662663" w:rsidRDefault="004A342E" w:rsidP="00662663">
      <w:pPr>
        <w:pStyle w:val="ListParagraph"/>
        <w:numPr>
          <w:ilvl w:val="0"/>
          <w:numId w:val="42"/>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Feed the work</w:t>
      </w:r>
      <w:r w:rsidR="00A7020C" w:rsidRPr="00662663">
        <w:rPr>
          <w:rFonts w:ascii="Arial" w:hAnsi="Arial" w:cs="Arial"/>
          <w:spacing w:val="-3"/>
          <w:sz w:val="24"/>
          <w:szCs w:val="24"/>
        </w:rPr>
        <w:t xml:space="preserve"> </w:t>
      </w:r>
      <w:r w:rsidRPr="00662663">
        <w:rPr>
          <w:rFonts w:ascii="Arial" w:hAnsi="Arial" w:cs="Arial"/>
          <w:spacing w:val="-3"/>
          <w:sz w:val="24"/>
          <w:szCs w:val="24"/>
        </w:rPr>
        <w:t>piece into the cutter slowly and steadily.</w:t>
      </w:r>
    </w:p>
    <w:p w14:paraId="35EBB6FD" w14:textId="7A0AFDAF" w:rsidR="004A342E" w:rsidRPr="00662663" w:rsidRDefault="004A342E" w:rsidP="00662663">
      <w:pPr>
        <w:pStyle w:val="ListParagraph"/>
        <w:numPr>
          <w:ilvl w:val="0"/>
          <w:numId w:val="42"/>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Keep your hands away from the cutter.</w:t>
      </w:r>
    </w:p>
    <w:p w14:paraId="46058E97" w14:textId="21945CDD" w:rsidR="004A342E" w:rsidRPr="00662663" w:rsidRDefault="004A342E" w:rsidP="00662663">
      <w:pPr>
        <w:pStyle w:val="ListParagraph"/>
        <w:numPr>
          <w:ilvl w:val="0"/>
          <w:numId w:val="42"/>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Consult with your supervisor before performing new or unfamiliar cuts.</w:t>
      </w:r>
    </w:p>
    <w:p w14:paraId="5023141B"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bookmarkStart w:id="17" w:name="a16"/>
      <w:bookmarkEnd w:id="17"/>
    </w:p>
    <w:p w14:paraId="4680C92B"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 xml:space="preserve">Molders, Gang Saws and </w:t>
      </w:r>
      <w:r w:rsidR="006E6972" w:rsidRPr="00662663">
        <w:rPr>
          <w:rFonts w:ascii="Arial" w:hAnsi="Arial" w:cs="Arial"/>
          <w:spacing w:val="-3"/>
          <w:sz w:val="24"/>
          <w:szCs w:val="24"/>
        </w:rPr>
        <w:t>Straight-Line</w:t>
      </w:r>
      <w:r w:rsidRPr="00662663">
        <w:rPr>
          <w:rFonts w:ascii="Arial" w:hAnsi="Arial" w:cs="Arial"/>
          <w:spacing w:val="-3"/>
          <w:sz w:val="24"/>
          <w:szCs w:val="24"/>
        </w:rPr>
        <w:t xml:space="preserve"> Saws</w:t>
      </w:r>
    </w:p>
    <w:p w14:paraId="32A1DAC7" w14:textId="11BC61F0" w:rsidR="004A342E" w:rsidRPr="00662663" w:rsidRDefault="004A342E" w:rsidP="00662663">
      <w:pPr>
        <w:pStyle w:val="ListParagraph"/>
        <w:numPr>
          <w:ilvl w:val="0"/>
          <w:numId w:val="44"/>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Do not allow your hands to get near the feed rollers or under the housing at </w:t>
      </w:r>
      <w:r w:rsidR="00662663" w:rsidRPr="00662663">
        <w:rPr>
          <w:rFonts w:ascii="Arial" w:hAnsi="Arial" w:cs="Arial"/>
          <w:spacing w:val="-3"/>
          <w:sz w:val="24"/>
          <w:szCs w:val="24"/>
        </w:rPr>
        <w:t>any time</w:t>
      </w:r>
      <w:r w:rsidRPr="00662663">
        <w:rPr>
          <w:rFonts w:ascii="Arial" w:hAnsi="Arial" w:cs="Arial"/>
          <w:spacing w:val="-3"/>
          <w:sz w:val="24"/>
          <w:szCs w:val="24"/>
        </w:rPr>
        <w:t xml:space="preserve"> when the motor is "On"</w:t>
      </w:r>
      <w:r w:rsidR="006E6972" w:rsidRPr="00662663">
        <w:rPr>
          <w:rFonts w:ascii="Arial" w:hAnsi="Arial" w:cs="Arial"/>
          <w:spacing w:val="-3"/>
          <w:sz w:val="24"/>
          <w:szCs w:val="24"/>
        </w:rPr>
        <w:t xml:space="preserve">. </w:t>
      </w:r>
      <w:r w:rsidRPr="00662663">
        <w:rPr>
          <w:rFonts w:ascii="Arial" w:hAnsi="Arial" w:cs="Arial"/>
          <w:spacing w:val="-3"/>
          <w:sz w:val="24"/>
          <w:szCs w:val="24"/>
        </w:rPr>
        <w:t xml:space="preserve">Keep your hands at least one foot away from the </w:t>
      </w:r>
      <w:r w:rsidR="006E6972" w:rsidRPr="00662663">
        <w:rPr>
          <w:rFonts w:ascii="Arial" w:hAnsi="Arial" w:cs="Arial"/>
          <w:spacing w:val="-3"/>
          <w:sz w:val="24"/>
          <w:szCs w:val="24"/>
        </w:rPr>
        <w:t>in-</w:t>
      </w:r>
      <w:r w:rsidR="00662663" w:rsidRPr="00662663">
        <w:rPr>
          <w:rFonts w:ascii="Arial" w:hAnsi="Arial" w:cs="Arial"/>
          <w:spacing w:val="-3"/>
          <w:sz w:val="24"/>
          <w:szCs w:val="24"/>
        </w:rPr>
        <w:t>fed</w:t>
      </w:r>
      <w:r w:rsidRPr="00662663">
        <w:rPr>
          <w:rFonts w:ascii="Arial" w:hAnsi="Arial" w:cs="Arial"/>
          <w:spacing w:val="-3"/>
          <w:sz w:val="24"/>
          <w:szCs w:val="24"/>
        </w:rPr>
        <w:t xml:space="preserve"> roller when feeding the workpieces.</w:t>
      </w:r>
    </w:p>
    <w:p w14:paraId="66EDE43E" w14:textId="205CF7AC" w:rsidR="004A342E" w:rsidRPr="00662663" w:rsidRDefault="004A342E" w:rsidP="00662663">
      <w:pPr>
        <w:pStyle w:val="ListParagraph"/>
        <w:numPr>
          <w:ilvl w:val="0"/>
          <w:numId w:val="44"/>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Do not overload the motor by "crowding" the workpiece</w:t>
      </w:r>
      <w:r w:rsidR="006E6972" w:rsidRPr="00662663">
        <w:rPr>
          <w:rFonts w:ascii="Arial" w:hAnsi="Arial" w:cs="Arial"/>
          <w:spacing w:val="-3"/>
          <w:sz w:val="24"/>
          <w:szCs w:val="24"/>
        </w:rPr>
        <w:t xml:space="preserve">. </w:t>
      </w:r>
      <w:r w:rsidRPr="00662663">
        <w:rPr>
          <w:rFonts w:ascii="Arial" w:hAnsi="Arial" w:cs="Arial"/>
          <w:spacing w:val="-3"/>
          <w:sz w:val="24"/>
          <w:szCs w:val="24"/>
        </w:rPr>
        <w:t>If the motor slows down, disengage the rollers by using the feed control until the motor returns to full operating speed.</w:t>
      </w:r>
    </w:p>
    <w:p w14:paraId="74FC4B1C" w14:textId="1C8EF4B6" w:rsidR="004A342E" w:rsidRPr="00662663" w:rsidRDefault="004A342E" w:rsidP="00662663">
      <w:pPr>
        <w:pStyle w:val="ListParagraph"/>
        <w:numPr>
          <w:ilvl w:val="0"/>
          <w:numId w:val="44"/>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Stand to the side of the cutting blades when feeding the workpiece into the machine.</w:t>
      </w:r>
    </w:p>
    <w:p w14:paraId="1F3B1409" w14:textId="77777777" w:rsidR="00D237AC" w:rsidRPr="00662663" w:rsidRDefault="00D237AC">
      <w:pPr>
        <w:tabs>
          <w:tab w:val="left" w:pos="0"/>
          <w:tab w:val="left" w:pos="720"/>
          <w:tab w:val="left" w:pos="1393"/>
          <w:tab w:val="left" w:leader="dot" w:pos="8635"/>
        </w:tabs>
        <w:suppressAutoHyphens/>
        <w:jc w:val="both"/>
        <w:rPr>
          <w:rFonts w:ascii="Arial" w:hAnsi="Arial" w:cs="Arial"/>
          <w:spacing w:val="-3"/>
          <w:sz w:val="24"/>
          <w:szCs w:val="24"/>
        </w:rPr>
      </w:pPr>
    </w:p>
    <w:p w14:paraId="55B514D5"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ASSEMBLY PERSONNEL</w:t>
      </w:r>
    </w:p>
    <w:p w14:paraId="6BFEC075"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bookmarkStart w:id="18" w:name="a17"/>
      <w:bookmarkEnd w:id="18"/>
      <w:r w:rsidRPr="00662663">
        <w:rPr>
          <w:rFonts w:ascii="Arial" w:hAnsi="Arial" w:cs="Arial"/>
          <w:spacing w:val="-3"/>
          <w:sz w:val="24"/>
          <w:szCs w:val="24"/>
        </w:rPr>
        <w:t>General Rules</w:t>
      </w:r>
    </w:p>
    <w:p w14:paraId="55E14B6C" w14:textId="21AC2DC5" w:rsidR="004A342E" w:rsidRPr="00662663" w:rsidRDefault="004A342E" w:rsidP="00662663">
      <w:pPr>
        <w:pStyle w:val="ListParagraph"/>
        <w:numPr>
          <w:ilvl w:val="0"/>
          <w:numId w:val="46"/>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Do not use a power tool if the power cord has splices, exposed wires or cracked or frayed ends. </w:t>
      </w:r>
    </w:p>
    <w:p w14:paraId="364C8E25" w14:textId="052DC6C2" w:rsidR="004A342E" w:rsidRPr="00662663" w:rsidRDefault="004A342E" w:rsidP="00662663">
      <w:pPr>
        <w:pStyle w:val="ListParagraph"/>
        <w:numPr>
          <w:ilvl w:val="0"/>
          <w:numId w:val="46"/>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Do not operate a power tool if the ground prong from the three wired power plug is missing or has been removed.</w:t>
      </w:r>
    </w:p>
    <w:p w14:paraId="3DFA9F87" w14:textId="618A7A87" w:rsidR="004A342E" w:rsidRPr="00662663" w:rsidRDefault="004A342E" w:rsidP="00662663">
      <w:pPr>
        <w:pStyle w:val="ListParagraph"/>
        <w:numPr>
          <w:ilvl w:val="0"/>
          <w:numId w:val="46"/>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lastRenderedPageBreak/>
        <w:t>Turn the power tool off before plugging or unplugging it.</w:t>
      </w:r>
    </w:p>
    <w:p w14:paraId="2505797D" w14:textId="276BF98F" w:rsidR="004A342E" w:rsidRPr="00662663" w:rsidRDefault="004A342E" w:rsidP="00662663">
      <w:pPr>
        <w:pStyle w:val="ListParagraph"/>
        <w:numPr>
          <w:ilvl w:val="0"/>
          <w:numId w:val="46"/>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Do not carry a power tool </w:t>
      </w:r>
      <w:r w:rsidR="00662663" w:rsidRPr="00662663">
        <w:rPr>
          <w:rFonts w:ascii="Arial" w:hAnsi="Arial" w:cs="Arial"/>
          <w:spacing w:val="-3"/>
          <w:sz w:val="24"/>
          <w:szCs w:val="24"/>
        </w:rPr>
        <w:t>with</w:t>
      </w:r>
      <w:r w:rsidRPr="00662663">
        <w:rPr>
          <w:rFonts w:ascii="Arial" w:hAnsi="Arial" w:cs="Arial"/>
          <w:spacing w:val="-3"/>
          <w:sz w:val="24"/>
          <w:szCs w:val="24"/>
        </w:rPr>
        <w:t xml:space="preserve"> the cord. </w:t>
      </w:r>
    </w:p>
    <w:p w14:paraId="562C75D1"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p>
    <w:p w14:paraId="2003B0FB"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bookmarkStart w:id="19" w:name="a18"/>
      <w:bookmarkEnd w:id="19"/>
      <w:r w:rsidRPr="00662663">
        <w:rPr>
          <w:rFonts w:ascii="Arial" w:hAnsi="Arial" w:cs="Arial"/>
          <w:spacing w:val="-3"/>
          <w:sz w:val="24"/>
          <w:szCs w:val="24"/>
        </w:rPr>
        <w:t>Drills</w:t>
      </w:r>
    </w:p>
    <w:p w14:paraId="021A2CC9" w14:textId="221FE0F6" w:rsidR="004A342E" w:rsidRPr="00662663" w:rsidRDefault="004A342E" w:rsidP="00662663">
      <w:pPr>
        <w:pStyle w:val="ListParagraph"/>
        <w:numPr>
          <w:ilvl w:val="0"/>
          <w:numId w:val="48"/>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Do not use dull, </w:t>
      </w:r>
      <w:r w:rsidR="006E6972" w:rsidRPr="00662663">
        <w:rPr>
          <w:rFonts w:ascii="Arial" w:hAnsi="Arial" w:cs="Arial"/>
          <w:spacing w:val="-3"/>
          <w:sz w:val="24"/>
          <w:szCs w:val="24"/>
        </w:rPr>
        <w:t>cracked,</w:t>
      </w:r>
      <w:r w:rsidRPr="00662663">
        <w:rPr>
          <w:rFonts w:ascii="Arial" w:hAnsi="Arial" w:cs="Arial"/>
          <w:spacing w:val="-3"/>
          <w:sz w:val="24"/>
          <w:szCs w:val="24"/>
        </w:rPr>
        <w:t xml:space="preserve"> or bent drill bits or accessory shafts.</w:t>
      </w:r>
    </w:p>
    <w:p w14:paraId="13BD4E3C" w14:textId="5AEE075B" w:rsidR="004A342E" w:rsidRPr="00662663" w:rsidRDefault="004A342E" w:rsidP="00662663">
      <w:pPr>
        <w:pStyle w:val="ListParagraph"/>
        <w:numPr>
          <w:ilvl w:val="0"/>
          <w:numId w:val="48"/>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Tighten the drill bit or accessory shaft securely in the chuck before drilling or boring.</w:t>
      </w:r>
    </w:p>
    <w:p w14:paraId="4A2DCEF9" w14:textId="2791CB6B" w:rsidR="004A342E" w:rsidRPr="00662663" w:rsidRDefault="004A342E" w:rsidP="00662663">
      <w:pPr>
        <w:pStyle w:val="ListParagraph"/>
        <w:numPr>
          <w:ilvl w:val="0"/>
          <w:numId w:val="48"/>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Remove the chuck key or drift from the chuck before starting the drill.</w:t>
      </w:r>
    </w:p>
    <w:p w14:paraId="196147F9" w14:textId="7390A9A8" w:rsidR="004A342E" w:rsidRPr="00662663" w:rsidRDefault="004A342E" w:rsidP="00662663">
      <w:pPr>
        <w:pStyle w:val="ListParagraph"/>
        <w:numPr>
          <w:ilvl w:val="0"/>
          <w:numId w:val="48"/>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Do not hold the work piece by hand when boring; use clamps to hold the work piece.</w:t>
      </w:r>
    </w:p>
    <w:p w14:paraId="2DD40E58" w14:textId="3DE0A960" w:rsidR="004A342E" w:rsidRPr="00662663" w:rsidRDefault="004A342E" w:rsidP="00662663">
      <w:pPr>
        <w:pStyle w:val="ListParagraph"/>
        <w:numPr>
          <w:ilvl w:val="0"/>
          <w:numId w:val="48"/>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Turn the drill "On" before allowing the drill point to touch the work piece.</w:t>
      </w:r>
    </w:p>
    <w:p w14:paraId="664355AD"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p>
    <w:p w14:paraId="7A96892D"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bookmarkStart w:id="20" w:name="a19"/>
      <w:bookmarkEnd w:id="20"/>
      <w:r w:rsidRPr="00662663">
        <w:rPr>
          <w:rFonts w:ascii="Arial" w:hAnsi="Arial" w:cs="Arial"/>
          <w:spacing w:val="-3"/>
          <w:sz w:val="24"/>
          <w:szCs w:val="24"/>
        </w:rPr>
        <w:t>Routers</w:t>
      </w:r>
    </w:p>
    <w:p w14:paraId="3DE95EB5" w14:textId="15ECC981" w:rsidR="004A342E" w:rsidRPr="00662663" w:rsidRDefault="004A342E" w:rsidP="00662663">
      <w:pPr>
        <w:pStyle w:val="ListParagraph"/>
        <w:numPr>
          <w:ilvl w:val="0"/>
          <w:numId w:val="50"/>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Secure the work piece to a bench or table.</w:t>
      </w:r>
    </w:p>
    <w:p w14:paraId="24CCF113" w14:textId="5B354035" w:rsidR="004A342E" w:rsidRPr="00662663" w:rsidRDefault="004A342E" w:rsidP="00662663">
      <w:pPr>
        <w:pStyle w:val="ListParagraph"/>
        <w:numPr>
          <w:ilvl w:val="0"/>
          <w:numId w:val="50"/>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Make sure the router bits are clean, </w:t>
      </w:r>
      <w:r w:rsidR="006E6972" w:rsidRPr="00662663">
        <w:rPr>
          <w:rFonts w:ascii="Arial" w:hAnsi="Arial" w:cs="Arial"/>
          <w:spacing w:val="-3"/>
          <w:sz w:val="24"/>
          <w:szCs w:val="24"/>
        </w:rPr>
        <w:t>sharp,</w:t>
      </w:r>
      <w:r w:rsidRPr="00662663">
        <w:rPr>
          <w:rFonts w:ascii="Arial" w:hAnsi="Arial" w:cs="Arial"/>
          <w:spacing w:val="-3"/>
          <w:sz w:val="24"/>
          <w:szCs w:val="24"/>
        </w:rPr>
        <w:t xml:space="preserve"> and firmly tightened in the collet before turning the router "On".</w:t>
      </w:r>
    </w:p>
    <w:p w14:paraId="3D335DD5" w14:textId="58783A19" w:rsidR="004A342E" w:rsidRPr="00662663" w:rsidRDefault="004A342E" w:rsidP="00662663">
      <w:pPr>
        <w:pStyle w:val="ListParagraph"/>
        <w:numPr>
          <w:ilvl w:val="0"/>
          <w:numId w:val="50"/>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When possible, use a dust collection system that will gather all the dust generated by the router.</w:t>
      </w:r>
    </w:p>
    <w:p w14:paraId="37A3B1C0" w14:textId="3A1DCCE0" w:rsidR="004A342E" w:rsidRPr="00662663" w:rsidRDefault="004A342E" w:rsidP="00662663">
      <w:pPr>
        <w:pStyle w:val="ListParagraph"/>
        <w:numPr>
          <w:ilvl w:val="0"/>
          <w:numId w:val="50"/>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Keep </w:t>
      </w:r>
      <w:r w:rsidR="006E6972" w:rsidRPr="00662663">
        <w:rPr>
          <w:rFonts w:ascii="Arial" w:hAnsi="Arial" w:cs="Arial"/>
          <w:spacing w:val="-3"/>
          <w:sz w:val="24"/>
          <w:szCs w:val="24"/>
        </w:rPr>
        <w:t>an accessible area</w:t>
      </w:r>
      <w:r w:rsidRPr="00662663">
        <w:rPr>
          <w:rFonts w:ascii="Arial" w:hAnsi="Arial" w:cs="Arial"/>
          <w:spacing w:val="-3"/>
          <w:sz w:val="24"/>
          <w:szCs w:val="24"/>
        </w:rPr>
        <w:t xml:space="preserve"> under the router's guide so that the router's bit does not hit any obstructions.</w:t>
      </w:r>
    </w:p>
    <w:p w14:paraId="4BBB0079" w14:textId="4BBCB6B8" w:rsidR="004A342E" w:rsidRPr="00662663" w:rsidRDefault="004A342E" w:rsidP="00662663">
      <w:pPr>
        <w:pStyle w:val="ListParagraph"/>
        <w:numPr>
          <w:ilvl w:val="0"/>
          <w:numId w:val="50"/>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Do not start up the router with the bit in contact with the wood.</w:t>
      </w:r>
    </w:p>
    <w:p w14:paraId="25D64C76" w14:textId="00FBF09F" w:rsidR="004A342E" w:rsidRPr="00662663" w:rsidRDefault="004A342E" w:rsidP="00662663">
      <w:pPr>
        <w:pStyle w:val="ListParagraph"/>
        <w:numPr>
          <w:ilvl w:val="0"/>
          <w:numId w:val="50"/>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Always feed against the direction of rotation of the bit (left-to right feed when rotating clockwise).</w:t>
      </w:r>
    </w:p>
    <w:p w14:paraId="38113F22" w14:textId="1FD31E71" w:rsidR="004A342E" w:rsidRPr="00662663" w:rsidRDefault="004A342E" w:rsidP="00662663">
      <w:pPr>
        <w:pStyle w:val="ListParagraph"/>
        <w:numPr>
          <w:ilvl w:val="0"/>
          <w:numId w:val="50"/>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Do not jam or crowd routers in the workpiece.</w:t>
      </w:r>
    </w:p>
    <w:p w14:paraId="792AC93F" w14:textId="02854FC2" w:rsidR="004A342E" w:rsidRPr="00662663" w:rsidRDefault="004A342E" w:rsidP="00662663">
      <w:pPr>
        <w:pStyle w:val="ListParagraph"/>
        <w:numPr>
          <w:ilvl w:val="0"/>
          <w:numId w:val="50"/>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Do not touch a bit immediately after </w:t>
      </w:r>
      <w:r w:rsidR="00662663" w:rsidRPr="00662663">
        <w:rPr>
          <w:rFonts w:ascii="Arial" w:hAnsi="Arial" w:cs="Arial"/>
          <w:spacing w:val="-3"/>
          <w:sz w:val="24"/>
          <w:szCs w:val="24"/>
        </w:rPr>
        <w:t>using it</w:t>
      </w:r>
      <w:r w:rsidRPr="00662663">
        <w:rPr>
          <w:rFonts w:ascii="Arial" w:hAnsi="Arial" w:cs="Arial"/>
          <w:spacing w:val="-3"/>
          <w:sz w:val="24"/>
          <w:szCs w:val="24"/>
        </w:rPr>
        <w:t>; allow it to cool.</w:t>
      </w:r>
    </w:p>
    <w:p w14:paraId="1A965116"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p>
    <w:p w14:paraId="35C334BB"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bookmarkStart w:id="21" w:name="a20"/>
      <w:bookmarkEnd w:id="21"/>
      <w:r w:rsidRPr="00662663">
        <w:rPr>
          <w:rFonts w:ascii="Arial" w:hAnsi="Arial" w:cs="Arial"/>
          <w:spacing w:val="-3"/>
          <w:sz w:val="24"/>
          <w:szCs w:val="24"/>
        </w:rPr>
        <w:t>Belt Sanders</w:t>
      </w:r>
    </w:p>
    <w:p w14:paraId="0560DD75" w14:textId="72FFB167" w:rsidR="004A342E" w:rsidRPr="00662663" w:rsidRDefault="004A342E" w:rsidP="00662663">
      <w:pPr>
        <w:pStyle w:val="ListParagraph"/>
        <w:numPr>
          <w:ilvl w:val="0"/>
          <w:numId w:val="52"/>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Wear safety goggles when using belt sanders</w:t>
      </w:r>
      <w:r w:rsidR="006E6972" w:rsidRPr="00662663">
        <w:rPr>
          <w:rFonts w:ascii="Arial" w:hAnsi="Arial" w:cs="Arial"/>
          <w:spacing w:val="-3"/>
          <w:sz w:val="24"/>
          <w:szCs w:val="24"/>
        </w:rPr>
        <w:t xml:space="preserve">. </w:t>
      </w:r>
      <w:r w:rsidRPr="00662663">
        <w:rPr>
          <w:rFonts w:ascii="Arial" w:hAnsi="Arial" w:cs="Arial"/>
          <w:spacing w:val="-3"/>
          <w:sz w:val="24"/>
          <w:szCs w:val="24"/>
        </w:rPr>
        <w:t>Tilt your head forward when removing goggles to prevent sawdust from falling into your eyes.</w:t>
      </w:r>
    </w:p>
    <w:p w14:paraId="0CF04811" w14:textId="39B0B2FA" w:rsidR="004A342E" w:rsidRPr="00662663" w:rsidRDefault="004A342E" w:rsidP="00662663">
      <w:pPr>
        <w:pStyle w:val="ListParagraph"/>
        <w:numPr>
          <w:ilvl w:val="0"/>
          <w:numId w:val="52"/>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Do not wear contact lenses when </w:t>
      </w:r>
      <w:proofErr w:type="gramStart"/>
      <w:r w:rsidRPr="00662663">
        <w:rPr>
          <w:rFonts w:ascii="Arial" w:hAnsi="Arial" w:cs="Arial"/>
          <w:spacing w:val="-3"/>
          <w:sz w:val="24"/>
          <w:szCs w:val="24"/>
        </w:rPr>
        <w:t>sanding</w:t>
      </w:r>
      <w:proofErr w:type="gramEnd"/>
      <w:r w:rsidRPr="00662663">
        <w:rPr>
          <w:rFonts w:ascii="Arial" w:hAnsi="Arial" w:cs="Arial"/>
          <w:spacing w:val="-3"/>
          <w:sz w:val="24"/>
          <w:szCs w:val="24"/>
        </w:rPr>
        <w:t>.</w:t>
      </w:r>
    </w:p>
    <w:p w14:paraId="2D7066FD" w14:textId="4E1780F7" w:rsidR="004A342E" w:rsidRPr="00662663" w:rsidRDefault="004A342E" w:rsidP="00662663">
      <w:pPr>
        <w:pStyle w:val="ListParagraph"/>
        <w:numPr>
          <w:ilvl w:val="0"/>
          <w:numId w:val="52"/>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Do not touch the abrasive surface of the belt sander with your bare hands when the belt sander is operating.</w:t>
      </w:r>
    </w:p>
    <w:p w14:paraId="0C9BBB5E" w14:textId="4A48B1E6" w:rsidR="004A342E" w:rsidRPr="00662663" w:rsidRDefault="004A342E" w:rsidP="00662663">
      <w:pPr>
        <w:pStyle w:val="ListParagraph"/>
        <w:numPr>
          <w:ilvl w:val="0"/>
          <w:numId w:val="52"/>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Turn off the </w:t>
      </w:r>
      <w:proofErr w:type="gramStart"/>
      <w:r w:rsidRPr="00662663">
        <w:rPr>
          <w:rFonts w:ascii="Arial" w:hAnsi="Arial" w:cs="Arial"/>
          <w:spacing w:val="-3"/>
          <w:sz w:val="24"/>
          <w:szCs w:val="24"/>
        </w:rPr>
        <w:t>sander</w:t>
      </w:r>
      <w:proofErr w:type="gramEnd"/>
      <w:r w:rsidRPr="00662663">
        <w:rPr>
          <w:rFonts w:ascii="Arial" w:hAnsi="Arial" w:cs="Arial"/>
          <w:spacing w:val="-3"/>
          <w:sz w:val="24"/>
          <w:szCs w:val="24"/>
        </w:rPr>
        <w:t xml:space="preserve"> and disconnect the power supply before changing the sandpaper.</w:t>
      </w:r>
    </w:p>
    <w:p w14:paraId="7DF4E37C"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p>
    <w:p w14:paraId="50415C91"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bookmarkStart w:id="22" w:name="a21"/>
      <w:bookmarkEnd w:id="22"/>
      <w:r w:rsidRPr="00662663">
        <w:rPr>
          <w:rFonts w:ascii="Arial" w:hAnsi="Arial" w:cs="Arial"/>
          <w:spacing w:val="-3"/>
          <w:sz w:val="24"/>
          <w:szCs w:val="24"/>
        </w:rPr>
        <w:t>Contact Glue Application</w:t>
      </w:r>
    </w:p>
    <w:p w14:paraId="5E5FDFA1" w14:textId="140DD597" w:rsidR="004A342E" w:rsidRPr="00662663" w:rsidRDefault="004A342E" w:rsidP="00662663">
      <w:pPr>
        <w:pStyle w:val="ListParagraph"/>
        <w:numPr>
          <w:ilvl w:val="0"/>
          <w:numId w:val="54"/>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Turn on the ventilation and exhaust system before applying the contact glue.</w:t>
      </w:r>
    </w:p>
    <w:p w14:paraId="252431F5" w14:textId="70573F8B" w:rsidR="004A342E" w:rsidRPr="00662663" w:rsidRDefault="004A342E" w:rsidP="00662663">
      <w:pPr>
        <w:pStyle w:val="ListParagraph"/>
        <w:numPr>
          <w:ilvl w:val="0"/>
          <w:numId w:val="54"/>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Do not point the spray gun toward any part of your body or at anyone else.</w:t>
      </w:r>
    </w:p>
    <w:p w14:paraId="33994397" w14:textId="6D8E3E06" w:rsidR="004A342E" w:rsidRPr="00662663" w:rsidRDefault="004A342E" w:rsidP="00662663">
      <w:pPr>
        <w:pStyle w:val="ListParagraph"/>
        <w:numPr>
          <w:ilvl w:val="0"/>
          <w:numId w:val="54"/>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Close the </w:t>
      </w:r>
      <w:proofErr w:type="gramStart"/>
      <w:r w:rsidR="00662663">
        <w:rPr>
          <w:rFonts w:ascii="Arial" w:hAnsi="Arial" w:cs="Arial"/>
          <w:spacing w:val="-3"/>
          <w:sz w:val="24"/>
          <w:szCs w:val="24"/>
        </w:rPr>
        <w:t>lids</w:t>
      </w:r>
      <w:proofErr w:type="gramEnd"/>
      <w:r w:rsidRPr="00662663">
        <w:rPr>
          <w:rFonts w:ascii="Arial" w:hAnsi="Arial" w:cs="Arial"/>
          <w:spacing w:val="-3"/>
          <w:sz w:val="24"/>
          <w:szCs w:val="24"/>
        </w:rPr>
        <w:t xml:space="preserve"> of containers of contact glue tightly after each use and return the containers to the storage cabinet labeled "Flammable Storage" when spraying is finished.</w:t>
      </w:r>
    </w:p>
    <w:p w14:paraId="4D812C00" w14:textId="106401ED" w:rsidR="004A342E" w:rsidRPr="00662663" w:rsidRDefault="004A342E" w:rsidP="00662663">
      <w:pPr>
        <w:pStyle w:val="ListParagraph"/>
        <w:numPr>
          <w:ilvl w:val="0"/>
          <w:numId w:val="54"/>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Always wash your hands with soap and water after using adhesives; do not use mineral spirits, paint thinner, acetone or any other toxic solvents to remove contact glue from your skin.</w:t>
      </w:r>
    </w:p>
    <w:p w14:paraId="44FB30F8"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p>
    <w:p w14:paraId="1F6EBFC5"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bookmarkStart w:id="23" w:name="a22"/>
      <w:bookmarkEnd w:id="23"/>
      <w:r w:rsidRPr="00662663">
        <w:rPr>
          <w:rFonts w:ascii="Arial" w:hAnsi="Arial" w:cs="Arial"/>
          <w:spacing w:val="-3"/>
          <w:sz w:val="24"/>
          <w:szCs w:val="24"/>
        </w:rPr>
        <w:t>Pinch Roller Press</w:t>
      </w:r>
    </w:p>
    <w:p w14:paraId="0D3E07D3" w14:textId="557E348E" w:rsidR="004A342E" w:rsidRPr="00662663" w:rsidRDefault="004A342E" w:rsidP="00662663">
      <w:pPr>
        <w:pStyle w:val="ListParagraph"/>
        <w:numPr>
          <w:ilvl w:val="0"/>
          <w:numId w:val="56"/>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lastRenderedPageBreak/>
        <w:t>Keep all guards in place</w:t>
      </w:r>
      <w:r w:rsidR="006E6972" w:rsidRPr="00662663">
        <w:rPr>
          <w:rFonts w:ascii="Arial" w:hAnsi="Arial" w:cs="Arial"/>
          <w:spacing w:val="-3"/>
          <w:sz w:val="24"/>
          <w:szCs w:val="24"/>
        </w:rPr>
        <w:t xml:space="preserve">. </w:t>
      </w:r>
      <w:r w:rsidRPr="00662663">
        <w:rPr>
          <w:rFonts w:ascii="Arial" w:hAnsi="Arial" w:cs="Arial"/>
          <w:spacing w:val="-3"/>
          <w:sz w:val="24"/>
          <w:szCs w:val="24"/>
        </w:rPr>
        <w:t xml:space="preserve">Replace all guards after </w:t>
      </w:r>
      <w:r w:rsidR="006E6972" w:rsidRPr="00662663">
        <w:rPr>
          <w:rFonts w:ascii="Arial" w:hAnsi="Arial" w:cs="Arial"/>
          <w:spacing w:val="-3"/>
          <w:sz w:val="24"/>
          <w:szCs w:val="24"/>
        </w:rPr>
        <w:t>adjusting</w:t>
      </w:r>
      <w:r w:rsidRPr="00662663">
        <w:rPr>
          <w:rFonts w:ascii="Arial" w:hAnsi="Arial" w:cs="Arial"/>
          <w:spacing w:val="-3"/>
          <w:sz w:val="24"/>
          <w:szCs w:val="24"/>
        </w:rPr>
        <w:t xml:space="preserve"> or repairing equipment before starting the pinch roller press.</w:t>
      </w:r>
    </w:p>
    <w:p w14:paraId="1EB59D33" w14:textId="494D231E" w:rsidR="004A342E" w:rsidRPr="00662663" w:rsidRDefault="004A342E" w:rsidP="00662663">
      <w:pPr>
        <w:pStyle w:val="ListParagraph"/>
        <w:numPr>
          <w:ilvl w:val="0"/>
          <w:numId w:val="56"/>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Do not touch any moving parts of the press</w:t>
      </w:r>
      <w:r w:rsidR="006E6972" w:rsidRPr="00662663">
        <w:rPr>
          <w:rFonts w:ascii="Arial" w:hAnsi="Arial" w:cs="Arial"/>
          <w:spacing w:val="-3"/>
          <w:sz w:val="24"/>
          <w:szCs w:val="24"/>
        </w:rPr>
        <w:t xml:space="preserve">. </w:t>
      </w:r>
      <w:r w:rsidRPr="00662663">
        <w:rPr>
          <w:rFonts w:ascii="Arial" w:hAnsi="Arial" w:cs="Arial"/>
          <w:spacing w:val="-3"/>
          <w:sz w:val="24"/>
          <w:szCs w:val="24"/>
        </w:rPr>
        <w:t>The press must be disengaged and stopped completely before touching any operating part.</w:t>
      </w:r>
    </w:p>
    <w:p w14:paraId="3333E165" w14:textId="6BCF0471" w:rsidR="004A342E" w:rsidRPr="00662663" w:rsidRDefault="004A342E" w:rsidP="00662663">
      <w:pPr>
        <w:pStyle w:val="ListParagraph"/>
        <w:numPr>
          <w:ilvl w:val="0"/>
          <w:numId w:val="56"/>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Do not attempt to </w:t>
      </w:r>
      <w:r w:rsidR="00662663" w:rsidRPr="00662663">
        <w:rPr>
          <w:rFonts w:ascii="Arial" w:hAnsi="Arial" w:cs="Arial"/>
          <w:spacing w:val="-3"/>
          <w:sz w:val="24"/>
          <w:szCs w:val="24"/>
        </w:rPr>
        <w:t>reach</w:t>
      </w:r>
      <w:r w:rsidRPr="00662663">
        <w:rPr>
          <w:rFonts w:ascii="Arial" w:hAnsi="Arial" w:cs="Arial"/>
          <w:spacing w:val="-3"/>
          <w:sz w:val="24"/>
          <w:szCs w:val="24"/>
        </w:rPr>
        <w:t xml:space="preserve"> the point of operation to make </w:t>
      </w:r>
      <w:r w:rsidR="00662663" w:rsidRPr="00662663">
        <w:rPr>
          <w:rFonts w:ascii="Arial" w:hAnsi="Arial" w:cs="Arial"/>
          <w:spacing w:val="-3"/>
          <w:sz w:val="24"/>
          <w:szCs w:val="24"/>
        </w:rPr>
        <w:t>last-minute</w:t>
      </w:r>
      <w:r w:rsidRPr="00662663">
        <w:rPr>
          <w:rFonts w:ascii="Arial" w:hAnsi="Arial" w:cs="Arial"/>
          <w:spacing w:val="-3"/>
          <w:sz w:val="24"/>
          <w:szCs w:val="24"/>
        </w:rPr>
        <w:t xml:space="preserve"> adjustments to the workpiece when the press is in operation</w:t>
      </w:r>
      <w:r w:rsidR="006E6972" w:rsidRPr="00662663">
        <w:rPr>
          <w:rFonts w:ascii="Arial" w:hAnsi="Arial" w:cs="Arial"/>
          <w:spacing w:val="-3"/>
          <w:sz w:val="24"/>
          <w:szCs w:val="24"/>
        </w:rPr>
        <w:t xml:space="preserve">. </w:t>
      </w:r>
      <w:r w:rsidRPr="00662663">
        <w:rPr>
          <w:rFonts w:ascii="Arial" w:hAnsi="Arial" w:cs="Arial"/>
          <w:spacing w:val="-3"/>
          <w:sz w:val="24"/>
          <w:szCs w:val="24"/>
        </w:rPr>
        <w:t>Back the work piece away from the press and disengage the press before making the adjustment.</w:t>
      </w:r>
    </w:p>
    <w:p w14:paraId="1DA6542E"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p>
    <w:p w14:paraId="37B0A98D"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bookmarkStart w:id="24" w:name="a24"/>
      <w:bookmarkEnd w:id="24"/>
      <w:r w:rsidRPr="00662663">
        <w:rPr>
          <w:rFonts w:ascii="Arial" w:hAnsi="Arial" w:cs="Arial"/>
          <w:spacing w:val="-3"/>
          <w:sz w:val="24"/>
          <w:szCs w:val="24"/>
        </w:rPr>
        <w:t>Glue Guns</w:t>
      </w:r>
    </w:p>
    <w:p w14:paraId="6A158C68" w14:textId="5BC3BF65" w:rsidR="004A342E" w:rsidRPr="00662663" w:rsidRDefault="004A342E" w:rsidP="00662663">
      <w:pPr>
        <w:pStyle w:val="ListParagraph"/>
        <w:numPr>
          <w:ilvl w:val="0"/>
          <w:numId w:val="58"/>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Point a hot glue </w:t>
      </w:r>
      <w:r w:rsidR="00662663" w:rsidRPr="00662663">
        <w:rPr>
          <w:rFonts w:ascii="Arial" w:hAnsi="Arial" w:cs="Arial"/>
          <w:spacing w:val="-3"/>
          <w:sz w:val="24"/>
          <w:szCs w:val="24"/>
        </w:rPr>
        <w:t>gun</w:t>
      </w:r>
      <w:r w:rsidRPr="00662663">
        <w:rPr>
          <w:rFonts w:ascii="Arial" w:hAnsi="Arial" w:cs="Arial"/>
          <w:spacing w:val="-3"/>
          <w:sz w:val="24"/>
          <w:szCs w:val="24"/>
        </w:rPr>
        <w:t xml:space="preserve"> at the workpiece</w:t>
      </w:r>
      <w:r w:rsidR="006E6972" w:rsidRPr="00662663">
        <w:rPr>
          <w:rFonts w:ascii="Arial" w:hAnsi="Arial" w:cs="Arial"/>
          <w:spacing w:val="-3"/>
          <w:sz w:val="24"/>
          <w:szCs w:val="24"/>
        </w:rPr>
        <w:t xml:space="preserve">. </w:t>
      </w:r>
      <w:r w:rsidRPr="00662663">
        <w:rPr>
          <w:rFonts w:ascii="Arial" w:hAnsi="Arial" w:cs="Arial"/>
          <w:spacing w:val="-3"/>
          <w:sz w:val="24"/>
          <w:szCs w:val="24"/>
        </w:rPr>
        <w:t>Do not point a hot glue gun at a coworker or yourself.</w:t>
      </w:r>
    </w:p>
    <w:p w14:paraId="2FEE73CF" w14:textId="0402B80E" w:rsidR="004A342E" w:rsidRPr="00662663" w:rsidRDefault="004A342E" w:rsidP="00662663">
      <w:pPr>
        <w:pStyle w:val="ListParagraph"/>
        <w:numPr>
          <w:ilvl w:val="0"/>
          <w:numId w:val="58"/>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Place the glue gun in its holding stand when it is not in use.</w:t>
      </w:r>
    </w:p>
    <w:p w14:paraId="3041E394"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p>
    <w:p w14:paraId="09B40AF8"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bookmarkStart w:id="25" w:name="a25"/>
      <w:bookmarkEnd w:id="25"/>
      <w:r w:rsidRPr="00662663">
        <w:rPr>
          <w:rFonts w:ascii="Arial" w:hAnsi="Arial" w:cs="Arial"/>
          <w:spacing w:val="-3"/>
          <w:sz w:val="24"/>
          <w:szCs w:val="24"/>
        </w:rPr>
        <w:t>Pneumatic Staplers and Nail Guns</w:t>
      </w:r>
    </w:p>
    <w:p w14:paraId="0FFA196E" w14:textId="584C0200" w:rsidR="004A342E" w:rsidRPr="00662663" w:rsidRDefault="004A342E" w:rsidP="00662663">
      <w:pPr>
        <w:pStyle w:val="ListParagraph"/>
        <w:numPr>
          <w:ilvl w:val="0"/>
          <w:numId w:val="60"/>
        </w:numPr>
        <w:tabs>
          <w:tab w:val="left" w:pos="0"/>
          <w:tab w:val="left" w:pos="720"/>
          <w:tab w:val="left" w:pos="1393"/>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Do not point the stapler/nail gun at anything other than the wood of the workpiece</w:t>
      </w:r>
      <w:r w:rsidR="006E6972" w:rsidRPr="00662663">
        <w:rPr>
          <w:rFonts w:ascii="Arial" w:hAnsi="Arial" w:cs="Arial"/>
          <w:spacing w:val="-3"/>
          <w:sz w:val="24"/>
          <w:szCs w:val="24"/>
        </w:rPr>
        <w:t xml:space="preserve">. </w:t>
      </w:r>
    </w:p>
    <w:p w14:paraId="49D840FA" w14:textId="43484F1A" w:rsidR="004A342E" w:rsidRPr="00662663" w:rsidRDefault="004A342E" w:rsidP="00662663">
      <w:pPr>
        <w:pStyle w:val="ListParagraph"/>
        <w:numPr>
          <w:ilvl w:val="0"/>
          <w:numId w:val="60"/>
        </w:numPr>
        <w:tabs>
          <w:tab w:val="left" w:pos="0"/>
          <w:tab w:val="left" w:pos="720"/>
          <w:tab w:val="left" w:pos="1393"/>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Do not discharge the stapler/nail gun unless it is touching the surface of the workpiece.</w:t>
      </w:r>
    </w:p>
    <w:p w14:paraId="1A36FF13" w14:textId="2293D9D2" w:rsidR="004A342E" w:rsidRPr="00662663" w:rsidRDefault="004A342E" w:rsidP="00662663">
      <w:pPr>
        <w:pStyle w:val="ListParagraph"/>
        <w:numPr>
          <w:ilvl w:val="0"/>
          <w:numId w:val="60"/>
        </w:numPr>
        <w:tabs>
          <w:tab w:val="left" w:pos="0"/>
          <w:tab w:val="left" w:pos="720"/>
          <w:tab w:val="left" w:pos="1393"/>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Keep your free hand out of the stapling/nailing path on the workpiece.</w:t>
      </w:r>
    </w:p>
    <w:p w14:paraId="09DB1A8F" w14:textId="3A52FB37" w:rsidR="004A342E" w:rsidRPr="00662663" w:rsidRDefault="004A342E" w:rsidP="00662663">
      <w:pPr>
        <w:pStyle w:val="ListParagraph"/>
        <w:numPr>
          <w:ilvl w:val="0"/>
          <w:numId w:val="60"/>
        </w:numPr>
        <w:tabs>
          <w:tab w:val="left" w:pos="0"/>
          <w:tab w:val="left" w:pos="720"/>
          <w:tab w:val="left" w:pos="1393"/>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Keep your free hand from behind the work</w:t>
      </w:r>
      <w:r w:rsidR="00501264" w:rsidRPr="00662663">
        <w:rPr>
          <w:rFonts w:ascii="Arial" w:hAnsi="Arial" w:cs="Arial"/>
          <w:spacing w:val="-3"/>
          <w:sz w:val="24"/>
          <w:szCs w:val="24"/>
        </w:rPr>
        <w:t xml:space="preserve"> </w:t>
      </w:r>
      <w:r w:rsidRPr="00662663">
        <w:rPr>
          <w:rFonts w:ascii="Arial" w:hAnsi="Arial" w:cs="Arial"/>
          <w:spacing w:val="-3"/>
          <w:sz w:val="24"/>
          <w:szCs w:val="24"/>
        </w:rPr>
        <w:t xml:space="preserve">piece </w:t>
      </w:r>
      <w:r w:rsidR="00501264" w:rsidRPr="00662663">
        <w:rPr>
          <w:rFonts w:ascii="Arial" w:hAnsi="Arial" w:cs="Arial"/>
          <w:spacing w:val="-3"/>
          <w:sz w:val="24"/>
          <w:szCs w:val="24"/>
        </w:rPr>
        <w:t xml:space="preserve">that is </w:t>
      </w:r>
      <w:r w:rsidRPr="00662663">
        <w:rPr>
          <w:rFonts w:ascii="Arial" w:hAnsi="Arial" w:cs="Arial"/>
          <w:spacing w:val="-3"/>
          <w:sz w:val="24"/>
          <w:szCs w:val="24"/>
        </w:rPr>
        <w:t>being stapled.</w:t>
      </w:r>
    </w:p>
    <w:p w14:paraId="4C05DE5A" w14:textId="725A734C" w:rsidR="004A342E" w:rsidRPr="00662663" w:rsidRDefault="004A342E" w:rsidP="00662663">
      <w:pPr>
        <w:pStyle w:val="ListParagraph"/>
        <w:numPr>
          <w:ilvl w:val="0"/>
          <w:numId w:val="60"/>
        </w:numPr>
        <w:tabs>
          <w:tab w:val="left" w:pos="0"/>
          <w:tab w:val="left" w:pos="720"/>
          <w:tab w:val="left" w:pos="1393"/>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Use a jig or fixture to hold the workpiece; do not use your free hand to hold the workpiece.</w:t>
      </w:r>
    </w:p>
    <w:p w14:paraId="0710623A" w14:textId="1EF0B079" w:rsidR="004A342E" w:rsidRPr="00662663" w:rsidRDefault="004A342E" w:rsidP="00662663">
      <w:pPr>
        <w:pStyle w:val="ListParagraph"/>
        <w:numPr>
          <w:ilvl w:val="0"/>
          <w:numId w:val="60"/>
        </w:numPr>
        <w:tabs>
          <w:tab w:val="left" w:pos="0"/>
          <w:tab w:val="left" w:pos="720"/>
          <w:tab w:val="left" w:pos="1393"/>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Keep your eyes on your work</w:t>
      </w:r>
      <w:r w:rsidR="006E6972" w:rsidRPr="00662663">
        <w:rPr>
          <w:rFonts w:ascii="Arial" w:hAnsi="Arial" w:cs="Arial"/>
          <w:spacing w:val="-3"/>
          <w:sz w:val="24"/>
          <w:szCs w:val="24"/>
        </w:rPr>
        <w:t xml:space="preserve">. </w:t>
      </w:r>
      <w:r w:rsidRPr="00662663">
        <w:rPr>
          <w:rFonts w:ascii="Arial" w:hAnsi="Arial" w:cs="Arial"/>
          <w:spacing w:val="-3"/>
          <w:sz w:val="24"/>
          <w:szCs w:val="24"/>
        </w:rPr>
        <w:t>Stop stapling/nailing if something or someone distracts you.</w:t>
      </w:r>
    </w:p>
    <w:p w14:paraId="7232FA84" w14:textId="09DCA0A6" w:rsidR="004A342E" w:rsidRPr="00662663" w:rsidRDefault="004A342E" w:rsidP="00662663">
      <w:pPr>
        <w:pStyle w:val="ListParagraph"/>
        <w:numPr>
          <w:ilvl w:val="0"/>
          <w:numId w:val="60"/>
        </w:numPr>
        <w:tabs>
          <w:tab w:val="left" w:pos="0"/>
          <w:tab w:val="left" w:pos="720"/>
          <w:tab w:val="left" w:pos="1393"/>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Fire the nail gun using the trigger, not the safety.</w:t>
      </w:r>
    </w:p>
    <w:p w14:paraId="7070DB01" w14:textId="71F14228" w:rsidR="004A342E" w:rsidRPr="00662663" w:rsidRDefault="004A342E" w:rsidP="00662663">
      <w:pPr>
        <w:pStyle w:val="ListParagraph"/>
        <w:numPr>
          <w:ilvl w:val="0"/>
          <w:numId w:val="60"/>
        </w:numPr>
        <w:tabs>
          <w:tab w:val="left" w:pos="0"/>
          <w:tab w:val="left" w:pos="720"/>
          <w:tab w:val="left" w:pos="1393"/>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Do not use the head of the nail gun to hammer nails into wood.</w:t>
      </w:r>
    </w:p>
    <w:p w14:paraId="6D652134" w14:textId="12C4EA3E" w:rsidR="004A342E" w:rsidRPr="00662663" w:rsidRDefault="004A342E" w:rsidP="00662663">
      <w:pPr>
        <w:pStyle w:val="ListParagraph"/>
        <w:numPr>
          <w:ilvl w:val="0"/>
          <w:numId w:val="60"/>
        </w:numPr>
        <w:tabs>
          <w:tab w:val="left" w:pos="0"/>
          <w:tab w:val="left" w:pos="720"/>
          <w:tab w:val="left" w:pos="1393"/>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Disconnect the stapler/nail gun from the air hose and return it to its storage rack after use.</w:t>
      </w:r>
    </w:p>
    <w:p w14:paraId="722B00AE"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p>
    <w:p w14:paraId="38779926"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EDGE BANDER OPERATOR</w:t>
      </w:r>
    </w:p>
    <w:p w14:paraId="1C8A42C2"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bookmarkStart w:id="26" w:name="a26"/>
      <w:bookmarkEnd w:id="26"/>
      <w:r w:rsidRPr="00662663">
        <w:rPr>
          <w:rFonts w:ascii="Arial" w:hAnsi="Arial" w:cs="Arial"/>
          <w:spacing w:val="-3"/>
          <w:sz w:val="24"/>
          <w:szCs w:val="24"/>
        </w:rPr>
        <w:t>Edge Bander</w:t>
      </w:r>
    </w:p>
    <w:p w14:paraId="2E0C95C1" w14:textId="5EB65283" w:rsidR="004A342E" w:rsidRPr="00662663" w:rsidRDefault="004A342E" w:rsidP="00662663">
      <w:pPr>
        <w:pStyle w:val="ListParagraph"/>
        <w:numPr>
          <w:ilvl w:val="0"/>
          <w:numId w:val="62"/>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Do not overfill the glue pots</w:t>
      </w:r>
      <w:r w:rsidR="006E6972" w:rsidRPr="00662663">
        <w:rPr>
          <w:rFonts w:ascii="Arial" w:hAnsi="Arial" w:cs="Arial"/>
          <w:spacing w:val="-3"/>
          <w:sz w:val="24"/>
          <w:szCs w:val="24"/>
        </w:rPr>
        <w:t xml:space="preserve">. </w:t>
      </w:r>
      <w:r w:rsidRPr="00662663">
        <w:rPr>
          <w:rFonts w:ascii="Arial" w:hAnsi="Arial" w:cs="Arial"/>
          <w:spacing w:val="-3"/>
          <w:sz w:val="24"/>
          <w:szCs w:val="24"/>
        </w:rPr>
        <w:t>Fill only to the reservoir line.</w:t>
      </w:r>
    </w:p>
    <w:p w14:paraId="29882051" w14:textId="3D4FE1AF" w:rsidR="004A342E" w:rsidRPr="00662663" w:rsidRDefault="004A342E" w:rsidP="00662663">
      <w:pPr>
        <w:pStyle w:val="ListParagraph"/>
        <w:numPr>
          <w:ilvl w:val="0"/>
          <w:numId w:val="62"/>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Keep your hands at least one foot from the </w:t>
      </w:r>
      <w:r w:rsidR="00A7020C" w:rsidRPr="00662663">
        <w:rPr>
          <w:rFonts w:ascii="Arial" w:hAnsi="Arial" w:cs="Arial"/>
          <w:spacing w:val="-3"/>
          <w:sz w:val="24"/>
          <w:szCs w:val="24"/>
        </w:rPr>
        <w:t>in feed</w:t>
      </w:r>
      <w:r w:rsidRPr="00662663">
        <w:rPr>
          <w:rFonts w:ascii="Arial" w:hAnsi="Arial" w:cs="Arial"/>
          <w:spacing w:val="-3"/>
          <w:sz w:val="24"/>
          <w:szCs w:val="24"/>
        </w:rPr>
        <w:t xml:space="preserve"> or </w:t>
      </w:r>
      <w:r w:rsidR="00A7020C" w:rsidRPr="00662663">
        <w:rPr>
          <w:rFonts w:ascii="Arial" w:hAnsi="Arial" w:cs="Arial"/>
          <w:spacing w:val="-3"/>
          <w:sz w:val="24"/>
          <w:szCs w:val="24"/>
        </w:rPr>
        <w:t>out feed</w:t>
      </w:r>
      <w:r w:rsidRPr="00662663">
        <w:rPr>
          <w:rFonts w:ascii="Arial" w:hAnsi="Arial" w:cs="Arial"/>
          <w:spacing w:val="-3"/>
          <w:sz w:val="24"/>
          <w:szCs w:val="24"/>
        </w:rPr>
        <w:t xml:space="preserve"> rollers when operating the edge bander.</w:t>
      </w:r>
    </w:p>
    <w:p w14:paraId="3A9A8A43" w14:textId="27A8406A" w:rsidR="004A342E" w:rsidRPr="00662663" w:rsidRDefault="004A342E" w:rsidP="00662663">
      <w:pPr>
        <w:pStyle w:val="ListParagraph"/>
        <w:numPr>
          <w:ilvl w:val="0"/>
          <w:numId w:val="62"/>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Remove any debris such as plastic laminate, scrap banding or mica chips from around the edge bander and form the return conveyor before operating the edge bander and as debris accumulates during </w:t>
      </w:r>
      <w:r w:rsidR="006E6972" w:rsidRPr="00662663">
        <w:rPr>
          <w:rFonts w:ascii="Arial" w:hAnsi="Arial" w:cs="Arial"/>
          <w:spacing w:val="-3"/>
          <w:sz w:val="24"/>
          <w:szCs w:val="24"/>
        </w:rPr>
        <w:t>extended periods</w:t>
      </w:r>
      <w:r w:rsidRPr="00662663">
        <w:rPr>
          <w:rFonts w:ascii="Arial" w:hAnsi="Arial" w:cs="Arial"/>
          <w:spacing w:val="-3"/>
          <w:sz w:val="24"/>
          <w:szCs w:val="24"/>
        </w:rPr>
        <w:t xml:space="preserve"> of operation.</w:t>
      </w:r>
    </w:p>
    <w:p w14:paraId="7F77B45D" w14:textId="1DF27446" w:rsidR="004A342E" w:rsidRPr="00662663" w:rsidRDefault="004A342E" w:rsidP="00662663">
      <w:pPr>
        <w:pStyle w:val="ListParagraph"/>
        <w:numPr>
          <w:ilvl w:val="0"/>
          <w:numId w:val="62"/>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Follow the manufacturer's guidelines when cleaning the glue pots or the edge band rollers.</w:t>
      </w:r>
    </w:p>
    <w:p w14:paraId="6B951D95" w14:textId="110EB22C" w:rsidR="004A342E" w:rsidRPr="00662663" w:rsidRDefault="004A342E" w:rsidP="00662663">
      <w:pPr>
        <w:pStyle w:val="ListParagraph"/>
        <w:numPr>
          <w:ilvl w:val="0"/>
          <w:numId w:val="62"/>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Wear protective gloves when cleaning excess glue off the glue pots and edge banding rollers.</w:t>
      </w:r>
    </w:p>
    <w:p w14:paraId="42C6D796"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p>
    <w:p w14:paraId="162E7CCE"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FINISHING PERSONNEL</w:t>
      </w:r>
    </w:p>
    <w:p w14:paraId="675997BA"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bookmarkStart w:id="27" w:name="a28"/>
      <w:bookmarkEnd w:id="27"/>
      <w:r w:rsidRPr="00662663">
        <w:rPr>
          <w:rFonts w:ascii="Arial" w:hAnsi="Arial" w:cs="Arial"/>
          <w:spacing w:val="-3"/>
          <w:sz w:val="24"/>
          <w:szCs w:val="24"/>
        </w:rPr>
        <w:t>Orbital Sanders</w:t>
      </w:r>
    </w:p>
    <w:p w14:paraId="6B7A4EA8" w14:textId="17970853" w:rsidR="004A342E" w:rsidRPr="00662663" w:rsidRDefault="004A342E" w:rsidP="00662663">
      <w:pPr>
        <w:pStyle w:val="ListParagraph"/>
        <w:numPr>
          <w:ilvl w:val="0"/>
          <w:numId w:val="64"/>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Wear dust masks, goggles and hearing protection while using sanders.</w:t>
      </w:r>
    </w:p>
    <w:p w14:paraId="5EB53AAB" w14:textId="09C1E64E" w:rsidR="004A342E" w:rsidRPr="00662663" w:rsidRDefault="004A342E" w:rsidP="00662663">
      <w:pPr>
        <w:pStyle w:val="ListParagraph"/>
        <w:numPr>
          <w:ilvl w:val="0"/>
          <w:numId w:val="64"/>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Do not wear contact lenses when </w:t>
      </w:r>
      <w:proofErr w:type="gramStart"/>
      <w:r w:rsidRPr="00662663">
        <w:rPr>
          <w:rFonts w:ascii="Arial" w:hAnsi="Arial" w:cs="Arial"/>
          <w:spacing w:val="-3"/>
          <w:sz w:val="24"/>
          <w:szCs w:val="24"/>
        </w:rPr>
        <w:t>sanding</w:t>
      </w:r>
      <w:proofErr w:type="gramEnd"/>
      <w:r w:rsidRPr="00662663">
        <w:rPr>
          <w:rFonts w:ascii="Arial" w:hAnsi="Arial" w:cs="Arial"/>
          <w:spacing w:val="-3"/>
          <w:sz w:val="24"/>
          <w:szCs w:val="24"/>
        </w:rPr>
        <w:t>.</w:t>
      </w:r>
    </w:p>
    <w:p w14:paraId="30513F63" w14:textId="1408062A" w:rsidR="004A342E" w:rsidRPr="00662663" w:rsidRDefault="004A342E" w:rsidP="00662663">
      <w:pPr>
        <w:pStyle w:val="ListParagraph"/>
        <w:numPr>
          <w:ilvl w:val="0"/>
          <w:numId w:val="64"/>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lastRenderedPageBreak/>
        <w:t>Sand on the downward side of the disk.</w:t>
      </w:r>
    </w:p>
    <w:p w14:paraId="2AC7F65A" w14:textId="2018C92D" w:rsidR="004A342E" w:rsidRPr="00662663" w:rsidRDefault="004A342E" w:rsidP="00662663">
      <w:pPr>
        <w:pStyle w:val="ListParagraph"/>
        <w:numPr>
          <w:ilvl w:val="0"/>
          <w:numId w:val="64"/>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Keep your hands away from the abrasive surface.</w:t>
      </w:r>
    </w:p>
    <w:p w14:paraId="24E70C13" w14:textId="678DA672" w:rsidR="004A342E" w:rsidRPr="00662663" w:rsidRDefault="004A342E" w:rsidP="00662663">
      <w:pPr>
        <w:pStyle w:val="ListParagraph"/>
        <w:numPr>
          <w:ilvl w:val="0"/>
          <w:numId w:val="64"/>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Turn off the </w:t>
      </w:r>
      <w:proofErr w:type="gramStart"/>
      <w:r w:rsidRPr="00662663">
        <w:rPr>
          <w:rFonts w:ascii="Arial" w:hAnsi="Arial" w:cs="Arial"/>
          <w:spacing w:val="-3"/>
          <w:sz w:val="24"/>
          <w:szCs w:val="24"/>
        </w:rPr>
        <w:t>sander</w:t>
      </w:r>
      <w:proofErr w:type="gramEnd"/>
      <w:r w:rsidRPr="00662663">
        <w:rPr>
          <w:rFonts w:ascii="Arial" w:hAnsi="Arial" w:cs="Arial"/>
          <w:spacing w:val="-3"/>
          <w:sz w:val="24"/>
          <w:szCs w:val="24"/>
        </w:rPr>
        <w:t xml:space="preserve"> and disconnect the power supply before changing the sandpaper.</w:t>
      </w:r>
    </w:p>
    <w:p w14:paraId="01D45DA8" w14:textId="77777777" w:rsidR="00662663" w:rsidRDefault="00662663">
      <w:pPr>
        <w:tabs>
          <w:tab w:val="left" w:pos="0"/>
          <w:tab w:val="left" w:pos="720"/>
          <w:tab w:val="left" w:pos="1393"/>
          <w:tab w:val="left" w:leader="dot" w:pos="8635"/>
        </w:tabs>
        <w:suppressAutoHyphens/>
        <w:jc w:val="both"/>
        <w:rPr>
          <w:rFonts w:ascii="Arial" w:hAnsi="Arial" w:cs="Arial"/>
          <w:spacing w:val="-3"/>
          <w:sz w:val="24"/>
          <w:szCs w:val="24"/>
        </w:rPr>
      </w:pPr>
      <w:bookmarkStart w:id="28" w:name="a29"/>
      <w:bookmarkEnd w:id="28"/>
    </w:p>
    <w:p w14:paraId="1A68952F" w14:textId="2DF096C2"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Finishing</w:t>
      </w:r>
    </w:p>
    <w:p w14:paraId="5BFA1BFC" w14:textId="6BAA9723" w:rsidR="004A342E" w:rsidRPr="00662663" w:rsidRDefault="004A342E" w:rsidP="00662663">
      <w:pPr>
        <w:pStyle w:val="ListParagraph"/>
        <w:numPr>
          <w:ilvl w:val="0"/>
          <w:numId w:val="66"/>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Follow the instructions on the label and in the corresponding Safety Data Sheets before applying such materials as epoxies, polyurethane </w:t>
      </w:r>
      <w:r w:rsidR="006E6972" w:rsidRPr="00662663">
        <w:rPr>
          <w:rFonts w:ascii="Arial" w:hAnsi="Arial" w:cs="Arial"/>
          <w:spacing w:val="-3"/>
          <w:sz w:val="24"/>
          <w:szCs w:val="24"/>
        </w:rPr>
        <w:t>formulations,</w:t>
      </w:r>
      <w:r w:rsidRPr="00662663">
        <w:rPr>
          <w:rFonts w:ascii="Arial" w:hAnsi="Arial" w:cs="Arial"/>
          <w:spacing w:val="-3"/>
          <w:sz w:val="24"/>
          <w:szCs w:val="24"/>
        </w:rPr>
        <w:t xml:space="preserve"> or lacquers.</w:t>
      </w:r>
    </w:p>
    <w:p w14:paraId="63D9BBEC" w14:textId="355206BB" w:rsidR="004A342E" w:rsidRPr="00662663" w:rsidRDefault="004A342E" w:rsidP="00662663">
      <w:pPr>
        <w:pStyle w:val="ListParagraph"/>
        <w:numPr>
          <w:ilvl w:val="0"/>
          <w:numId w:val="66"/>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Turn on the ventilation and exhaust system before performing finishing operations.</w:t>
      </w:r>
    </w:p>
    <w:p w14:paraId="0BC08DBF" w14:textId="3FADA1ED" w:rsidR="004A342E" w:rsidRPr="00662663" w:rsidRDefault="004A342E" w:rsidP="00662663">
      <w:pPr>
        <w:pStyle w:val="ListParagraph"/>
        <w:numPr>
          <w:ilvl w:val="0"/>
          <w:numId w:val="66"/>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Use the respirator provided by your supervisor.</w:t>
      </w:r>
    </w:p>
    <w:p w14:paraId="65623402" w14:textId="29B2AC54" w:rsidR="004A342E" w:rsidRPr="00662663" w:rsidRDefault="004A342E" w:rsidP="00662663">
      <w:pPr>
        <w:pStyle w:val="ListParagraph"/>
        <w:numPr>
          <w:ilvl w:val="0"/>
          <w:numId w:val="66"/>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Keep open flame and spark producing equipment at least 20 feet away from the finishing area.</w:t>
      </w:r>
    </w:p>
    <w:p w14:paraId="52C51CB9" w14:textId="3D7AD0F7" w:rsidR="004A342E" w:rsidRPr="00662663" w:rsidRDefault="004A342E" w:rsidP="00662663">
      <w:pPr>
        <w:pStyle w:val="ListParagraph"/>
        <w:numPr>
          <w:ilvl w:val="0"/>
          <w:numId w:val="66"/>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Keep no more than one day's supply of finishes and solvents in the finishing area.</w:t>
      </w:r>
    </w:p>
    <w:p w14:paraId="27DB0BCA" w14:textId="2C6E05AB" w:rsidR="004A342E" w:rsidRPr="00662663" w:rsidRDefault="004A342E" w:rsidP="00662663">
      <w:pPr>
        <w:pStyle w:val="ListParagraph"/>
        <w:numPr>
          <w:ilvl w:val="0"/>
          <w:numId w:val="66"/>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Turn off and remove all portable lamps and heaters from the spray booth before spraying.</w:t>
      </w:r>
    </w:p>
    <w:p w14:paraId="29756E31" w14:textId="1229110A" w:rsidR="004A342E" w:rsidRPr="00662663" w:rsidRDefault="004A342E" w:rsidP="00662663">
      <w:pPr>
        <w:pStyle w:val="ListParagraph"/>
        <w:numPr>
          <w:ilvl w:val="0"/>
          <w:numId w:val="66"/>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Do not point the spray gun toward any part of your body or at anyone else.</w:t>
      </w:r>
    </w:p>
    <w:p w14:paraId="52D91BC4" w14:textId="4CB37766" w:rsidR="004A342E" w:rsidRPr="00662663" w:rsidRDefault="004A342E" w:rsidP="00662663">
      <w:pPr>
        <w:pStyle w:val="ListParagraph"/>
        <w:numPr>
          <w:ilvl w:val="0"/>
          <w:numId w:val="66"/>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Return containers of lacquers, thinners, </w:t>
      </w:r>
      <w:r w:rsidR="006E6972" w:rsidRPr="00662663">
        <w:rPr>
          <w:rFonts w:ascii="Arial" w:hAnsi="Arial" w:cs="Arial"/>
          <w:spacing w:val="-3"/>
          <w:sz w:val="24"/>
          <w:szCs w:val="24"/>
        </w:rPr>
        <w:t>polyurethane,</w:t>
      </w:r>
      <w:r w:rsidRPr="00662663">
        <w:rPr>
          <w:rFonts w:ascii="Arial" w:hAnsi="Arial" w:cs="Arial"/>
          <w:spacing w:val="-3"/>
          <w:sz w:val="24"/>
          <w:szCs w:val="24"/>
        </w:rPr>
        <w:t xml:space="preserve"> and other liquids labeled "Flammable" to the storage cabinet labeled "Flammable Storage" when finishing is completed.</w:t>
      </w:r>
    </w:p>
    <w:p w14:paraId="0CEA0508" w14:textId="644E1F4D" w:rsidR="004A342E" w:rsidRPr="00662663" w:rsidRDefault="004A342E" w:rsidP="00662663">
      <w:pPr>
        <w:pStyle w:val="ListParagraph"/>
        <w:numPr>
          <w:ilvl w:val="0"/>
          <w:numId w:val="66"/>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Always wash your hands with soap and water after using finishing products; do not use mineral spirits, paint thinner, acetone or any other toxic solvents to remove paint from your skin.</w:t>
      </w:r>
    </w:p>
    <w:p w14:paraId="6E1831B3"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p>
    <w:p w14:paraId="018817E9"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MAINTENANCE PERSONNEL</w:t>
      </w:r>
    </w:p>
    <w:p w14:paraId="2903F1D0"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bookmarkStart w:id="29" w:name="a30"/>
      <w:bookmarkEnd w:id="29"/>
      <w:r w:rsidRPr="00662663">
        <w:rPr>
          <w:rFonts w:ascii="Arial" w:hAnsi="Arial" w:cs="Arial"/>
          <w:spacing w:val="-3"/>
          <w:sz w:val="24"/>
          <w:szCs w:val="24"/>
        </w:rPr>
        <w:t>Electrical Safety</w:t>
      </w:r>
    </w:p>
    <w:p w14:paraId="47FB7A81" w14:textId="1B26F76E" w:rsidR="004A342E" w:rsidRPr="00662663" w:rsidRDefault="004A342E" w:rsidP="00662663">
      <w:pPr>
        <w:pStyle w:val="ListParagraph"/>
        <w:numPr>
          <w:ilvl w:val="0"/>
          <w:numId w:val="68"/>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Turn off electrical tools and disconnect the power source from the outlet before attempting repairs or service work</w:t>
      </w:r>
      <w:r w:rsidR="006E6972" w:rsidRPr="00662663">
        <w:rPr>
          <w:rFonts w:ascii="Arial" w:hAnsi="Arial" w:cs="Arial"/>
          <w:spacing w:val="-3"/>
          <w:sz w:val="24"/>
          <w:szCs w:val="24"/>
        </w:rPr>
        <w:t xml:space="preserve">. </w:t>
      </w:r>
      <w:r w:rsidRPr="00662663">
        <w:rPr>
          <w:rFonts w:ascii="Arial" w:hAnsi="Arial" w:cs="Arial"/>
          <w:spacing w:val="-3"/>
          <w:sz w:val="24"/>
          <w:szCs w:val="24"/>
        </w:rPr>
        <w:t>Tag the tool "Out of Service".</w:t>
      </w:r>
    </w:p>
    <w:p w14:paraId="560A32D8" w14:textId="5E34D3BE" w:rsidR="004A342E" w:rsidRPr="00662663" w:rsidRDefault="004A342E" w:rsidP="00662663">
      <w:pPr>
        <w:pStyle w:val="ListParagraph"/>
        <w:numPr>
          <w:ilvl w:val="0"/>
          <w:numId w:val="68"/>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Turn the tool off before plugging or unplugging it.</w:t>
      </w:r>
    </w:p>
    <w:p w14:paraId="7EEDB4A0" w14:textId="1C301E88" w:rsidR="004A342E" w:rsidRPr="00662663" w:rsidRDefault="004A342E" w:rsidP="00662663">
      <w:pPr>
        <w:pStyle w:val="ListParagraph"/>
        <w:numPr>
          <w:ilvl w:val="0"/>
          <w:numId w:val="68"/>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Disconnect the tool from the outlet by pulling on the plug, not the cord.</w:t>
      </w:r>
    </w:p>
    <w:p w14:paraId="7D58C383" w14:textId="0F66F276" w:rsidR="004A342E" w:rsidRPr="00662663" w:rsidRDefault="004A342E" w:rsidP="00662663">
      <w:pPr>
        <w:pStyle w:val="ListParagraph"/>
        <w:numPr>
          <w:ilvl w:val="0"/>
          <w:numId w:val="68"/>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Do not use cords that have splices, exposed wires, frayed ends or have the ground prong removed or broken off. </w:t>
      </w:r>
    </w:p>
    <w:p w14:paraId="048700E9" w14:textId="527017C1" w:rsidR="004A342E" w:rsidRPr="00662663" w:rsidRDefault="004A342E" w:rsidP="00662663">
      <w:pPr>
        <w:pStyle w:val="ListParagraph"/>
        <w:numPr>
          <w:ilvl w:val="0"/>
          <w:numId w:val="68"/>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Do not use an adapter such as a cheater plug that eliminates the ground.</w:t>
      </w:r>
    </w:p>
    <w:p w14:paraId="312D0B4F" w14:textId="5AD0AC05" w:rsidR="004A342E" w:rsidRPr="00662663" w:rsidRDefault="004A342E" w:rsidP="00662663">
      <w:pPr>
        <w:pStyle w:val="ListParagraph"/>
        <w:numPr>
          <w:ilvl w:val="0"/>
          <w:numId w:val="68"/>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Do not run extension cords through doorways, through holes in ceilings, </w:t>
      </w:r>
      <w:r w:rsidR="006E6972" w:rsidRPr="00662663">
        <w:rPr>
          <w:rFonts w:ascii="Arial" w:hAnsi="Arial" w:cs="Arial"/>
          <w:spacing w:val="-3"/>
          <w:sz w:val="24"/>
          <w:szCs w:val="24"/>
        </w:rPr>
        <w:t>walls,</w:t>
      </w:r>
      <w:r w:rsidRPr="00662663">
        <w:rPr>
          <w:rFonts w:ascii="Arial" w:hAnsi="Arial" w:cs="Arial"/>
          <w:spacing w:val="-3"/>
          <w:sz w:val="24"/>
          <w:szCs w:val="24"/>
        </w:rPr>
        <w:t xml:space="preserve"> or floors.</w:t>
      </w:r>
    </w:p>
    <w:p w14:paraId="35EF0F29" w14:textId="77F3A064" w:rsidR="004A342E" w:rsidRPr="00662663" w:rsidRDefault="004A342E" w:rsidP="00662663">
      <w:pPr>
        <w:pStyle w:val="ListParagraph"/>
        <w:numPr>
          <w:ilvl w:val="0"/>
          <w:numId w:val="68"/>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Lock and/or tag damaged machinery "Out of Service" to prevent usage of the machine.</w:t>
      </w:r>
    </w:p>
    <w:p w14:paraId="682C965B" w14:textId="22EEEA19" w:rsidR="004A342E" w:rsidRPr="00662663" w:rsidRDefault="004A342E" w:rsidP="00662663">
      <w:pPr>
        <w:pStyle w:val="ListParagraph"/>
        <w:numPr>
          <w:ilvl w:val="0"/>
          <w:numId w:val="68"/>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Do not remove, </w:t>
      </w:r>
      <w:r w:rsidR="006E6972" w:rsidRPr="00662663">
        <w:rPr>
          <w:rFonts w:ascii="Arial" w:hAnsi="Arial" w:cs="Arial"/>
          <w:spacing w:val="-3"/>
          <w:sz w:val="24"/>
          <w:szCs w:val="24"/>
        </w:rPr>
        <w:t>cover,</w:t>
      </w:r>
      <w:r w:rsidRPr="00662663">
        <w:rPr>
          <w:rFonts w:ascii="Arial" w:hAnsi="Arial" w:cs="Arial"/>
          <w:spacing w:val="-3"/>
          <w:sz w:val="24"/>
          <w:szCs w:val="24"/>
        </w:rPr>
        <w:t xml:space="preserve"> or alter warning tags on any part of a machine.</w:t>
      </w:r>
    </w:p>
    <w:p w14:paraId="684DEC50" w14:textId="11A6D810" w:rsidR="004A342E" w:rsidRPr="00662663" w:rsidRDefault="004A342E" w:rsidP="00662663">
      <w:pPr>
        <w:pStyle w:val="ListParagraph"/>
        <w:numPr>
          <w:ilvl w:val="0"/>
          <w:numId w:val="68"/>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Do not remove locks placed by another employee.</w:t>
      </w:r>
    </w:p>
    <w:p w14:paraId="54E11D2A" w14:textId="77777777" w:rsidR="00501264" w:rsidRPr="00662663" w:rsidRDefault="00501264">
      <w:pPr>
        <w:tabs>
          <w:tab w:val="left" w:pos="0"/>
          <w:tab w:val="left" w:pos="720"/>
          <w:tab w:val="left" w:pos="1393"/>
          <w:tab w:val="left" w:leader="dot" w:pos="8635"/>
        </w:tabs>
        <w:suppressAutoHyphens/>
        <w:jc w:val="both"/>
        <w:rPr>
          <w:rFonts w:ascii="Arial" w:hAnsi="Arial" w:cs="Arial"/>
          <w:spacing w:val="-3"/>
          <w:sz w:val="24"/>
          <w:szCs w:val="24"/>
        </w:rPr>
      </w:pPr>
      <w:bookmarkStart w:id="30" w:name="a31"/>
      <w:bookmarkEnd w:id="30"/>
    </w:p>
    <w:p w14:paraId="3ACCF2C4"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Grinders and Profile Grinders</w:t>
      </w:r>
    </w:p>
    <w:p w14:paraId="3461279C" w14:textId="07AE4859" w:rsidR="004A342E" w:rsidRPr="00662663" w:rsidRDefault="004A342E" w:rsidP="00662663">
      <w:pPr>
        <w:pStyle w:val="ListParagraph"/>
        <w:numPr>
          <w:ilvl w:val="0"/>
          <w:numId w:val="70"/>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Do not use a grinding wheel that has chips, </w:t>
      </w:r>
      <w:r w:rsidR="006E6972" w:rsidRPr="00662663">
        <w:rPr>
          <w:rFonts w:ascii="Arial" w:hAnsi="Arial" w:cs="Arial"/>
          <w:spacing w:val="-3"/>
          <w:sz w:val="24"/>
          <w:szCs w:val="24"/>
        </w:rPr>
        <w:t>cracks,</w:t>
      </w:r>
      <w:r w:rsidRPr="00662663">
        <w:rPr>
          <w:rFonts w:ascii="Arial" w:hAnsi="Arial" w:cs="Arial"/>
          <w:spacing w:val="-3"/>
          <w:sz w:val="24"/>
          <w:szCs w:val="24"/>
        </w:rPr>
        <w:t xml:space="preserve"> or grooves.</w:t>
      </w:r>
    </w:p>
    <w:p w14:paraId="74BDD6F5" w14:textId="793DEB57" w:rsidR="004A342E" w:rsidRPr="00662663" w:rsidRDefault="004A342E" w:rsidP="00662663">
      <w:pPr>
        <w:pStyle w:val="ListParagraph"/>
        <w:numPr>
          <w:ilvl w:val="0"/>
          <w:numId w:val="70"/>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Do not use the grinding wheel if it wobbles</w:t>
      </w:r>
      <w:r w:rsidR="006E6972" w:rsidRPr="00662663">
        <w:rPr>
          <w:rFonts w:ascii="Arial" w:hAnsi="Arial" w:cs="Arial"/>
          <w:spacing w:val="-3"/>
          <w:sz w:val="24"/>
          <w:szCs w:val="24"/>
        </w:rPr>
        <w:t xml:space="preserve">. </w:t>
      </w:r>
      <w:r w:rsidRPr="00662663">
        <w:rPr>
          <w:rFonts w:ascii="Arial" w:hAnsi="Arial" w:cs="Arial"/>
          <w:spacing w:val="-3"/>
          <w:sz w:val="24"/>
          <w:szCs w:val="24"/>
        </w:rPr>
        <w:t>Tag it "Out of Service".</w:t>
      </w:r>
    </w:p>
    <w:p w14:paraId="6B13195E" w14:textId="31A75338" w:rsidR="004A342E" w:rsidRPr="00662663" w:rsidRDefault="004A342E" w:rsidP="00662663">
      <w:pPr>
        <w:pStyle w:val="ListParagraph"/>
        <w:numPr>
          <w:ilvl w:val="0"/>
          <w:numId w:val="70"/>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Do not try to stop the wheel with your hand, even if you are wearing gloves.</w:t>
      </w:r>
    </w:p>
    <w:p w14:paraId="2D20FB45" w14:textId="43392B24" w:rsidR="004A342E" w:rsidRPr="00662663" w:rsidRDefault="004A342E" w:rsidP="00662663">
      <w:pPr>
        <w:pStyle w:val="ListParagraph"/>
        <w:numPr>
          <w:ilvl w:val="0"/>
          <w:numId w:val="70"/>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Do not use the stationary grinder if it is not firmly anchored to the work bench.</w:t>
      </w:r>
    </w:p>
    <w:p w14:paraId="68000015" w14:textId="7329BE0A" w:rsidR="004A342E" w:rsidRPr="00662663" w:rsidRDefault="004A342E" w:rsidP="00662663">
      <w:pPr>
        <w:pStyle w:val="ListParagraph"/>
        <w:numPr>
          <w:ilvl w:val="0"/>
          <w:numId w:val="70"/>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Do not clamp a portable grinder in a vise to use it as a bench grinder.</w:t>
      </w:r>
    </w:p>
    <w:p w14:paraId="166B0D44" w14:textId="43E285B1" w:rsidR="004A342E" w:rsidRPr="00662663" w:rsidRDefault="004A342E" w:rsidP="00662663">
      <w:pPr>
        <w:pStyle w:val="ListParagraph"/>
        <w:numPr>
          <w:ilvl w:val="0"/>
          <w:numId w:val="70"/>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lastRenderedPageBreak/>
        <w:t>Prior to installing a new grinding wheel, inspect the wheel for cracks or other visible damage: Tap the wheel gently with a plastic screwdriver handle to detect cracks that are not visible</w:t>
      </w:r>
      <w:r w:rsidR="006E6972" w:rsidRPr="00662663">
        <w:rPr>
          <w:rFonts w:ascii="Arial" w:hAnsi="Arial" w:cs="Arial"/>
          <w:spacing w:val="-3"/>
          <w:sz w:val="24"/>
          <w:szCs w:val="24"/>
        </w:rPr>
        <w:t xml:space="preserve">. </w:t>
      </w:r>
      <w:r w:rsidRPr="00662663">
        <w:rPr>
          <w:rFonts w:ascii="Arial" w:hAnsi="Arial" w:cs="Arial"/>
          <w:spacing w:val="-3"/>
          <w:sz w:val="24"/>
          <w:szCs w:val="24"/>
        </w:rPr>
        <w:t>If the wheel has a dead sound rather than a ring sound, do not use the wheel.</w:t>
      </w:r>
    </w:p>
    <w:p w14:paraId="41DAD41A" w14:textId="6905B591" w:rsidR="004A342E" w:rsidRPr="00662663" w:rsidRDefault="004A342E" w:rsidP="00662663">
      <w:pPr>
        <w:pStyle w:val="ListParagraph"/>
        <w:numPr>
          <w:ilvl w:val="0"/>
          <w:numId w:val="70"/>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Do not install a grinding wheel that has a labeled RPM speed that is lower than the rated speed of the grinder.</w:t>
      </w:r>
    </w:p>
    <w:p w14:paraId="41F73FB6" w14:textId="1D317A83" w:rsidR="004A342E" w:rsidRPr="00662663" w:rsidRDefault="004A342E" w:rsidP="00662663">
      <w:pPr>
        <w:pStyle w:val="ListParagraph"/>
        <w:numPr>
          <w:ilvl w:val="0"/>
          <w:numId w:val="70"/>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Do not stand in line with the grinding wheel when grinding.</w:t>
      </w:r>
    </w:p>
    <w:p w14:paraId="072E1834" w14:textId="6D5CBA01" w:rsidR="004A342E" w:rsidRPr="00662663" w:rsidRDefault="004A342E" w:rsidP="00662663">
      <w:pPr>
        <w:pStyle w:val="ListParagraph"/>
        <w:numPr>
          <w:ilvl w:val="0"/>
          <w:numId w:val="70"/>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Adjust the tongue guard so that it is no more </w:t>
      </w:r>
      <w:r w:rsidR="00662663" w:rsidRPr="00662663">
        <w:rPr>
          <w:rFonts w:ascii="Arial" w:hAnsi="Arial" w:cs="Arial"/>
          <w:spacing w:val="-3"/>
          <w:sz w:val="24"/>
          <w:szCs w:val="24"/>
        </w:rPr>
        <w:t>than</w:t>
      </w:r>
      <w:r w:rsidRPr="00662663">
        <w:rPr>
          <w:rFonts w:ascii="Arial" w:hAnsi="Arial" w:cs="Arial"/>
          <w:spacing w:val="-3"/>
          <w:sz w:val="24"/>
          <w:szCs w:val="24"/>
        </w:rPr>
        <w:t xml:space="preserve"> 1/4 inch from the grinding wheel.</w:t>
      </w:r>
    </w:p>
    <w:p w14:paraId="130CE5CC" w14:textId="135EB4D0" w:rsidR="004A342E" w:rsidRPr="00662663" w:rsidRDefault="004A342E" w:rsidP="00662663">
      <w:pPr>
        <w:pStyle w:val="ListParagraph"/>
        <w:numPr>
          <w:ilvl w:val="0"/>
          <w:numId w:val="70"/>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Adjust the tool rest so that it is no more </w:t>
      </w:r>
      <w:r w:rsidR="00662663" w:rsidRPr="00662663">
        <w:rPr>
          <w:rFonts w:ascii="Arial" w:hAnsi="Arial" w:cs="Arial"/>
          <w:spacing w:val="-3"/>
          <w:sz w:val="24"/>
          <w:szCs w:val="24"/>
        </w:rPr>
        <w:t>than</w:t>
      </w:r>
      <w:r w:rsidRPr="00662663">
        <w:rPr>
          <w:rFonts w:ascii="Arial" w:hAnsi="Arial" w:cs="Arial"/>
          <w:spacing w:val="-3"/>
          <w:sz w:val="24"/>
          <w:szCs w:val="24"/>
        </w:rPr>
        <w:t xml:space="preserve"> 1/8 inch from the grinding wheel.</w:t>
      </w:r>
    </w:p>
    <w:p w14:paraId="48D93FCD" w14:textId="29E1ADE6" w:rsidR="004A342E" w:rsidRPr="00662663" w:rsidRDefault="004A342E" w:rsidP="00662663">
      <w:pPr>
        <w:pStyle w:val="ListParagraph"/>
        <w:numPr>
          <w:ilvl w:val="0"/>
          <w:numId w:val="70"/>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Regardless of the pressure required and regardless of their weight, size, or shape, grind objects on the face, not the side, of the wheel</w:t>
      </w:r>
      <w:r w:rsidR="006E6972" w:rsidRPr="00662663">
        <w:rPr>
          <w:rFonts w:ascii="Arial" w:hAnsi="Arial" w:cs="Arial"/>
          <w:spacing w:val="-3"/>
          <w:sz w:val="24"/>
          <w:szCs w:val="24"/>
        </w:rPr>
        <w:t xml:space="preserve">. </w:t>
      </w:r>
      <w:r w:rsidRPr="00662663">
        <w:rPr>
          <w:rFonts w:ascii="Arial" w:hAnsi="Arial" w:cs="Arial"/>
          <w:spacing w:val="-3"/>
          <w:sz w:val="24"/>
          <w:szCs w:val="24"/>
        </w:rPr>
        <w:t>Exception</w:t>
      </w:r>
      <w:r w:rsidR="00662663" w:rsidRPr="00662663">
        <w:rPr>
          <w:rFonts w:ascii="Arial" w:hAnsi="Arial" w:cs="Arial"/>
          <w:spacing w:val="-3"/>
          <w:sz w:val="24"/>
          <w:szCs w:val="24"/>
        </w:rPr>
        <w:t>: Wheels</w:t>
      </w:r>
      <w:r w:rsidRPr="00662663">
        <w:rPr>
          <w:rFonts w:ascii="Arial" w:hAnsi="Arial" w:cs="Arial"/>
          <w:spacing w:val="-3"/>
          <w:sz w:val="24"/>
          <w:szCs w:val="24"/>
        </w:rPr>
        <w:t xml:space="preserve"> designed for side grinding.</w:t>
      </w:r>
    </w:p>
    <w:p w14:paraId="31126E5D"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p>
    <w:p w14:paraId="1C1D0F56"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bookmarkStart w:id="31" w:name="a32"/>
      <w:bookmarkEnd w:id="31"/>
      <w:r w:rsidRPr="00662663">
        <w:rPr>
          <w:rFonts w:ascii="Arial" w:hAnsi="Arial" w:cs="Arial"/>
          <w:spacing w:val="-3"/>
          <w:sz w:val="24"/>
          <w:szCs w:val="24"/>
        </w:rPr>
        <w:t>Blade Storage</w:t>
      </w:r>
    </w:p>
    <w:p w14:paraId="525A11C5" w14:textId="77777777" w:rsidR="004A342E" w:rsidRPr="00662663" w:rsidRDefault="004A342E" w:rsidP="00662663">
      <w:pPr>
        <w:numPr>
          <w:ilvl w:val="0"/>
          <w:numId w:val="72"/>
        </w:numPr>
        <w:tabs>
          <w:tab w:val="left" w:pos="0"/>
          <w:tab w:val="left" w:pos="720"/>
          <w:tab w:val="left" w:pos="1393"/>
          <w:tab w:val="left" w:leader="dot" w:pos="8635"/>
        </w:tabs>
        <w:suppressAutoHyphens/>
        <w:ind w:left="360"/>
        <w:rPr>
          <w:rFonts w:ascii="Arial" w:hAnsi="Arial" w:cs="Arial"/>
          <w:spacing w:val="-3"/>
          <w:sz w:val="24"/>
          <w:szCs w:val="24"/>
        </w:rPr>
      </w:pPr>
      <w:r w:rsidRPr="00662663">
        <w:rPr>
          <w:rFonts w:ascii="Arial" w:hAnsi="Arial" w:cs="Arial"/>
          <w:spacing w:val="-3"/>
          <w:sz w:val="24"/>
          <w:szCs w:val="24"/>
        </w:rPr>
        <w:t>Keep cutting blades oiled when stored to prevent rust</w:t>
      </w:r>
      <w:r w:rsidR="006E6972" w:rsidRPr="00662663">
        <w:rPr>
          <w:rFonts w:ascii="Arial" w:hAnsi="Arial" w:cs="Arial"/>
          <w:spacing w:val="-3"/>
          <w:sz w:val="24"/>
          <w:szCs w:val="24"/>
        </w:rPr>
        <w:t xml:space="preserve">. </w:t>
      </w:r>
      <w:r w:rsidRPr="00662663">
        <w:rPr>
          <w:rFonts w:ascii="Arial" w:hAnsi="Arial" w:cs="Arial"/>
          <w:spacing w:val="-3"/>
          <w:sz w:val="24"/>
          <w:szCs w:val="24"/>
        </w:rPr>
        <w:t>Be sure to remove the oil before putting the cutting blade into service.</w:t>
      </w:r>
    </w:p>
    <w:p w14:paraId="2DE403A5" w14:textId="77777777" w:rsidR="004A342E" w:rsidRPr="00662663" w:rsidRDefault="004A342E" w:rsidP="00662663">
      <w:pPr>
        <w:tabs>
          <w:tab w:val="left" w:pos="0"/>
          <w:tab w:val="left" w:pos="720"/>
          <w:tab w:val="left" w:pos="1393"/>
          <w:tab w:val="left" w:leader="dot" w:pos="8635"/>
        </w:tabs>
        <w:suppressAutoHyphens/>
        <w:rPr>
          <w:rFonts w:ascii="Arial" w:hAnsi="Arial" w:cs="Arial"/>
          <w:spacing w:val="-3"/>
          <w:sz w:val="24"/>
          <w:szCs w:val="24"/>
        </w:rPr>
      </w:pPr>
    </w:p>
    <w:p w14:paraId="72B7BA3C" w14:textId="77777777"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SHIPPING/RECEIVING PERSONNEL</w:t>
      </w:r>
    </w:p>
    <w:p w14:paraId="57CD7D7A" w14:textId="77777777" w:rsidR="004A342E" w:rsidRPr="00662663" w:rsidRDefault="004A342E" w:rsidP="00662663">
      <w:pPr>
        <w:pStyle w:val="ListParagraph"/>
        <w:numPr>
          <w:ilvl w:val="0"/>
          <w:numId w:val="73"/>
        </w:numPr>
        <w:tabs>
          <w:tab w:val="left" w:pos="0"/>
          <w:tab w:val="left" w:pos="720"/>
          <w:tab w:val="left" w:pos="1393"/>
          <w:tab w:val="left" w:leader="dot" w:pos="8635"/>
        </w:tabs>
        <w:suppressAutoHyphens/>
        <w:rPr>
          <w:rFonts w:ascii="Arial" w:hAnsi="Arial" w:cs="Arial"/>
          <w:spacing w:val="-3"/>
          <w:sz w:val="24"/>
          <w:szCs w:val="24"/>
        </w:rPr>
      </w:pPr>
      <w:bookmarkStart w:id="32" w:name="a33"/>
      <w:bookmarkEnd w:id="32"/>
      <w:r w:rsidRPr="00662663">
        <w:rPr>
          <w:rFonts w:ascii="Arial" w:hAnsi="Arial" w:cs="Arial"/>
          <w:spacing w:val="-3"/>
          <w:sz w:val="24"/>
          <w:szCs w:val="24"/>
        </w:rPr>
        <w:t>Scissor Lifts</w:t>
      </w:r>
    </w:p>
    <w:p w14:paraId="4BCAC64B" w14:textId="5CC70A07" w:rsidR="004A342E" w:rsidRPr="00662663" w:rsidRDefault="004A342E" w:rsidP="00662663">
      <w:pPr>
        <w:pStyle w:val="ListParagraph"/>
        <w:numPr>
          <w:ilvl w:val="0"/>
          <w:numId w:val="73"/>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Do not stand or reach under a raised scissor lift.</w:t>
      </w:r>
    </w:p>
    <w:p w14:paraId="1C969644" w14:textId="04F09824" w:rsidR="004A342E" w:rsidRPr="00662663" w:rsidRDefault="004A342E" w:rsidP="00662663">
      <w:pPr>
        <w:pStyle w:val="ListParagraph"/>
        <w:numPr>
          <w:ilvl w:val="0"/>
          <w:numId w:val="73"/>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Do not jump from or on to a raised scissor lift.</w:t>
      </w:r>
    </w:p>
    <w:p w14:paraId="5A1CF42B" w14:textId="77777777" w:rsidR="00662663" w:rsidRDefault="00662663">
      <w:pPr>
        <w:tabs>
          <w:tab w:val="left" w:pos="0"/>
          <w:tab w:val="left" w:pos="720"/>
          <w:tab w:val="left" w:pos="1393"/>
          <w:tab w:val="left" w:leader="dot" w:pos="8635"/>
        </w:tabs>
        <w:suppressAutoHyphens/>
        <w:jc w:val="both"/>
        <w:rPr>
          <w:rFonts w:ascii="Arial" w:hAnsi="Arial" w:cs="Arial"/>
          <w:spacing w:val="-3"/>
          <w:sz w:val="24"/>
          <w:szCs w:val="24"/>
        </w:rPr>
      </w:pPr>
      <w:bookmarkStart w:id="33" w:name="a34"/>
      <w:bookmarkEnd w:id="33"/>
    </w:p>
    <w:p w14:paraId="22E08D9B" w14:textId="30557958" w:rsidR="004A342E" w:rsidRPr="00662663" w:rsidRDefault="004A342E">
      <w:pPr>
        <w:tabs>
          <w:tab w:val="left" w:pos="0"/>
          <w:tab w:val="left" w:pos="720"/>
          <w:tab w:val="left" w:pos="1393"/>
          <w:tab w:val="left" w:leader="dot" w:pos="8635"/>
        </w:tabs>
        <w:suppressAutoHyphens/>
        <w:jc w:val="both"/>
        <w:rPr>
          <w:rFonts w:ascii="Arial" w:hAnsi="Arial" w:cs="Arial"/>
          <w:spacing w:val="-3"/>
          <w:sz w:val="24"/>
          <w:szCs w:val="24"/>
        </w:rPr>
      </w:pPr>
      <w:r w:rsidRPr="00662663">
        <w:rPr>
          <w:rFonts w:ascii="Arial" w:hAnsi="Arial" w:cs="Arial"/>
          <w:spacing w:val="-3"/>
          <w:sz w:val="24"/>
          <w:szCs w:val="24"/>
        </w:rPr>
        <w:t>Drivers</w:t>
      </w:r>
    </w:p>
    <w:p w14:paraId="40F8B174" w14:textId="432372E4" w:rsidR="004A342E" w:rsidRPr="00662663" w:rsidRDefault="004A342E" w:rsidP="00662663">
      <w:pPr>
        <w:pStyle w:val="ListParagraph"/>
        <w:numPr>
          <w:ilvl w:val="0"/>
          <w:numId w:val="75"/>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Do not stay in the cab of the truck while the payload is </w:t>
      </w:r>
      <w:r w:rsidR="00662663" w:rsidRPr="00662663">
        <w:rPr>
          <w:rFonts w:ascii="Arial" w:hAnsi="Arial" w:cs="Arial"/>
          <w:spacing w:val="-3"/>
          <w:sz w:val="24"/>
          <w:szCs w:val="24"/>
        </w:rPr>
        <w:t>loaded</w:t>
      </w:r>
      <w:r w:rsidRPr="00662663">
        <w:rPr>
          <w:rFonts w:ascii="Arial" w:hAnsi="Arial" w:cs="Arial"/>
          <w:spacing w:val="-3"/>
          <w:sz w:val="24"/>
          <w:szCs w:val="24"/>
        </w:rPr>
        <w:t xml:space="preserve"> or unloaded by forklifts.</w:t>
      </w:r>
    </w:p>
    <w:p w14:paraId="36D2F834" w14:textId="71E0803D" w:rsidR="004A342E" w:rsidRPr="00662663" w:rsidRDefault="004A342E" w:rsidP="00662663">
      <w:pPr>
        <w:pStyle w:val="ListParagraph"/>
        <w:numPr>
          <w:ilvl w:val="0"/>
          <w:numId w:val="75"/>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Perform a "walk around" inspection to ensure that the load is </w:t>
      </w:r>
      <w:r w:rsidR="006E6972" w:rsidRPr="00662663">
        <w:rPr>
          <w:rFonts w:ascii="Arial" w:hAnsi="Arial" w:cs="Arial"/>
          <w:spacing w:val="-3"/>
          <w:sz w:val="24"/>
          <w:szCs w:val="24"/>
        </w:rPr>
        <w:t>stable,</w:t>
      </w:r>
      <w:r w:rsidRPr="00662663">
        <w:rPr>
          <w:rFonts w:ascii="Arial" w:hAnsi="Arial" w:cs="Arial"/>
          <w:spacing w:val="-3"/>
          <w:sz w:val="24"/>
          <w:szCs w:val="24"/>
        </w:rPr>
        <w:t xml:space="preserve"> and the securing straps are tight before moving the truck</w:t>
      </w:r>
      <w:r w:rsidR="006E6972" w:rsidRPr="00662663">
        <w:rPr>
          <w:rFonts w:ascii="Arial" w:hAnsi="Arial" w:cs="Arial"/>
          <w:spacing w:val="-3"/>
          <w:sz w:val="24"/>
          <w:szCs w:val="24"/>
        </w:rPr>
        <w:t xml:space="preserve">. </w:t>
      </w:r>
      <w:r w:rsidRPr="00662663">
        <w:rPr>
          <w:rFonts w:ascii="Arial" w:hAnsi="Arial" w:cs="Arial"/>
          <w:spacing w:val="-3"/>
          <w:sz w:val="24"/>
          <w:szCs w:val="24"/>
        </w:rPr>
        <w:t>Tighten all loose straps.</w:t>
      </w:r>
    </w:p>
    <w:p w14:paraId="0D62B144" w14:textId="4D4C0AB6" w:rsidR="004A342E" w:rsidRPr="00662663" w:rsidRDefault="004A342E" w:rsidP="00662663">
      <w:pPr>
        <w:pStyle w:val="ListParagraph"/>
        <w:numPr>
          <w:ilvl w:val="0"/>
          <w:numId w:val="75"/>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 xml:space="preserve">Maintain a </w:t>
      </w:r>
      <w:r w:rsidR="006E6972" w:rsidRPr="00662663">
        <w:rPr>
          <w:rFonts w:ascii="Arial" w:hAnsi="Arial" w:cs="Arial"/>
          <w:spacing w:val="-3"/>
          <w:sz w:val="24"/>
          <w:szCs w:val="24"/>
        </w:rPr>
        <w:t>three-point</w:t>
      </w:r>
      <w:r w:rsidRPr="00662663">
        <w:rPr>
          <w:rFonts w:ascii="Arial" w:hAnsi="Arial" w:cs="Arial"/>
          <w:spacing w:val="-3"/>
          <w:sz w:val="24"/>
          <w:szCs w:val="24"/>
        </w:rPr>
        <w:t xml:space="preserve"> contact using both hands and one foot or both feet and one hand when climbing into and out of the truck.</w:t>
      </w:r>
    </w:p>
    <w:p w14:paraId="1BAC553A" w14:textId="272FCBA4" w:rsidR="004A342E" w:rsidRPr="00662663" w:rsidRDefault="004A342E" w:rsidP="00662663">
      <w:pPr>
        <w:pStyle w:val="ListParagraph"/>
        <w:numPr>
          <w:ilvl w:val="0"/>
          <w:numId w:val="75"/>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Keep all mirrors clean and adjusted for a clear view.</w:t>
      </w:r>
    </w:p>
    <w:p w14:paraId="261EF057" w14:textId="4C5A7E76" w:rsidR="004A342E" w:rsidRPr="00662663" w:rsidRDefault="004A342E" w:rsidP="00662663">
      <w:pPr>
        <w:pStyle w:val="ListParagraph"/>
        <w:numPr>
          <w:ilvl w:val="0"/>
          <w:numId w:val="75"/>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Always depress the clutch and brake pedal before starting a truck with a manual transmission.</w:t>
      </w:r>
    </w:p>
    <w:p w14:paraId="447EA80A" w14:textId="294B3B39" w:rsidR="004A342E" w:rsidRPr="00662663" w:rsidRDefault="004A342E" w:rsidP="00662663">
      <w:pPr>
        <w:pStyle w:val="ListParagraph"/>
        <w:numPr>
          <w:ilvl w:val="0"/>
          <w:numId w:val="75"/>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Shut all doors and fasten your seat belt before moving the truck.</w:t>
      </w:r>
    </w:p>
    <w:p w14:paraId="6E79F9A0" w14:textId="010E687A" w:rsidR="004A342E" w:rsidRPr="00662663" w:rsidRDefault="006E6972" w:rsidP="00662663">
      <w:pPr>
        <w:pStyle w:val="ListParagraph"/>
        <w:numPr>
          <w:ilvl w:val="0"/>
          <w:numId w:val="75"/>
        </w:numPr>
        <w:tabs>
          <w:tab w:val="left" w:pos="0"/>
          <w:tab w:val="left" w:pos="720"/>
          <w:tab w:val="left" w:pos="1393"/>
          <w:tab w:val="left" w:leader="dot" w:pos="8635"/>
        </w:tabs>
        <w:suppressAutoHyphens/>
        <w:rPr>
          <w:rFonts w:ascii="Arial" w:hAnsi="Arial" w:cs="Arial"/>
          <w:spacing w:val="-3"/>
          <w:sz w:val="24"/>
          <w:szCs w:val="24"/>
        </w:rPr>
      </w:pPr>
      <w:r w:rsidRPr="00662663">
        <w:rPr>
          <w:rFonts w:ascii="Arial" w:hAnsi="Arial" w:cs="Arial"/>
          <w:spacing w:val="-3"/>
          <w:sz w:val="24"/>
          <w:szCs w:val="24"/>
        </w:rPr>
        <w:t>Always obey all traffic laws and signs</w:t>
      </w:r>
      <w:r w:rsidR="004A342E" w:rsidRPr="00662663">
        <w:rPr>
          <w:rFonts w:ascii="Arial" w:hAnsi="Arial" w:cs="Arial"/>
          <w:spacing w:val="-3"/>
          <w:sz w:val="24"/>
          <w:szCs w:val="24"/>
        </w:rPr>
        <w:t>.</w:t>
      </w:r>
    </w:p>
    <w:p w14:paraId="62431CDC" w14:textId="77777777" w:rsidR="00A7020C" w:rsidRPr="00662663" w:rsidRDefault="00A7020C" w:rsidP="008442F7">
      <w:pPr>
        <w:ind w:left="720"/>
        <w:rPr>
          <w:rFonts w:ascii="Arial" w:eastAsia="Calibri" w:hAnsi="Arial" w:cs="Arial"/>
          <w:sz w:val="24"/>
          <w:szCs w:val="24"/>
        </w:rPr>
      </w:pPr>
    </w:p>
    <w:p w14:paraId="4F8B8E51" w14:textId="70650681" w:rsidR="008442F7" w:rsidRPr="00662663" w:rsidRDefault="008442F7" w:rsidP="00662663">
      <w:pPr>
        <w:rPr>
          <w:rFonts w:ascii="Arial" w:hAnsi="Arial" w:cs="Arial"/>
          <w:sz w:val="24"/>
          <w:szCs w:val="24"/>
        </w:rPr>
      </w:pPr>
      <w:r w:rsidRPr="00662663">
        <w:rPr>
          <w:rFonts w:ascii="Arial" w:eastAsia="Calibri" w:hAnsi="Arial" w:cs="Arial"/>
          <w:sz w:val="24"/>
          <w:szCs w:val="24"/>
        </w:rPr>
        <w:t xml:space="preserve">Obtained from Toolboxtopics.com, </w:t>
      </w:r>
      <w:r w:rsidRPr="00662663">
        <w:rPr>
          <w:rFonts w:ascii="Arial" w:eastAsia="Calibri" w:hAnsi="Arial" w:cs="Arial"/>
          <w:sz w:val="24"/>
          <w:szCs w:val="24"/>
          <w:u w:val="single"/>
        </w:rPr>
        <w:t>Millwork</w:t>
      </w:r>
      <w:r w:rsidRPr="00662663">
        <w:rPr>
          <w:rFonts w:ascii="Arial" w:eastAsia="Calibri" w:hAnsi="Arial" w:cs="Arial"/>
          <w:sz w:val="24"/>
          <w:szCs w:val="24"/>
        </w:rPr>
        <w:t xml:space="preserve">, </w:t>
      </w:r>
      <w:r w:rsidR="61285105" w:rsidRPr="00662663">
        <w:rPr>
          <w:rFonts w:ascii="Arial" w:hAnsi="Arial" w:cs="Arial"/>
          <w:color w:val="000000" w:themeColor="text1"/>
          <w:sz w:val="24"/>
          <w:szCs w:val="24"/>
        </w:rPr>
        <w:t xml:space="preserve">https://www.toolboxtopics.com/menu_programs.html (Accessed </w:t>
      </w:r>
      <w:r w:rsidR="00DA2085" w:rsidRPr="00662663">
        <w:rPr>
          <w:rFonts w:ascii="Arial" w:hAnsi="Arial" w:cs="Arial"/>
          <w:color w:val="000000" w:themeColor="text1"/>
          <w:sz w:val="24"/>
          <w:szCs w:val="24"/>
        </w:rPr>
        <w:t>February 17, 2026</w:t>
      </w:r>
      <w:r w:rsidR="61285105" w:rsidRPr="00662663">
        <w:rPr>
          <w:rFonts w:ascii="Arial" w:hAnsi="Arial" w:cs="Arial"/>
          <w:color w:val="000000" w:themeColor="text1"/>
          <w:sz w:val="24"/>
          <w:szCs w:val="24"/>
        </w:rPr>
        <w:t>).</w:t>
      </w:r>
    </w:p>
    <w:p w14:paraId="3B3658CC" w14:textId="322F418F" w:rsidR="7F5814EB" w:rsidRPr="00662663" w:rsidRDefault="7F5814EB" w:rsidP="7F5814EB">
      <w:pPr>
        <w:ind w:left="720"/>
        <w:rPr>
          <w:rFonts w:ascii="Arial" w:eastAsia="Calibri" w:hAnsi="Arial" w:cs="Arial"/>
          <w:sz w:val="24"/>
          <w:szCs w:val="24"/>
        </w:rPr>
      </w:pPr>
    </w:p>
    <w:sectPr w:rsidR="7F5814EB" w:rsidRPr="00662663">
      <w:headerReference w:type="default" r:id="rId12"/>
      <w:footerReference w:type="default" r:id="rId13"/>
      <w:endnotePr>
        <w:numFmt w:val="decimal"/>
      </w:endnotePr>
      <w:type w:val="continuous"/>
      <w:pgSz w:w="12240" w:h="15840"/>
      <w:pgMar w:top="1152" w:right="1440" w:bottom="1152" w:left="1440" w:header="1152" w:footer="115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FCA41" w14:textId="77777777" w:rsidR="004B02BE" w:rsidRDefault="004B02BE">
      <w:pPr>
        <w:spacing w:line="20" w:lineRule="exact"/>
        <w:rPr>
          <w:sz w:val="24"/>
          <w:szCs w:val="24"/>
        </w:rPr>
      </w:pPr>
    </w:p>
  </w:endnote>
  <w:endnote w:type="continuationSeparator" w:id="0">
    <w:p w14:paraId="29D6B04F" w14:textId="77777777" w:rsidR="004B02BE" w:rsidRDefault="004B02BE">
      <w:r>
        <w:rPr>
          <w:sz w:val="24"/>
          <w:szCs w:val="24"/>
        </w:rPr>
        <w:t xml:space="preserve"> </w:t>
      </w:r>
    </w:p>
  </w:endnote>
  <w:endnote w:type="continuationNotice" w:id="1">
    <w:p w14:paraId="0A6959E7" w14:textId="77777777" w:rsidR="004B02BE" w:rsidRDefault="004B02BE">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270A" w14:textId="77777777" w:rsidR="004A342E" w:rsidRDefault="004A342E">
    <w:pPr>
      <w:spacing w:before="428" w:line="100" w:lineRule="exact"/>
      <w:rPr>
        <w:sz w:val="10"/>
        <w:szCs w:val="10"/>
      </w:rPr>
    </w:pPr>
  </w:p>
  <w:p w14:paraId="4F904CB7" w14:textId="77777777" w:rsidR="004A342E" w:rsidRDefault="004A342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spacing w:val="-3"/>
        <w:sz w:val="24"/>
        <w:szCs w:val="24"/>
      </w:rPr>
    </w:pPr>
  </w:p>
  <w:p w14:paraId="17642081" w14:textId="77777777" w:rsidR="004A342E" w:rsidRDefault="00B21CA3">
    <w:pPr>
      <w:tabs>
        <w:tab w:val="left" w:pos="0"/>
      </w:tabs>
      <w:suppressAutoHyphens/>
      <w:rPr>
        <w:sz w:val="24"/>
        <w:szCs w:val="24"/>
      </w:rPr>
    </w:pPr>
    <w:r>
      <w:rPr>
        <w:noProof/>
      </w:rPr>
      <mc:AlternateContent>
        <mc:Choice Requires="wps">
          <w:drawing>
            <wp:anchor distT="0" distB="0" distL="114300" distR="114300" simplePos="0" relativeHeight="251657216" behindDoc="1" locked="0" layoutInCell="0" allowOverlap="1" wp14:anchorId="400BF6E7" wp14:editId="07777777">
              <wp:simplePos x="0" y="0"/>
              <wp:positionH relativeFrom="margin">
                <wp:posOffset>19050</wp:posOffset>
              </wp:positionH>
              <wp:positionV relativeFrom="paragraph">
                <wp:posOffset>152400</wp:posOffset>
              </wp:positionV>
              <wp:extent cx="5905500" cy="152400"/>
              <wp:effectExtent l="0" t="0" r="0" b="0"/>
              <wp:wrapNone/>
              <wp:docPr id="141033432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971CD3" w14:textId="77777777" w:rsidR="004A342E" w:rsidRDefault="004A342E">
                          <w:pPr>
                            <w:tabs>
                              <w:tab w:val="center" w:pos="4650"/>
                            </w:tabs>
                            <w:suppressAutoHyphens/>
                            <w:jc w:val="both"/>
                            <w:rPr>
                              <w:rFonts w:ascii="CG Times" w:hAnsi="CG Times"/>
                              <w:sz w:val="24"/>
                              <w:szCs w:val="24"/>
                            </w:rPr>
                          </w:pPr>
                          <w:r>
                            <w:rPr>
                              <w:rFonts w:ascii="CG Times" w:hAnsi="CG Times"/>
                              <w:sz w:val="24"/>
                              <w:szCs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BF6E7" id="Rectangle 1" o:spid="_x0000_s1026" style="position:absolute;margin-left:1.5pt;margin-top:12pt;width:465pt;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" o:allowincell="f" filled="f" stroked="f" strokeweight="0">
              <v:textbox inset="0,0,0,0">
                <w:txbxContent>
                  <w:p w14:paraId="06971CD3" w14:textId="77777777" w:rsidR="004A342E" w:rsidRDefault="004A342E">
                    <w:pPr>
                      <w:tabs>
                        <w:tab w:val="center" w:pos="4650"/>
                      </w:tabs>
                      <w:suppressAutoHyphens/>
                      <w:jc w:val="both"/>
                      <w:rPr>
                        <w:rFonts w:ascii="CG Times" w:hAnsi="CG Times"/>
                        <w:sz w:val="24"/>
                        <w:szCs w:val="24"/>
                      </w:rPr>
                    </w:pPr>
                    <w:r>
                      <w:rPr>
                        <w:rFonts w:ascii="CG Times" w:hAnsi="CG Times"/>
                        <w:sz w:val="24"/>
                        <w:szCs w:val="24"/>
                      </w:rPr>
                      <w:tab/>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3A62" w14:textId="77777777" w:rsidR="004A342E" w:rsidRDefault="004A342E">
    <w:pPr>
      <w:spacing w:before="428" w:line="100" w:lineRule="exact"/>
      <w:rPr>
        <w:sz w:val="10"/>
        <w:szCs w:val="10"/>
      </w:rPr>
    </w:pPr>
  </w:p>
  <w:p w14:paraId="384BA73E" w14:textId="77777777" w:rsidR="004A342E" w:rsidRDefault="004A342E">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CG Times" w:hAnsi="CG Times"/>
        <w:spacing w:val="-3"/>
        <w:sz w:val="24"/>
        <w:szCs w:val="24"/>
      </w:rPr>
    </w:pPr>
  </w:p>
  <w:p w14:paraId="55AC72E0" w14:textId="77777777" w:rsidR="004A342E" w:rsidRDefault="00B21CA3">
    <w:pPr>
      <w:tabs>
        <w:tab w:val="left" w:pos="0"/>
      </w:tabs>
      <w:suppressAutoHyphens/>
      <w:rPr>
        <w:sz w:val="24"/>
        <w:szCs w:val="24"/>
      </w:rPr>
    </w:pPr>
    <w:r>
      <w:rPr>
        <w:noProof/>
      </w:rPr>
      <mc:AlternateContent>
        <mc:Choice Requires="wps">
          <w:drawing>
            <wp:anchor distT="0" distB="0" distL="114300" distR="114300" simplePos="0" relativeHeight="251658240" behindDoc="1" locked="0" layoutInCell="0" allowOverlap="1" wp14:anchorId="387D301F" wp14:editId="07777777">
              <wp:simplePos x="0" y="0"/>
              <wp:positionH relativeFrom="margin">
                <wp:posOffset>19050</wp:posOffset>
              </wp:positionH>
              <wp:positionV relativeFrom="paragraph">
                <wp:posOffset>152400</wp:posOffset>
              </wp:positionV>
              <wp:extent cx="5905500" cy="152400"/>
              <wp:effectExtent l="0" t="0" r="0" b="0"/>
              <wp:wrapNone/>
              <wp:docPr id="15924436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B3F2EB" w14:textId="77777777" w:rsidR="004A342E" w:rsidRDefault="004A342E">
                          <w:pPr>
                            <w:tabs>
                              <w:tab w:val="center" w:pos="4650"/>
                            </w:tabs>
                            <w:suppressAutoHyphens/>
                            <w:jc w:val="both"/>
                            <w:rPr>
                              <w:rFonts w:ascii="CG Times" w:hAnsi="CG Times"/>
                              <w:sz w:val="24"/>
                              <w:szCs w:val="24"/>
                            </w:rPr>
                          </w:pPr>
                          <w:r>
                            <w:rPr>
                              <w:rFonts w:ascii="CG Times" w:hAnsi="CG Times"/>
                              <w:sz w:val="24"/>
                              <w:szCs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D301F" id="Rectangle 2" o:spid="_x0000_s1027" style="position:absolute;margin-left:1.5pt;margin-top:12pt;width:465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" o:allowincell="f" filled="f" stroked="f" strokeweight="0">
              <v:textbox inset="0,0,0,0">
                <w:txbxContent>
                  <w:p w14:paraId="34B3F2EB" w14:textId="77777777" w:rsidR="004A342E" w:rsidRDefault="004A342E">
                    <w:pPr>
                      <w:tabs>
                        <w:tab w:val="center" w:pos="4650"/>
                      </w:tabs>
                      <w:suppressAutoHyphens/>
                      <w:jc w:val="both"/>
                      <w:rPr>
                        <w:rFonts w:ascii="CG Times" w:hAnsi="CG Times"/>
                        <w:sz w:val="24"/>
                        <w:szCs w:val="24"/>
                      </w:rPr>
                    </w:pPr>
                    <w:r>
                      <w:rPr>
                        <w:rFonts w:ascii="CG Times" w:hAnsi="CG Times"/>
                        <w:sz w:val="24"/>
                        <w:szCs w:val="24"/>
                      </w:rPr>
                      <w:tab/>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398E2" w14:textId="77777777" w:rsidR="004B02BE" w:rsidRDefault="004B02BE">
      <w:r>
        <w:rPr>
          <w:sz w:val="24"/>
          <w:szCs w:val="24"/>
        </w:rPr>
        <w:separator/>
      </w:r>
    </w:p>
  </w:footnote>
  <w:footnote w:type="continuationSeparator" w:id="0">
    <w:p w14:paraId="16287F21" w14:textId="77777777" w:rsidR="004B02BE" w:rsidRDefault="004B0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20A7" w14:textId="77777777" w:rsidR="004A342E" w:rsidRDefault="004A342E">
    <w:pPr>
      <w:spacing w:after="368" w:line="100" w:lineRule="exac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74B"/>
    <w:multiLevelType w:val="hybridMultilevel"/>
    <w:tmpl w:val="ED9E4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42E59"/>
    <w:multiLevelType w:val="hybridMultilevel"/>
    <w:tmpl w:val="A1803A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E706AC"/>
    <w:multiLevelType w:val="hybridMultilevel"/>
    <w:tmpl w:val="3508F2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0324F3"/>
    <w:multiLevelType w:val="hybridMultilevel"/>
    <w:tmpl w:val="5CBAA6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7372AA"/>
    <w:multiLevelType w:val="hybridMultilevel"/>
    <w:tmpl w:val="B5B09C8C"/>
    <w:lvl w:ilvl="0" w:tplc="780A8D0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15:restartNumberingAfterBreak="0">
    <w:nsid w:val="0F7D71A7"/>
    <w:multiLevelType w:val="hybridMultilevel"/>
    <w:tmpl w:val="89922326"/>
    <w:lvl w:ilvl="0" w:tplc="B2B8C17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15:restartNumberingAfterBreak="0">
    <w:nsid w:val="108F01F1"/>
    <w:multiLevelType w:val="hybridMultilevel"/>
    <w:tmpl w:val="4288BDA8"/>
    <w:lvl w:ilvl="0" w:tplc="00AAE7F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 w15:restartNumberingAfterBreak="0">
    <w:nsid w:val="110640C0"/>
    <w:multiLevelType w:val="hybridMultilevel"/>
    <w:tmpl w:val="AFF8325A"/>
    <w:lvl w:ilvl="0" w:tplc="F834A80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 w15:restartNumberingAfterBreak="0">
    <w:nsid w:val="121C7AAC"/>
    <w:multiLevelType w:val="hybridMultilevel"/>
    <w:tmpl w:val="F2B0DB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AF3150"/>
    <w:multiLevelType w:val="hybridMultilevel"/>
    <w:tmpl w:val="A412C95C"/>
    <w:lvl w:ilvl="0" w:tplc="5BE838A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 w15:restartNumberingAfterBreak="0">
    <w:nsid w:val="160A2F6C"/>
    <w:multiLevelType w:val="hybridMultilevel"/>
    <w:tmpl w:val="494C76C2"/>
    <w:lvl w:ilvl="0" w:tplc="9222976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 w15:restartNumberingAfterBreak="0">
    <w:nsid w:val="16252B38"/>
    <w:multiLevelType w:val="hybridMultilevel"/>
    <w:tmpl w:val="582859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6B96197"/>
    <w:multiLevelType w:val="hybridMultilevel"/>
    <w:tmpl w:val="6E68EA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9D93E3D"/>
    <w:multiLevelType w:val="hybridMultilevel"/>
    <w:tmpl w:val="36CECA5C"/>
    <w:lvl w:ilvl="0" w:tplc="32A0A7C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 w15:restartNumberingAfterBreak="0">
    <w:nsid w:val="1D5B54B7"/>
    <w:multiLevelType w:val="hybridMultilevel"/>
    <w:tmpl w:val="889C61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ED62B11"/>
    <w:multiLevelType w:val="hybridMultilevel"/>
    <w:tmpl w:val="0D363CA6"/>
    <w:lvl w:ilvl="0" w:tplc="9142FC9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1F9C69AD"/>
    <w:multiLevelType w:val="hybridMultilevel"/>
    <w:tmpl w:val="BA9A59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1F1560C"/>
    <w:multiLevelType w:val="hybridMultilevel"/>
    <w:tmpl w:val="87F683C2"/>
    <w:lvl w:ilvl="0" w:tplc="5E78AA3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15:restartNumberingAfterBreak="0">
    <w:nsid w:val="234B373E"/>
    <w:multiLevelType w:val="hybridMultilevel"/>
    <w:tmpl w:val="27CE7B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63874D0"/>
    <w:multiLevelType w:val="hybridMultilevel"/>
    <w:tmpl w:val="1CD453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9C5222D"/>
    <w:multiLevelType w:val="hybridMultilevel"/>
    <w:tmpl w:val="9920F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BD6793A"/>
    <w:multiLevelType w:val="hybridMultilevel"/>
    <w:tmpl w:val="01D6ED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C7A0647"/>
    <w:multiLevelType w:val="hybridMultilevel"/>
    <w:tmpl w:val="0764CA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0323D1F"/>
    <w:multiLevelType w:val="hybridMultilevel"/>
    <w:tmpl w:val="E9B2D7AA"/>
    <w:lvl w:ilvl="0" w:tplc="7840999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4" w15:restartNumberingAfterBreak="0">
    <w:nsid w:val="305E45AE"/>
    <w:multiLevelType w:val="hybridMultilevel"/>
    <w:tmpl w:val="824C172A"/>
    <w:lvl w:ilvl="0" w:tplc="A216C72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5" w15:restartNumberingAfterBreak="0">
    <w:nsid w:val="30EE57C1"/>
    <w:multiLevelType w:val="hybridMultilevel"/>
    <w:tmpl w:val="824875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0EF6DF1"/>
    <w:multiLevelType w:val="hybridMultilevel"/>
    <w:tmpl w:val="0D3AB50A"/>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6145399"/>
    <w:multiLevelType w:val="hybridMultilevel"/>
    <w:tmpl w:val="80444F14"/>
    <w:lvl w:ilvl="0" w:tplc="B8704D0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8" w15:restartNumberingAfterBreak="0">
    <w:nsid w:val="36FF0590"/>
    <w:multiLevelType w:val="hybridMultilevel"/>
    <w:tmpl w:val="7A404B4E"/>
    <w:lvl w:ilvl="0" w:tplc="742E8CB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9" w15:restartNumberingAfterBreak="0">
    <w:nsid w:val="3A7D7DE0"/>
    <w:multiLevelType w:val="hybridMultilevel"/>
    <w:tmpl w:val="1E064CB2"/>
    <w:lvl w:ilvl="0" w:tplc="A2B0CA2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0" w15:restartNumberingAfterBreak="0">
    <w:nsid w:val="3B171969"/>
    <w:multiLevelType w:val="hybridMultilevel"/>
    <w:tmpl w:val="A28C4A94"/>
    <w:lvl w:ilvl="0" w:tplc="6B7ABB5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1" w15:restartNumberingAfterBreak="0">
    <w:nsid w:val="3BED348A"/>
    <w:multiLevelType w:val="hybridMultilevel"/>
    <w:tmpl w:val="6DA6F050"/>
    <w:lvl w:ilvl="0" w:tplc="1B7E1294">
      <w:start w:val="1"/>
      <w:numFmt w:val="decimal"/>
      <w:lvlText w:val="%1."/>
      <w:lvlJc w:val="left"/>
      <w:pPr>
        <w:ind w:left="720" w:hanging="600"/>
      </w:pPr>
      <w:rPr>
        <w:rFonts w:hint="default"/>
      </w:rPr>
    </w:lvl>
    <w:lvl w:ilvl="1" w:tplc="C390F7BA">
      <w:start w:val="8"/>
      <w:numFmt w:val="bullet"/>
      <w:lvlText w:val="•"/>
      <w:lvlJc w:val="left"/>
      <w:pPr>
        <w:ind w:left="1200" w:hanging="360"/>
      </w:pPr>
      <w:rPr>
        <w:rFonts w:ascii="Arial" w:eastAsia="Times New Roman" w:hAnsi="Arial" w:cs="Arial" w:hint="default"/>
      </w:r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2" w15:restartNumberingAfterBreak="0">
    <w:nsid w:val="3C007A2C"/>
    <w:multiLevelType w:val="hybridMultilevel"/>
    <w:tmpl w:val="8AA8DD32"/>
    <w:lvl w:ilvl="0" w:tplc="FE6E8934">
      <w:start w:val="1"/>
      <w:numFmt w:val="decimal"/>
      <w:lvlText w:val="%1."/>
      <w:lvlJc w:val="left"/>
      <w:pPr>
        <w:ind w:left="720" w:hanging="600"/>
      </w:pPr>
      <w:rPr>
        <w:rFonts w:hint="default"/>
      </w:rPr>
    </w:lvl>
    <w:lvl w:ilvl="1" w:tplc="42B0C084">
      <w:start w:val="2"/>
      <w:numFmt w:val="bullet"/>
      <w:lvlText w:val="•"/>
      <w:lvlJc w:val="left"/>
      <w:pPr>
        <w:ind w:left="1200" w:hanging="360"/>
      </w:pPr>
      <w:rPr>
        <w:rFonts w:ascii="Arial" w:eastAsia="Times New Roman" w:hAnsi="Arial" w:cs="Arial" w:hint="default"/>
      </w:r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3" w15:restartNumberingAfterBreak="0">
    <w:nsid w:val="3C276AB0"/>
    <w:multiLevelType w:val="hybridMultilevel"/>
    <w:tmpl w:val="9BA47F90"/>
    <w:lvl w:ilvl="0" w:tplc="1ACA3FE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4" w15:restartNumberingAfterBreak="0">
    <w:nsid w:val="3C635DE4"/>
    <w:multiLevelType w:val="hybridMultilevel"/>
    <w:tmpl w:val="67301E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D7035A0"/>
    <w:multiLevelType w:val="hybridMultilevel"/>
    <w:tmpl w:val="643CBACA"/>
    <w:lvl w:ilvl="0" w:tplc="184A1D7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6" w15:restartNumberingAfterBreak="0">
    <w:nsid w:val="3DB51BBE"/>
    <w:multiLevelType w:val="hybridMultilevel"/>
    <w:tmpl w:val="4DECE2F6"/>
    <w:lvl w:ilvl="0" w:tplc="E3D02FD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7" w15:restartNumberingAfterBreak="0">
    <w:nsid w:val="3E2F5EEC"/>
    <w:multiLevelType w:val="hybridMultilevel"/>
    <w:tmpl w:val="9B5453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F2E7640"/>
    <w:multiLevelType w:val="hybridMultilevel"/>
    <w:tmpl w:val="0150AE12"/>
    <w:lvl w:ilvl="0" w:tplc="5FBC05B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9" w15:restartNumberingAfterBreak="0">
    <w:nsid w:val="3FDA5808"/>
    <w:multiLevelType w:val="hybridMultilevel"/>
    <w:tmpl w:val="C7DA70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2115AE8"/>
    <w:multiLevelType w:val="hybridMultilevel"/>
    <w:tmpl w:val="61CE96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25871FD"/>
    <w:multiLevelType w:val="hybridMultilevel"/>
    <w:tmpl w:val="7766F9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844162E"/>
    <w:multiLevelType w:val="hybridMultilevel"/>
    <w:tmpl w:val="8A44FC1E"/>
    <w:lvl w:ilvl="0" w:tplc="A52C3BF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3" w15:restartNumberingAfterBreak="0">
    <w:nsid w:val="4AA0140F"/>
    <w:multiLevelType w:val="hybridMultilevel"/>
    <w:tmpl w:val="7542E01E"/>
    <w:lvl w:ilvl="0" w:tplc="C5144C1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4" w15:restartNumberingAfterBreak="0">
    <w:nsid w:val="4BA53414"/>
    <w:multiLevelType w:val="hybridMultilevel"/>
    <w:tmpl w:val="EE1E7310"/>
    <w:lvl w:ilvl="0" w:tplc="859C35D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5" w15:restartNumberingAfterBreak="0">
    <w:nsid w:val="4D9B0800"/>
    <w:multiLevelType w:val="hybridMultilevel"/>
    <w:tmpl w:val="35464B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0CF4BD7"/>
    <w:multiLevelType w:val="hybridMultilevel"/>
    <w:tmpl w:val="DEFE73EE"/>
    <w:lvl w:ilvl="0" w:tplc="63C8752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7" w15:restartNumberingAfterBreak="0">
    <w:nsid w:val="53756588"/>
    <w:multiLevelType w:val="hybridMultilevel"/>
    <w:tmpl w:val="D50A8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4AB62F9"/>
    <w:multiLevelType w:val="hybridMultilevel"/>
    <w:tmpl w:val="6518C9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4E46C34"/>
    <w:multiLevelType w:val="hybridMultilevel"/>
    <w:tmpl w:val="98187B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56D097E"/>
    <w:multiLevelType w:val="hybridMultilevel"/>
    <w:tmpl w:val="97DC6B3A"/>
    <w:lvl w:ilvl="0" w:tplc="B964B5E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1" w15:restartNumberingAfterBreak="0">
    <w:nsid w:val="55D8183D"/>
    <w:multiLevelType w:val="hybridMultilevel"/>
    <w:tmpl w:val="0E78940C"/>
    <w:lvl w:ilvl="0" w:tplc="B72EFA8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2" w15:restartNumberingAfterBreak="0">
    <w:nsid w:val="570B18B1"/>
    <w:multiLevelType w:val="hybridMultilevel"/>
    <w:tmpl w:val="D736EC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70C25DC"/>
    <w:multiLevelType w:val="hybridMultilevel"/>
    <w:tmpl w:val="BF98A228"/>
    <w:lvl w:ilvl="0" w:tplc="7492938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4" w15:restartNumberingAfterBreak="0">
    <w:nsid w:val="586A22C3"/>
    <w:multiLevelType w:val="hybridMultilevel"/>
    <w:tmpl w:val="928EE0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59FF57CF"/>
    <w:multiLevelType w:val="hybridMultilevel"/>
    <w:tmpl w:val="C84452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A1E6CD9"/>
    <w:multiLevelType w:val="hybridMultilevel"/>
    <w:tmpl w:val="53428B4A"/>
    <w:lvl w:ilvl="0" w:tplc="3EC6A304">
      <w:start w:val="1"/>
      <w:numFmt w:val="decimal"/>
      <w:lvlText w:val="%1."/>
      <w:lvlJc w:val="left"/>
      <w:pPr>
        <w:ind w:left="720" w:hanging="600"/>
      </w:pPr>
      <w:rPr>
        <w:rFonts w:hint="default"/>
      </w:rPr>
    </w:lvl>
    <w:lvl w:ilvl="1" w:tplc="2362BCB6">
      <w:start w:val="1"/>
      <w:numFmt w:val="bullet"/>
      <w:lvlText w:val="•"/>
      <w:lvlJc w:val="left"/>
      <w:pPr>
        <w:ind w:left="1200" w:hanging="360"/>
      </w:pPr>
      <w:rPr>
        <w:rFonts w:ascii="Arial" w:eastAsia="Times New Roman" w:hAnsi="Arial" w:cs="Arial" w:hint="default"/>
      </w:r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7" w15:restartNumberingAfterBreak="0">
    <w:nsid w:val="5BBB5CEA"/>
    <w:multiLevelType w:val="hybridMultilevel"/>
    <w:tmpl w:val="654A3AC6"/>
    <w:lvl w:ilvl="0" w:tplc="2AFEC69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8" w15:restartNumberingAfterBreak="0">
    <w:nsid w:val="5D596F64"/>
    <w:multiLevelType w:val="hybridMultilevel"/>
    <w:tmpl w:val="2FD43CA4"/>
    <w:lvl w:ilvl="0" w:tplc="3C9EE50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9" w15:restartNumberingAfterBreak="0">
    <w:nsid w:val="5F6B46D2"/>
    <w:multiLevelType w:val="hybridMultilevel"/>
    <w:tmpl w:val="0F86DB0E"/>
    <w:lvl w:ilvl="0" w:tplc="1C8ECF0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0" w15:restartNumberingAfterBreak="0">
    <w:nsid w:val="5F854B72"/>
    <w:multiLevelType w:val="hybridMultilevel"/>
    <w:tmpl w:val="A8E00564"/>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63A20EF3"/>
    <w:multiLevelType w:val="hybridMultilevel"/>
    <w:tmpl w:val="8688AA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4206A2D"/>
    <w:multiLevelType w:val="hybridMultilevel"/>
    <w:tmpl w:val="39A860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5F2383E"/>
    <w:multiLevelType w:val="hybridMultilevel"/>
    <w:tmpl w:val="B3D0A0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8803D63"/>
    <w:multiLevelType w:val="hybridMultilevel"/>
    <w:tmpl w:val="862A60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93C727A"/>
    <w:multiLevelType w:val="hybridMultilevel"/>
    <w:tmpl w:val="7F984D82"/>
    <w:lvl w:ilvl="0" w:tplc="0DCEFC8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6" w15:restartNumberingAfterBreak="0">
    <w:nsid w:val="6EAE583C"/>
    <w:multiLevelType w:val="hybridMultilevel"/>
    <w:tmpl w:val="BEBCE248"/>
    <w:lvl w:ilvl="0" w:tplc="6CDC902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7" w15:restartNumberingAfterBreak="0">
    <w:nsid w:val="6F154619"/>
    <w:multiLevelType w:val="hybridMultilevel"/>
    <w:tmpl w:val="D402EA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7039059F"/>
    <w:multiLevelType w:val="hybridMultilevel"/>
    <w:tmpl w:val="C270E1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71214D8D"/>
    <w:multiLevelType w:val="hybridMultilevel"/>
    <w:tmpl w:val="B712AB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1576802"/>
    <w:multiLevelType w:val="hybridMultilevel"/>
    <w:tmpl w:val="EF82DA6A"/>
    <w:lvl w:ilvl="0" w:tplc="1C181E9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1" w15:restartNumberingAfterBreak="0">
    <w:nsid w:val="717572C9"/>
    <w:multiLevelType w:val="hybridMultilevel"/>
    <w:tmpl w:val="DE66A8F4"/>
    <w:lvl w:ilvl="0" w:tplc="1B04D77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2" w15:restartNumberingAfterBreak="0">
    <w:nsid w:val="71AC17EA"/>
    <w:multiLevelType w:val="hybridMultilevel"/>
    <w:tmpl w:val="31CCE8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76433C98"/>
    <w:multiLevelType w:val="hybridMultilevel"/>
    <w:tmpl w:val="16C4CCE8"/>
    <w:lvl w:ilvl="0" w:tplc="0409000F">
      <w:start w:val="1"/>
      <w:numFmt w:val="decimal"/>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74" w15:restartNumberingAfterBreak="0">
    <w:nsid w:val="7F552D11"/>
    <w:multiLevelType w:val="hybridMultilevel"/>
    <w:tmpl w:val="6D44654E"/>
    <w:lvl w:ilvl="0" w:tplc="708E8A9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5" w15:restartNumberingAfterBreak="0">
    <w:nsid w:val="7FA94A3E"/>
    <w:multiLevelType w:val="hybridMultilevel"/>
    <w:tmpl w:val="8B50FD98"/>
    <w:lvl w:ilvl="0" w:tplc="3AB0E0E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351155610">
    <w:abstractNumId w:val="43"/>
  </w:num>
  <w:num w:numId="2" w16cid:durableId="97797884">
    <w:abstractNumId w:val="33"/>
  </w:num>
  <w:num w:numId="3" w16cid:durableId="1873151738">
    <w:abstractNumId w:val="6"/>
  </w:num>
  <w:num w:numId="4" w16cid:durableId="278681972">
    <w:abstractNumId w:val="67"/>
  </w:num>
  <w:num w:numId="5" w16cid:durableId="718364719">
    <w:abstractNumId w:val="4"/>
  </w:num>
  <w:num w:numId="6" w16cid:durableId="1641497664">
    <w:abstractNumId w:val="1"/>
  </w:num>
  <w:num w:numId="7" w16cid:durableId="1090275539">
    <w:abstractNumId w:val="35"/>
  </w:num>
  <w:num w:numId="8" w16cid:durableId="612832325">
    <w:abstractNumId w:val="40"/>
  </w:num>
  <w:num w:numId="9" w16cid:durableId="1211913896">
    <w:abstractNumId w:val="46"/>
  </w:num>
  <w:num w:numId="10" w16cid:durableId="1905988076">
    <w:abstractNumId w:val="25"/>
  </w:num>
  <w:num w:numId="11" w16cid:durableId="1124347728">
    <w:abstractNumId w:val="44"/>
  </w:num>
  <w:num w:numId="12" w16cid:durableId="989483912">
    <w:abstractNumId w:val="49"/>
  </w:num>
  <w:num w:numId="13" w16cid:durableId="904417010">
    <w:abstractNumId w:val="50"/>
  </w:num>
  <w:num w:numId="14" w16cid:durableId="38359852">
    <w:abstractNumId w:val="8"/>
  </w:num>
  <w:num w:numId="15" w16cid:durableId="1354263265">
    <w:abstractNumId w:val="32"/>
  </w:num>
  <w:num w:numId="16" w16cid:durableId="518351233">
    <w:abstractNumId w:val="60"/>
  </w:num>
  <w:num w:numId="17" w16cid:durableId="74937312">
    <w:abstractNumId w:val="20"/>
  </w:num>
  <w:num w:numId="18" w16cid:durableId="815145826">
    <w:abstractNumId w:val="9"/>
  </w:num>
  <w:num w:numId="19" w16cid:durableId="1201239108">
    <w:abstractNumId w:val="16"/>
  </w:num>
  <w:num w:numId="20" w16cid:durableId="1156218568">
    <w:abstractNumId w:val="75"/>
  </w:num>
  <w:num w:numId="21" w16cid:durableId="579945844">
    <w:abstractNumId w:val="22"/>
  </w:num>
  <w:num w:numId="22" w16cid:durableId="958881337">
    <w:abstractNumId w:val="36"/>
  </w:num>
  <w:num w:numId="23" w16cid:durableId="1952396030">
    <w:abstractNumId w:val="26"/>
  </w:num>
  <w:num w:numId="24" w16cid:durableId="820779017">
    <w:abstractNumId w:val="39"/>
  </w:num>
  <w:num w:numId="25" w16cid:durableId="1824736000">
    <w:abstractNumId w:val="31"/>
  </w:num>
  <w:num w:numId="26" w16cid:durableId="491408216">
    <w:abstractNumId w:val="41"/>
  </w:num>
  <w:num w:numId="27" w16cid:durableId="539632971">
    <w:abstractNumId w:val="27"/>
  </w:num>
  <w:num w:numId="28" w16cid:durableId="642737190">
    <w:abstractNumId w:val="61"/>
  </w:num>
  <w:num w:numId="29" w16cid:durableId="737021144">
    <w:abstractNumId w:val="51"/>
  </w:num>
  <w:num w:numId="30" w16cid:durableId="551039102">
    <w:abstractNumId w:val="11"/>
  </w:num>
  <w:num w:numId="31" w16cid:durableId="545458030">
    <w:abstractNumId w:val="15"/>
  </w:num>
  <w:num w:numId="32" w16cid:durableId="1707943977">
    <w:abstractNumId w:val="64"/>
  </w:num>
  <w:num w:numId="33" w16cid:durableId="2037921250">
    <w:abstractNumId w:val="24"/>
  </w:num>
  <w:num w:numId="34" w16cid:durableId="1041249261">
    <w:abstractNumId w:val="52"/>
  </w:num>
  <w:num w:numId="35" w16cid:durableId="606501734">
    <w:abstractNumId w:val="29"/>
  </w:num>
  <w:num w:numId="36" w16cid:durableId="573779643">
    <w:abstractNumId w:val="63"/>
  </w:num>
  <w:num w:numId="37" w16cid:durableId="1212839280">
    <w:abstractNumId w:val="57"/>
  </w:num>
  <w:num w:numId="38" w16cid:durableId="1492714762">
    <w:abstractNumId w:val="0"/>
  </w:num>
  <w:num w:numId="39" w16cid:durableId="1598488963">
    <w:abstractNumId w:val="38"/>
  </w:num>
  <w:num w:numId="40" w16cid:durableId="460459429">
    <w:abstractNumId w:val="18"/>
  </w:num>
  <w:num w:numId="41" w16cid:durableId="75907353">
    <w:abstractNumId w:val="56"/>
  </w:num>
  <w:num w:numId="42" w16cid:durableId="1640720284">
    <w:abstractNumId w:val="14"/>
  </w:num>
  <w:num w:numId="43" w16cid:durableId="1327898168">
    <w:abstractNumId w:val="59"/>
  </w:num>
  <w:num w:numId="44" w16cid:durableId="675032678">
    <w:abstractNumId w:val="37"/>
  </w:num>
  <w:num w:numId="45" w16cid:durableId="1772430849">
    <w:abstractNumId w:val="30"/>
  </w:num>
  <w:num w:numId="46" w16cid:durableId="250702023">
    <w:abstractNumId w:val="62"/>
  </w:num>
  <w:num w:numId="47" w16cid:durableId="1560819246">
    <w:abstractNumId w:val="66"/>
  </w:num>
  <w:num w:numId="48" w16cid:durableId="964625041">
    <w:abstractNumId w:val="19"/>
  </w:num>
  <w:num w:numId="49" w16cid:durableId="1119568597">
    <w:abstractNumId w:val="28"/>
  </w:num>
  <w:num w:numId="50" w16cid:durableId="5862060">
    <w:abstractNumId w:val="69"/>
  </w:num>
  <w:num w:numId="51" w16cid:durableId="2132479718">
    <w:abstractNumId w:val="23"/>
  </w:num>
  <w:num w:numId="52" w16cid:durableId="181673076">
    <w:abstractNumId w:val="48"/>
  </w:num>
  <w:num w:numId="53" w16cid:durableId="1800219554">
    <w:abstractNumId w:val="58"/>
  </w:num>
  <w:num w:numId="54" w16cid:durableId="365376337">
    <w:abstractNumId w:val="72"/>
  </w:num>
  <w:num w:numId="55" w16cid:durableId="1598781699">
    <w:abstractNumId w:val="10"/>
  </w:num>
  <w:num w:numId="56" w16cid:durableId="135613344">
    <w:abstractNumId w:val="2"/>
  </w:num>
  <w:num w:numId="57" w16cid:durableId="1762601906">
    <w:abstractNumId w:val="7"/>
  </w:num>
  <w:num w:numId="58" w16cid:durableId="1226455880">
    <w:abstractNumId w:val="68"/>
  </w:num>
  <w:num w:numId="59" w16cid:durableId="2143425903">
    <w:abstractNumId w:val="65"/>
  </w:num>
  <w:num w:numId="60" w16cid:durableId="44793211">
    <w:abstractNumId w:val="34"/>
  </w:num>
  <w:num w:numId="61" w16cid:durableId="903950600">
    <w:abstractNumId w:val="53"/>
  </w:num>
  <w:num w:numId="62" w16cid:durableId="2058819673">
    <w:abstractNumId w:val="45"/>
  </w:num>
  <w:num w:numId="63" w16cid:durableId="967932874">
    <w:abstractNumId w:val="74"/>
  </w:num>
  <w:num w:numId="64" w16cid:durableId="461922120">
    <w:abstractNumId w:val="3"/>
  </w:num>
  <w:num w:numId="65" w16cid:durableId="382489458">
    <w:abstractNumId w:val="71"/>
  </w:num>
  <w:num w:numId="66" w16cid:durableId="135684481">
    <w:abstractNumId w:val="55"/>
  </w:num>
  <w:num w:numId="67" w16cid:durableId="52774574">
    <w:abstractNumId w:val="42"/>
  </w:num>
  <w:num w:numId="68" w16cid:durableId="411583963">
    <w:abstractNumId w:val="12"/>
  </w:num>
  <w:num w:numId="69" w16cid:durableId="717318958">
    <w:abstractNumId w:val="13"/>
  </w:num>
  <w:num w:numId="70" w16cid:durableId="689530425">
    <w:abstractNumId w:val="54"/>
  </w:num>
  <w:num w:numId="71" w16cid:durableId="1265262539">
    <w:abstractNumId w:val="17"/>
  </w:num>
  <w:num w:numId="72" w16cid:durableId="1344624542">
    <w:abstractNumId w:val="73"/>
  </w:num>
  <w:num w:numId="73" w16cid:durableId="292683814">
    <w:abstractNumId w:val="47"/>
  </w:num>
  <w:num w:numId="74" w16cid:durableId="1120996542">
    <w:abstractNumId w:val="70"/>
  </w:num>
  <w:num w:numId="75" w16cid:durableId="1506021147">
    <w:abstractNumId w:val="21"/>
  </w:num>
  <w:num w:numId="76" w16cid:durableId="12196279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3F"/>
    <w:rsid w:val="000A7986"/>
    <w:rsid w:val="00241F53"/>
    <w:rsid w:val="00292D7D"/>
    <w:rsid w:val="00340D05"/>
    <w:rsid w:val="00397456"/>
    <w:rsid w:val="003C45B8"/>
    <w:rsid w:val="004A342E"/>
    <w:rsid w:val="004B02BE"/>
    <w:rsid w:val="00501264"/>
    <w:rsid w:val="00527DF6"/>
    <w:rsid w:val="00541AA6"/>
    <w:rsid w:val="00662663"/>
    <w:rsid w:val="006E6972"/>
    <w:rsid w:val="007B6989"/>
    <w:rsid w:val="00833978"/>
    <w:rsid w:val="008442F7"/>
    <w:rsid w:val="009527B5"/>
    <w:rsid w:val="009A19A4"/>
    <w:rsid w:val="00A316CA"/>
    <w:rsid w:val="00A620B3"/>
    <w:rsid w:val="00A7020C"/>
    <w:rsid w:val="00B21CA3"/>
    <w:rsid w:val="00B2423F"/>
    <w:rsid w:val="00D237AC"/>
    <w:rsid w:val="00DA2085"/>
    <w:rsid w:val="00F0754B"/>
    <w:rsid w:val="00FE1B97"/>
    <w:rsid w:val="61285105"/>
    <w:rsid w:val="7F5814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622362"/>
  <w15:chartTrackingRefBased/>
  <w15:docId w15:val="{75E3F682-AE59-46AB-BAAA-5B3FC7D4F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rFonts w:ascii="Courier New" w:hAnsi="Courier New" w:cs="Courier New"/>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6626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Category xmlns="974d9922-b105-47b0-80a0-0012e8a63e12" xsi:nil="true"/>
    <Thumbnail xmlns="974d9922-b105-47b0-80a0-0012e8a63e12">
      <Url xsi:nil="true"/>
      <Description xsi:nil="true"/>
    </Thumbnail>
    <TaxCatchAll xmlns="45bdca08-ddf2-49ac-af3b-108930a1b48e" xsi:nil="true"/>
    <lcf76f155ced4ddcb4097134ff3c332f xmlns="974d9922-b105-47b0-80a0-0012e8a63e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A5CED3B1473D4C81F40E8CA1E5C362" ma:contentTypeVersion="21" ma:contentTypeDescription="Create a new document." ma:contentTypeScope="" ma:versionID="9baf85814048813186e58e7583f527d8">
  <xsd:schema xmlns:xsd="http://www.w3.org/2001/XMLSchema" xmlns:xs="http://www.w3.org/2001/XMLSchema" xmlns:p="http://schemas.microsoft.com/office/2006/metadata/properties" xmlns:ns1="http://schemas.microsoft.com/sharepoint/v3" xmlns:ns2="974d9922-b105-47b0-80a0-0012e8a63e12" xmlns:ns3="45bdca08-ddf2-49ac-af3b-108930a1b48e" targetNamespace="http://schemas.microsoft.com/office/2006/metadata/properties" ma:root="true" ma:fieldsID="5c3acfe0806f7016544fe105960ad215" ns1:_="" ns2:_="" ns3:_="">
    <xsd:import namespace="http://schemas.microsoft.com/sharepoint/v3"/>
    <xsd:import namespace="974d9922-b105-47b0-80a0-0012e8a63e12"/>
    <xsd:import namespace="45bdca08-ddf2-49ac-af3b-108930a1b48e"/>
    <xsd:element name="properties">
      <xsd:complexType>
        <xsd:sequence>
          <xsd:element name="documentManagement">
            <xsd:complexType>
              <xsd:all>
                <xsd:element ref="ns2:MediaServiceMetadata" minOccurs="0"/>
                <xsd:element ref="ns2:MediaServiceFastMetadata" minOccurs="0"/>
                <xsd:element ref="ns2:Category"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Thumbnail"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d9922-b105-47b0-80a0-0012e8a63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format="Dropdown" ma:indexed="true" ma:internalName="Category">
      <xsd:simpleType>
        <xsd:restriction base="dms:Choice">
          <xsd:enumeration value="Procedures"/>
          <xsd:enumeration value="Training"/>
          <xsd:enumeration value="Consultant Resources"/>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Thumbnail" ma:index="20"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9cd0926-f995-4c33-8641-7df95305276d"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dca08-ddf2-49ac-af3b-108930a1b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cc5f057-66b7-40b3-a99e-4ff50a8936ae}" ma:internalName="TaxCatchAll" ma:showField="CatchAllData" ma:web="45bdca08-ddf2-49ac-af3b-108930a1b4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1B23CA91-9ABD-4148-9D21-BFCB2E423879}">
  <ds:schemaRefs>
    <ds:schemaRef ds:uri="http://schemas.microsoft.com/office/2006/metadata/properties"/>
    <ds:schemaRef ds:uri="http://schemas.microsoft.com/office/infopath/2007/PartnerControls"/>
    <ds:schemaRef ds:uri="http://schemas.microsoft.com/sharepoint/v3"/>
    <ds:schemaRef ds:uri="974d9922-b105-47b0-80a0-0012e8a63e12"/>
    <ds:schemaRef ds:uri="45bdca08-ddf2-49ac-af3b-108930a1b48e"/>
  </ds:schemaRefs>
</ds:datastoreItem>
</file>

<file path=customXml/itemProps2.xml><?xml version="1.0" encoding="utf-8"?>
<ds:datastoreItem xmlns:ds="http://schemas.openxmlformats.org/officeDocument/2006/customXml" ds:itemID="{01777966-66E5-4585-89D5-D7D6C4520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4d9922-b105-47b0-80a0-0012e8a63e12"/>
    <ds:schemaRef ds:uri="45bdca08-ddf2-49ac-af3b-108930a1b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31E5CC-0719-4ACB-B086-C33769F7791A}">
  <ds:schemaRefs>
    <ds:schemaRef ds:uri="http://schemas.microsoft.com/sharepoint/v3/contenttype/forms"/>
  </ds:schemaRefs>
</ds:datastoreItem>
</file>

<file path=customXml/itemProps4.xml><?xml version="1.0" encoding="utf-8"?>
<ds:datastoreItem xmlns:ds="http://schemas.openxmlformats.org/officeDocument/2006/customXml" ds:itemID="{10AC86EE-2436-4EE0-A75D-A193388BCFC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4297</Words>
  <Characters>18961</Characters>
  <Application>Microsoft Office Word</Application>
  <DocSecurity>0</DocSecurity>
  <Lines>541</Lines>
  <Paragraphs>387</Paragraphs>
  <ScaleCrop>false</ScaleCrop>
  <Company>Division of Safety</Company>
  <LinksUpToDate>false</LinksUpToDate>
  <CharactersWithSpaces>22871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Sheffiej</dc:creator>
  <cp:keywords/>
  <dc:description/>
  <cp:lastModifiedBy>Eakins, Darla</cp:lastModifiedBy>
  <cp:revision>10</cp:revision>
  <dcterms:created xsi:type="dcterms:W3CDTF">2024-08-14T20:23:00Z</dcterms:created>
  <dcterms:modified xsi:type="dcterms:W3CDTF">2026-02-18T21:44:00Z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2028-02-14T15:42:31Z</vt:lpwstr>
  </property>
  <property fmtid="{D5CDD505-2E9C-101B-9397-08002B2CF9AE}" pid="3"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4" name="_dlc_policyId">
    <vt:lpwstr>/sites/Docs/lossPrevention/Summit Website</vt:lpwstr>
  </property>
  <property fmtid="{D5CDD505-2E9C-101B-9397-08002B2CF9AE}" pid="5" name="_ip_UnifiedCompliancePolicyUIAction">
    <vt:lpwstr/>
  </property>
  <property fmtid="{D5CDD505-2E9C-101B-9397-08002B2CF9AE}" pid="6" name="_ip_UnifiedCompliancePolicyProperties">
    <vt:lpwstr/>
  </property>
  <property fmtid="{D5CDD505-2E9C-101B-9397-08002B2CF9AE}" pid="7" name="Category">
    <vt:lpwstr/>
  </property>
  <property fmtid="{D5CDD505-2E9C-101B-9397-08002B2CF9AE}" pid="8" name="Thumbnail">
    <vt:lpwstr>, </vt:lpwstr>
  </property>
  <property fmtid="{D5CDD505-2E9C-101B-9397-08002B2CF9AE}" pid="9" name="TaxCatchAll">
    <vt:lpwstr/>
  </property>
  <property fmtid="{D5CDD505-2E9C-101B-9397-08002B2CF9AE}" pid="10" name="lcf76f155ced4ddcb4097134ff3c332f">
    <vt:lpwstr/>
  </property>
  <property fmtid="{D5CDD505-2E9C-101B-9397-08002B2CF9AE}" pid="11" name="ContentTypeId">
    <vt:lpwstr>0x010100DDA5CED3B1473D4C81F40E8CA1E5C362</vt:lpwstr>
  </property>
  <property fmtid="{D5CDD505-2E9C-101B-9397-08002B2CF9AE}" pid="12" name="MediaServiceImageTags">
    <vt:lpwstr/>
  </property>
  <property fmtid="{D5CDD505-2E9C-101B-9397-08002B2CF9AE}" pid="13" name="MSIP_Label_3b2b1ce4-21a9-4248-b033-cca3097806e6_Enabled">
    <vt:lpwstr>True</vt:lpwstr>
  </property>
  <property fmtid="{D5CDD505-2E9C-101B-9397-08002B2CF9AE}" pid="14" name="MSIP_Label_3b2b1ce4-21a9-4248-b033-cca3097806e6_SiteId">
    <vt:lpwstr>1b790f3e-b07a-492f-b39e-50e72799bf68</vt:lpwstr>
  </property>
  <property fmtid="{D5CDD505-2E9C-101B-9397-08002B2CF9AE}" pid="15" name="MSIP_Label_3b2b1ce4-21a9-4248-b033-cca3097806e6_SetDate">
    <vt:lpwstr>2025-07-19T19:34:36Z</vt:lpwstr>
  </property>
  <property fmtid="{D5CDD505-2E9C-101B-9397-08002B2CF9AE}" pid="16" name="MSIP_Label_3b2b1ce4-21a9-4248-b033-cca3097806e6_Name">
    <vt:lpwstr>General</vt:lpwstr>
  </property>
  <property fmtid="{D5CDD505-2E9C-101B-9397-08002B2CF9AE}" pid="17" name="MSIP_Label_3b2b1ce4-21a9-4248-b033-cca3097806e6_ActionId">
    <vt:lpwstr>4db40cab-f2b2-4bfb-99e1-0d4061f3348a</vt:lpwstr>
  </property>
  <property fmtid="{D5CDD505-2E9C-101B-9397-08002B2CF9AE}" pid="18" name="MSIP_Label_3b2b1ce4-21a9-4248-b033-cca3097806e6_Removed">
    <vt:lpwstr>False</vt:lpwstr>
  </property>
  <property fmtid="{D5CDD505-2E9C-101B-9397-08002B2CF9AE}" pid="19" name="MSIP_Label_3b2b1ce4-21a9-4248-b033-cca3097806e6_Extended_MSFT_Method">
    <vt:lpwstr>Standard</vt:lpwstr>
  </property>
  <property fmtid="{D5CDD505-2E9C-101B-9397-08002B2CF9AE}" pid="20" name="Sensitivity">
    <vt:lpwstr>General</vt:lpwstr>
  </property>
</Properties>
</file>